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24" w:rsidRPr="00FF4C24" w:rsidRDefault="00867595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 w:rsidR="00017924" w:rsidRPr="00FF4C24">
        <w:rPr>
          <w:bCs/>
          <w:color w:val="000000"/>
          <w:sz w:val="28"/>
          <w:szCs w:val="28"/>
        </w:rPr>
        <w:t>УТВЕРЖДЕН</w:t>
      </w:r>
    </w:p>
    <w:p w:rsidR="00017924" w:rsidRPr="00FF4C24" w:rsidRDefault="0055341B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Постановлением администрации </w:t>
      </w:r>
      <w:r w:rsidR="00017924" w:rsidRPr="00FF4C24">
        <w:rPr>
          <w:bCs/>
          <w:color w:val="000000"/>
          <w:sz w:val="28"/>
          <w:szCs w:val="28"/>
        </w:rPr>
        <w:t>городского округа Горловка</w:t>
      </w:r>
    </w:p>
    <w:p w:rsidR="00017924" w:rsidRPr="00FF4C24" w:rsidRDefault="00017924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 w:rsidRPr="00FF4C24">
        <w:rPr>
          <w:bCs/>
          <w:color w:val="000000"/>
          <w:sz w:val="28"/>
          <w:szCs w:val="28"/>
        </w:rPr>
        <w:t>Донецкой Народной Республики</w:t>
      </w:r>
    </w:p>
    <w:p w:rsidR="00017924" w:rsidRPr="00FF4C24" w:rsidRDefault="00017924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</w:p>
    <w:p w:rsidR="00017924" w:rsidRPr="00FF4C24" w:rsidRDefault="00E12277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13 сентября 2024 г. № 376</w:t>
      </w:r>
      <w:bookmarkStart w:id="0" w:name="_GoBack"/>
      <w:bookmarkEnd w:id="0"/>
    </w:p>
    <w:p w:rsidR="006E42A8" w:rsidRDefault="00867595" w:rsidP="00123AD8">
      <w:pPr>
        <w:rPr>
          <w:caps/>
          <w:sz w:val="28"/>
          <w:szCs w:val="28"/>
          <w:lang w:eastAsia="uk-UA"/>
        </w:rPr>
      </w:pPr>
      <w:r>
        <w:rPr>
          <w:caps/>
          <w:sz w:val="28"/>
          <w:szCs w:val="28"/>
          <w:lang w:eastAsia="uk-UA"/>
        </w:rPr>
        <w:tab/>
      </w:r>
    </w:p>
    <w:p w:rsidR="00123AD8" w:rsidRDefault="00123AD8" w:rsidP="00123AD8">
      <w:pPr>
        <w:rPr>
          <w:caps/>
          <w:sz w:val="28"/>
          <w:szCs w:val="28"/>
          <w:lang w:eastAsia="uk-UA"/>
        </w:rPr>
      </w:pPr>
    </w:p>
    <w:p w:rsidR="00123AD8" w:rsidRDefault="00123AD8" w:rsidP="00123AD8">
      <w:pPr>
        <w:rPr>
          <w:caps/>
          <w:sz w:val="28"/>
          <w:szCs w:val="28"/>
          <w:lang w:eastAsia="uk-UA"/>
        </w:rPr>
      </w:pPr>
    </w:p>
    <w:p w:rsidR="00123AD8" w:rsidRPr="002877C0" w:rsidRDefault="00123AD8" w:rsidP="00123AD8">
      <w:pPr>
        <w:rPr>
          <w:sz w:val="28"/>
          <w:szCs w:val="28"/>
          <w:lang w:eastAsia="uk-UA"/>
        </w:rPr>
      </w:pPr>
    </w:p>
    <w:p w:rsidR="008D211F" w:rsidRPr="002877C0" w:rsidRDefault="008D211F" w:rsidP="00867595">
      <w:pPr>
        <w:tabs>
          <w:tab w:val="left" w:pos="709"/>
        </w:tabs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EA5F44" w:rsidRPr="002877C0" w:rsidRDefault="00EA5F44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A65BE" w:rsidRPr="002877C0" w:rsidRDefault="009A65BE" w:rsidP="00017924">
      <w:pPr>
        <w:tabs>
          <w:tab w:val="left" w:pos="709"/>
        </w:tabs>
        <w:rPr>
          <w:sz w:val="28"/>
          <w:szCs w:val="28"/>
        </w:rPr>
      </w:pPr>
    </w:p>
    <w:p w:rsidR="008D211F" w:rsidRPr="002877C0" w:rsidRDefault="008D211F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 w:rsidRPr="002877C0">
        <w:rPr>
          <w:b/>
          <w:sz w:val="28"/>
          <w:szCs w:val="28"/>
        </w:rPr>
        <w:t>УСТАВ</w:t>
      </w:r>
    </w:p>
    <w:p w:rsidR="00FD495D" w:rsidRPr="002877C0" w:rsidRDefault="00FD495D" w:rsidP="003E612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CC7A87" w:rsidRDefault="005561C3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 w:rsidRPr="002877C0">
        <w:rPr>
          <w:b/>
          <w:sz w:val="28"/>
          <w:szCs w:val="28"/>
        </w:rPr>
        <w:t>МУНИЦИПАЛЬНОГО</w:t>
      </w:r>
      <w:r w:rsidR="00A75B0A">
        <w:rPr>
          <w:b/>
          <w:sz w:val="28"/>
          <w:szCs w:val="28"/>
        </w:rPr>
        <w:t xml:space="preserve"> </w:t>
      </w:r>
      <w:r w:rsidR="0035221A" w:rsidRPr="002877C0">
        <w:rPr>
          <w:b/>
          <w:sz w:val="28"/>
          <w:szCs w:val="28"/>
        </w:rPr>
        <w:t xml:space="preserve">БЮДЖЕТНОГО </w:t>
      </w:r>
      <w:r w:rsidRPr="002877C0">
        <w:rPr>
          <w:b/>
          <w:sz w:val="28"/>
          <w:szCs w:val="28"/>
        </w:rPr>
        <w:t xml:space="preserve">УЧРЕЖДЕНИЯ </w:t>
      </w:r>
    </w:p>
    <w:p w:rsidR="00F53EA2" w:rsidRPr="00CC7A87" w:rsidRDefault="00017924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  <w:r w:rsidR="00CC7A87" w:rsidRPr="00CC7A87">
        <w:rPr>
          <w:b/>
          <w:sz w:val="28"/>
          <w:szCs w:val="28"/>
        </w:rPr>
        <w:t>ГОРОДА ГОРЛОВКА</w:t>
      </w:r>
    </w:p>
    <w:p w:rsidR="001F5BD8" w:rsidRPr="002877C0" w:rsidRDefault="00532DB4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B521A">
        <w:rPr>
          <w:b/>
          <w:sz w:val="28"/>
          <w:szCs w:val="28"/>
        </w:rPr>
        <w:t xml:space="preserve">СПОРТИВНАЯ ШКОЛА № </w:t>
      </w:r>
      <w:r w:rsidR="001343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</w:p>
    <w:p w:rsidR="00AF40BA" w:rsidRPr="002877C0" w:rsidRDefault="00AF40BA" w:rsidP="00086D0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1828F4" w:rsidRPr="002877C0" w:rsidRDefault="001828F4" w:rsidP="003E6124">
      <w:pPr>
        <w:tabs>
          <w:tab w:val="left" w:pos="709"/>
        </w:tabs>
        <w:ind w:firstLine="709"/>
        <w:rPr>
          <w:b/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A5A3E" w:rsidRDefault="001A5A3E" w:rsidP="001A5A3E">
      <w:pPr>
        <w:tabs>
          <w:tab w:val="left" w:pos="0"/>
        </w:tabs>
        <w:rPr>
          <w:sz w:val="28"/>
          <w:szCs w:val="28"/>
        </w:rPr>
      </w:pPr>
    </w:p>
    <w:p w:rsidR="00A44AE0" w:rsidRDefault="00A44AE0" w:rsidP="001A5A3E">
      <w:pPr>
        <w:tabs>
          <w:tab w:val="left" w:pos="0"/>
        </w:tabs>
        <w:jc w:val="center"/>
        <w:rPr>
          <w:sz w:val="28"/>
          <w:szCs w:val="28"/>
        </w:rPr>
      </w:pPr>
    </w:p>
    <w:p w:rsidR="008D211F" w:rsidRPr="002877C0" w:rsidRDefault="00457D3B" w:rsidP="001A5A3E">
      <w:pPr>
        <w:tabs>
          <w:tab w:val="left" w:pos="0"/>
        </w:tabs>
        <w:jc w:val="center"/>
        <w:rPr>
          <w:sz w:val="28"/>
          <w:szCs w:val="28"/>
        </w:rPr>
      </w:pPr>
      <w:r w:rsidRPr="002877C0">
        <w:rPr>
          <w:sz w:val="28"/>
          <w:szCs w:val="28"/>
        </w:rPr>
        <w:t>г.</w:t>
      </w:r>
      <w:r w:rsidR="00FE4D7C">
        <w:rPr>
          <w:sz w:val="28"/>
          <w:szCs w:val="28"/>
        </w:rPr>
        <w:t xml:space="preserve"> </w:t>
      </w:r>
      <w:r w:rsidR="005561C3" w:rsidRPr="002877C0">
        <w:rPr>
          <w:sz w:val="28"/>
          <w:szCs w:val="28"/>
        </w:rPr>
        <w:t>Горловка</w:t>
      </w:r>
    </w:p>
    <w:p w:rsidR="00930A33" w:rsidRPr="00A44AE0" w:rsidRDefault="0024434E" w:rsidP="00A44AE0">
      <w:pPr>
        <w:tabs>
          <w:tab w:val="left" w:pos="0"/>
        </w:tabs>
        <w:jc w:val="center"/>
        <w:rPr>
          <w:sz w:val="28"/>
          <w:szCs w:val="28"/>
        </w:rPr>
      </w:pPr>
      <w:r w:rsidRPr="002877C0">
        <w:rPr>
          <w:sz w:val="28"/>
          <w:szCs w:val="28"/>
        </w:rPr>
        <w:t>202</w:t>
      </w:r>
      <w:r w:rsidR="00017924">
        <w:rPr>
          <w:sz w:val="28"/>
          <w:szCs w:val="28"/>
        </w:rPr>
        <w:t>4</w:t>
      </w:r>
      <w:r w:rsidR="00A91AEC">
        <w:rPr>
          <w:sz w:val="28"/>
          <w:szCs w:val="28"/>
        </w:rPr>
        <w:t xml:space="preserve"> г.</w:t>
      </w:r>
    </w:p>
    <w:p w:rsidR="001B3FFE" w:rsidRPr="002877C0" w:rsidRDefault="00BF37E6" w:rsidP="00F535A8">
      <w:pPr>
        <w:tabs>
          <w:tab w:val="left" w:pos="284"/>
          <w:tab w:val="left" w:pos="32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F535A8" w:rsidRPr="002877C0">
        <w:rPr>
          <w:b/>
          <w:sz w:val="28"/>
          <w:szCs w:val="28"/>
        </w:rPr>
        <w:t xml:space="preserve">. </w:t>
      </w:r>
      <w:r w:rsidR="00004BFE" w:rsidRPr="002877C0">
        <w:rPr>
          <w:b/>
          <w:sz w:val="28"/>
          <w:szCs w:val="28"/>
        </w:rPr>
        <w:t>О</w:t>
      </w:r>
      <w:r w:rsidR="001B3FFE" w:rsidRPr="002877C0">
        <w:rPr>
          <w:b/>
          <w:sz w:val="28"/>
          <w:szCs w:val="28"/>
        </w:rPr>
        <w:t>БЩИЕ ПОЛОЖЕНИЯ</w:t>
      </w:r>
    </w:p>
    <w:p w:rsidR="001912AD" w:rsidRPr="002877C0" w:rsidRDefault="001912AD" w:rsidP="001A5A3E">
      <w:pPr>
        <w:tabs>
          <w:tab w:val="left" w:pos="709"/>
        </w:tabs>
        <w:rPr>
          <w:b/>
          <w:color w:val="FF0000"/>
          <w:sz w:val="28"/>
          <w:szCs w:val="28"/>
        </w:rPr>
      </w:pPr>
    </w:p>
    <w:p w:rsidR="000B3879" w:rsidRPr="00CC7A87" w:rsidRDefault="002B2B8A" w:rsidP="001A57F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город</w:t>
      </w:r>
      <w:r w:rsidR="0013433B">
        <w:rPr>
          <w:sz w:val="28"/>
          <w:szCs w:val="28"/>
        </w:rPr>
        <w:t>а Горловка «Спортивная школа № 3</w:t>
      </w:r>
      <w:r>
        <w:rPr>
          <w:sz w:val="28"/>
          <w:szCs w:val="28"/>
        </w:rPr>
        <w:t>»</w:t>
      </w:r>
      <w:r w:rsidR="00FD495D" w:rsidRPr="00CC7A87">
        <w:rPr>
          <w:sz w:val="28"/>
          <w:szCs w:val="28"/>
        </w:rPr>
        <w:t xml:space="preserve"> (далее </w:t>
      </w:r>
      <w:r w:rsidR="00D11977" w:rsidRPr="00CC7A87">
        <w:rPr>
          <w:sz w:val="28"/>
          <w:szCs w:val="28"/>
        </w:rPr>
        <w:t>–</w:t>
      </w:r>
      <w:r w:rsidR="00FE4D7C">
        <w:rPr>
          <w:sz w:val="28"/>
          <w:szCs w:val="28"/>
        </w:rPr>
        <w:t xml:space="preserve"> </w:t>
      </w:r>
      <w:r w:rsidR="0055341B">
        <w:rPr>
          <w:sz w:val="28"/>
          <w:szCs w:val="28"/>
        </w:rPr>
        <w:t>Учреждение</w:t>
      </w:r>
      <w:r w:rsidR="00FD495D" w:rsidRPr="00CC7A87">
        <w:rPr>
          <w:sz w:val="28"/>
          <w:szCs w:val="28"/>
        </w:rPr>
        <w:t xml:space="preserve">), </w:t>
      </w:r>
      <w:r w:rsidR="00055169" w:rsidRPr="00CC7A87">
        <w:rPr>
          <w:sz w:val="28"/>
          <w:szCs w:val="28"/>
        </w:rPr>
        <w:t>является</w:t>
      </w:r>
      <w:r w:rsidR="00012B2D" w:rsidRPr="00CC7A87">
        <w:rPr>
          <w:sz w:val="28"/>
          <w:szCs w:val="28"/>
        </w:rPr>
        <w:t xml:space="preserve"> специализированным учебно-спортивным учреждением</w:t>
      </w:r>
      <w:r w:rsidR="00807FCB" w:rsidRPr="00CC7A87">
        <w:rPr>
          <w:sz w:val="28"/>
          <w:szCs w:val="28"/>
        </w:rPr>
        <w:t xml:space="preserve">, </w:t>
      </w:r>
      <w:r w:rsidR="00FD495D" w:rsidRPr="00CC7A87">
        <w:rPr>
          <w:sz w:val="28"/>
          <w:szCs w:val="28"/>
        </w:rPr>
        <w:t xml:space="preserve">которое </w:t>
      </w:r>
      <w:r w:rsidR="00807FCB" w:rsidRPr="00CC7A87">
        <w:rPr>
          <w:sz w:val="28"/>
          <w:szCs w:val="28"/>
        </w:rPr>
        <w:t>обеспечива</w:t>
      </w:r>
      <w:r w:rsidR="00FD495D" w:rsidRPr="00CC7A87">
        <w:rPr>
          <w:sz w:val="28"/>
          <w:szCs w:val="28"/>
        </w:rPr>
        <w:t>ет</w:t>
      </w:r>
      <w:r w:rsidR="00D37375" w:rsidRPr="00CC7A87">
        <w:rPr>
          <w:sz w:val="28"/>
          <w:szCs w:val="28"/>
        </w:rPr>
        <w:t xml:space="preserve"> развитие способностей у лиц, проходящих спортивную подготовку в избранном виде спорта, созда</w:t>
      </w:r>
      <w:r w:rsidR="00FD495D" w:rsidRPr="00CC7A87">
        <w:rPr>
          <w:sz w:val="28"/>
          <w:szCs w:val="28"/>
        </w:rPr>
        <w:t>ет</w:t>
      </w:r>
      <w:r w:rsidR="00D37375" w:rsidRPr="00CC7A87">
        <w:rPr>
          <w:sz w:val="28"/>
          <w:szCs w:val="28"/>
        </w:rPr>
        <w:t xml:space="preserve"> необходимы</w:t>
      </w:r>
      <w:r w:rsidR="00FD495D" w:rsidRPr="00CC7A87">
        <w:rPr>
          <w:sz w:val="28"/>
          <w:szCs w:val="28"/>
        </w:rPr>
        <w:t>е</w:t>
      </w:r>
      <w:r w:rsidR="00D37375" w:rsidRPr="00CC7A87">
        <w:rPr>
          <w:sz w:val="28"/>
          <w:szCs w:val="28"/>
        </w:rPr>
        <w:t xml:space="preserve"> услови</w:t>
      </w:r>
      <w:r w:rsidR="00FD495D" w:rsidRPr="00CC7A87">
        <w:rPr>
          <w:sz w:val="28"/>
          <w:szCs w:val="28"/>
        </w:rPr>
        <w:t>я</w:t>
      </w:r>
      <w:r w:rsidR="00D37375" w:rsidRPr="00CC7A87">
        <w:rPr>
          <w:sz w:val="28"/>
          <w:szCs w:val="28"/>
        </w:rPr>
        <w:t xml:space="preserve"> для гармоничного воспитания, физического развития, полноценного оздоровления, содержательного отдыха и досуга детей и молодежи, а также самореализацию и приобретение</w:t>
      </w:r>
      <w:r w:rsidR="0081096E" w:rsidRPr="00CC7A87">
        <w:rPr>
          <w:sz w:val="28"/>
          <w:szCs w:val="28"/>
        </w:rPr>
        <w:t xml:space="preserve"> навыков здорового образа жизни</w:t>
      </w:r>
      <w:r w:rsidR="00B37757" w:rsidRPr="00CC7A87">
        <w:rPr>
          <w:sz w:val="28"/>
          <w:szCs w:val="28"/>
        </w:rPr>
        <w:t>.</w:t>
      </w:r>
    </w:p>
    <w:p w:rsidR="000B3879" w:rsidRPr="00CC7A87" w:rsidRDefault="000B3879" w:rsidP="003E612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D7EB0" w:rsidRPr="00FE4D7C" w:rsidRDefault="00DF32D6" w:rsidP="001A57F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E4D7C">
        <w:rPr>
          <w:sz w:val="28"/>
          <w:szCs w:val="28"/>
        </w:rPr>
        <w:t>Функци</w:t>
      </w:r>
      <w:r w:rsidR="00FD495D" w:rsidRPr="00FE4D7C">
        <w:rPr>
          <w:sz w:val="28"/>
          <w:szCs w:val="28"/>
        </w:rPr>
        <w:t>ю учредителя (уполномоченного органа управления)</w:t>
      </w:r>
      <w:r w:rsidR="0055341B" w:rsidRPr="00FE4D7C">
        <w:rPr>
          <w:sz w:val="28"/>
          <w:szCs w:val="28"/>
        </w:rPr>
        <w:t xml:space="preserve"> Учреждения</w:t>
      </w:r>
      <w:r w:rsidR="00FD495D" w:rsidRPr="00FE4D7C">
        <w:rPr>
          <w:sz w:val="28"/>
          <w:szCs w:val="28"/>
        </w:rPr>
        <w:t xml:space="preserve"> выполняет </w:t>
      </w:r>
      <w:r w:rsidR="00BF37E6" w:rsidRPr="00FE4D7C">
        <w:rPr>
          <w:sz w:val="28"/>
          <w:szCs w:val="28"/>
        </w:rPr>
        <w:t xml:space="preserve">администрация городского округа Горловка Донецкой Народной Республики </w:t>
      </w:r>
      <w:r w:rsidR="00FD495D" w:rsidRPr="00FE4D7C">
        <w:rPr>
          <w:sz w:val="28"/>
          <w:szCs w:val="28"/>
        </w:rPr>
        <w:t xml:space="preserve">(далее </w:t>
      </w:r>
      <w:r w:rsidR="00087A23" w:rsidRPr="00FE4D7C">
        <w:rPr>
          <w:sz w:val="28"/>
          <w:szCs w:val="28"/>
        </w:rPr>
        <w:t>–</w:t>
      </w:r>
      <w:r w:rsidR="00FE4D7C" w:rsidRPr="00FE4D7C">
        <w:rPr>
          <w:sz w:val="28"/>
          <w:szCs w:val="28"/>
        </w:rPr>
        <w:t xml:space="preserve"> </w:t>
      </w:r>
      <w:r w:rsidR="00FD495D" w:rsidRPr="00FE4D7C">
        <w:rPr>
          <w:sz w:val="28"/>
          <w:szCs w:val="28"/>
        </w:rPr>
        <w:t>Администрация)</w:t>
      </w:r>
      <w:r w:rsidR="007F6AEB" w:rsidRPr="00FE4D7C">
        <w:rPr>
          <w:sz w:val="28"/>
          <w:szCs w:val="28"/>
        </w:rPr>
        <w:t>.</w:t>
      </w:r>
    </w:p>
    <w:p w:rsidR="006F2D30" w:rsidRPr="002877C0" w:rsidRDefault="006F2D30" w:rsidP="003E6124">
      <w:pPr>
        <w:tabs>
          <w:tab w:val="left" w:pos="0"/>
        </w:tabs>
        <w:jc w:val="both"/>
        <w:rPr>
          <w:sz w:val="28"/>
          <w:szCs w:val="28"/>
        </w:rPr>
      </w:pPr>
      <w:r w:rsidRPr="00FE4D7C">
        <w:rPr>
          <w:sz w:val="28"/>
          <w:szCs w:val="28"/>
        </w:rPr>
        <w:tab/>
      </w:r>
      <w:r w:rsidR="0055341B" w:rsidRPr="00FE4D7C">
        <w:rPr>
          <w:sz w:val="28"/>
          <w:szCs w:val="28"/>
        </w:rPr>
        <w:t>Учреждение</w:t>
      </w:r>
      <w:r w:rsidR="00FE4D7C" w:rsidRPr="00FE4D7C">
        <w:rPr>
          <w:sz w:val="28"/>
          <w:szCs w:val="28"/>
        </w:rPr>
        <w:t xml:space="preserve"> </w:t>
      </w:r>
      <w:r w:rsidR="00E149C2" w:rsidRPr="00FE4D7C">
        <w:rPr>
          <w:sz w:val="28"/>
          <w:szCs w:val="28"/>
        </w:rPr>
        <w:t xml:space="preserve">создается, </w:t>
      </w:r>
      <w:r w:rsidRPr="00FE4D7C">
        <w:rPr>
          <w:sz w:val="28"/>
          <w:szCs w:val="28"/>
        </w:rPr>
        <w:t>реорганизуется, ликвидируется</w:t>
      </w:r>
      <w:r w:rsidR="00FE4D7C" w:rsidRPr="00FE4D7C">
        <w:rPr>
          <w:sz w:val="28"/>
          <w:szCs w:val="28"/>
        </w:rPr>
        <w:t xml:space="preserve"> </w:t>
      </w:r>
      <w:r w:rsidR="00017924" w:rsidRPr="00FE4D7C">
        <w:rPr>
          <w:sz w:val="28"/>
          <w:szCs w:val="28"/>
        </w:rPr>
        <w:t>постановлением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Администрации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по согласованию с Министерством молодежи, спорта и туризма Донецкой Народной Республики (далее</w:t>
      </w:r>
      <w:r w:rsidR="00FE4D7C" w:rsidRPr="00FE4D7C">
        <w:rPr>
          <w:sz w:val="28"/>
          <w:szCs w:val="28"/>
        </w:rPr>
        <w:t xml:space="preserve"> </w:t>
      </w:r>
      <w:r w:rsidR="00087A23" w:rsidRPr="00FE4D7C">
        <w:rPr>
          <w:sz w:val="28"/>
          <w:szCs w:val="28"/>
        </w:rPr>
        <w:t>–</w:t>
      </w:r>
      <w:r w:rsidRPr="00FE4D7C">
        <w:rPr>
          <w:sz w:val="28"/>
          <w:szCs w:val="28"/>
        </w:rPr>
        <w:t xml:space="preserve"> Министерство)</w:t>
      </w:r>
      <w:r w:rsidR="000D7310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в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установленном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законодательством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порядке.</w:t>
      </w:r>
    </w:p>
    <w:p w:rsidR="005E00A5" w:rsidRPr="002877C0" w:rsidRDefault="005E00A5" w:rsidP="003E6124">
      <w:pPr>
        <w:tabs>
          <w:tab w:val="left" w:pos="0"/>
          <w:tab w:val="left" w:pos="851"/>
        </w:tabs>
        <w:ind w:firstLine="709"/>
        <w:jc w:val="both"/>
        <w:rPr>
          <w:color w:val="FF0000"/>
          <w:sz w:val="28"/>
          <w:szCs w:val="28"/>
        </w:rPr>
      </w:pPr>
    </w:p>
    <w:p w:rsidR="000B3879" w:rsidRPr="002877C0" w:rsidRDefault="0055341B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707CEC" w:rsidRPr="002877C0">
        <w:rPr>
          <w:sz w:val="28"/>
          <w:szCs w:val="28"/>
        </w:rPr>
        <w:t xml:space="preserve"> осуществляет свою деятельность в соответствии с</w:t>
      </w:r>
      <w:r w:rsidR="00FE4D7C">
        <w:rPr>
          <w:sz w:val="28"/>
          <w:szCs w:val="28"/>
        </w:rPr>
        <w:t xml:space="preserve"> </w:t>
      </w:r>
      <w:r w:rsidR="00D37375" w:rsidRPr="002877C0">
        <w:rPr>
          <w:sz w:val="28"/>
          <w:szCs w:val="28"/>
        </w:rPr>
        <w:t xml:space="preserve">Конституцией </w:t>
      </w:r>
      <w:r w:rsidR="00680576">
        <w:rPr>
          <w:sz w:val="28"/>
          <w:szCs w:val="28"/>
        </w:rPr>
        <w:t>Российской Федерации</w:t>
      </w:r>
      <w:r w:rsidR="00D37375" w:rsidRPr="002877C0">
        <w:rPr>
          <w:sz w:val="28"/>
          <w:szCs w:val="28"/>
        </w:rPr>
        <w:t xml:space="preserve">, </w:t>
      </w:r>
      <w:r w:rsidR="00A3037B" w:rsidRPr="002877C0">
        <w:rPr>
          <w:sz w:val="28"/>
          <w:szCs w:val="28"/>
        </w:rPr>
        <w:t>з</w:t>
      </w:r>
      <w:r w:rsidR="00D37375" w:rsidRPr="002877C0">
        <w:rPr>
          <w:sz w:val="28"/>
          <w:szCs w:val="28"/>
        </w:rPr>
        <w:t>акон</w:t>
      </w:r>
      <w:r w:rsidR="004E5D31">
        <w:rPr>
          <w:sz w:val="28"/>
          <w:szCs w:val="28"/>
        </w:rPr>
        <w:t>од</w:t>
      </w:r>
      <w:r w:rsidR="00FE4D7C">
        <w:rPr>
          <w:sz w:val="28"/>
          <w:szCs w:val="28"/>
        </w:rPr>
        <w:t>ательством Российской Федерации,</w:t>
      </w:r>
      <w:r w:rsidR="00D37375" w:rsidRPr="002877C0">
        <w:rPr>
          <w:sz w:val="28"/>
          <w:szCs w:val="28"/>
        </w:rPr>
        <w:t xml:space="preserve"> Донецкой Народной Республики, </w:t>
      </w:r>
      <w:r w:rsidR="004E5D31" w:rsidRPr="00042685">
        <w:rPr>
          <w:color w:val="000000"/>
          <w:sz w:val="28"/>
          <w:szCs w:val="28"/>
        </w:rPr>
        <w:t>правовыми актами органов местного самоуправления города Горловка</w:t>
      </w:r>
      <w:r w:rsidR="00FE4D7C">
        <w:rPr>
          <w:color w:val="000000"/>
          <w:sz w:val="28"/>
          <w:szCs w:val="28"/>
        </w:rPr>
        <w:t xml:space="preserve"> </w:t>
      </w:r>
      <w:r w:rsidR="00807FCB" w:rsidRPr="002877C0">
        <w:rPr>
          <w:sz w:val="28"/>
          <w:szCs w:val="28"/>
        </w:rPr>
        <w:t>и настоящим</w:t>
      </w:r>
      <w:r w:rsidR="003E4ACF" w:rsidRPr="002877C0">
        <w:rPr>
          <w:sz w:val="28"/>
          <w:szCs w:val="28"/>
        </w:rPr>
        <w:t xml:space="preserve"> У</w:t>
      </w:r>
      <w:r w:rsidR="00D37375" w:rsidRPr="002877C0">
        <w:rPr>
          <w:sz w:val="28"/>
          <w:szCs w:val="28"/>
        </w:rPr>
        <w:t>ставом.</w:t>
      </w:r>
    </w:p>
    <w:p w:rsidR="00A3037B" w:rsidRPr="002877C0" w:rsidRDefault="00A3037B" w:rsidP="00BA090F">
      <w:pPr>
        <w:ind w:left="709"/>
        <w:jc w:val="both"/>
        <w:rPr>
          <w:color w:val="FF0000"/>
          <w:sz w:val="28"/>
          <w:szCs w:val="28"/>
        </w:rPr>
      </w:pPr>
    </w:p>
    <w:p w:rsidR="000B3879" w:rsidRPr="00FE4D7C" w:rsidRDefault="000B3879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E4D7C">
        <w:rPr>
          <w:sz w:val="28"/>
          <w:szCs w:val="28"/>
        </w:rPr>
        <w:t>Координаци</w:t>
      </w:r>
      <w:r w:rsidR="00532233" w:rsidRPr="00FE4D7C">
        <w:rPr>
          <w:sz w:val="28"/>
          <w:szCs w:val="28"/>
        </w:rPr>
        <w:t>я</w:t>
      </w:r>
      <w:r w:rsidRPr="00FE4D7C">
        <w:rPr>
          <w:sz w:val="28"/>
          <w:szCs w:val="28"/>
        </w:rPr>
        <w:t xml:space="preserve"> деятельности, контроль и организационно</w:t>
      </w:r>
      <w:r w:rsidR="00087A23" w:rsidRPr="00FE4D7C">
        <w:rPr>
          <w:sz w:val="28"/>
          <w:szCs w:val="28"/>
        </w:rPr>
        <w:t>-</w:t>
      </w:r>
      <w:r w:rsidRPr="00FE4D7C">
        <w:rPr>
          <w:sz w:val="28"/>
          <w:szCs w:val="28"/>
        </w:rPr>
        <w:t>методическое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обеспечени</w:t>
      </w:r>
      <w:r w:rsidR="0055341B" w:rsidRPr="00FE4D7C">
        <w:rPr>
          <w:sz w:val="28"/>
          <w:szCs w:val="28"/>
        </w:rPr>
        <w:t xml:space="preserve">е деятельности Учреждения </w:t>
      </w:r>
      <w:r w:rsidR="00017924" w:rsidRPr="00FE4D7C">
        <w:rPr>
          <w:sz w:val="28"/>
          <w:szCs w:val="28"/>
        </w:rPr>
        <w:t>возложены на сектор</w:t>
      </w:r>
      <w:r w:rsidR="00FE4D7C" w:rsidRPr="00FE4D7C">
        <w:rPr>
          <w:sz w:val="28"/>
          <w:szCs w:val="28"/>
        </w:rPr>
        <w:t xml:space="preserve"> </w:t>
      </w:r>
      <w:r w:rsidR="00017924" w:rsidRPr="00FE4D7C">
        <w:rPr>
          <w:sz w:val="28"/>
          <w:szCs w:val="28"/>
        </w:rPr>
        <w:t xml:space="preserve">физической культуры, спорта, </w:t>
      </w:r>
      <w:r w:rsidR="00532233" w:rsidRPr="00FE4D7C">
        <w:rPr>
          <w:sz w:val="28"/>
          <w:szCs w:val="28"/>
        </w:rPr>
        <w:t>туризма Администрации</w:t>
      </w:r>
      <w:r w:rsidRPr="00FE4D7C">
        <w:rPr>
          <w:sz w:val="28"/>
          <w:szCs w:val="28"/>
        </w:rPr>
        <w:t xml:space="preserve">. </w:t>
      </w:r>
    </w:p>
    <w:p w:rsidR="00795FDF" w:rsidRPr="002877C0" w:rsidRDefault="00795FDF" w:rsidP="003E6124">
      <w:pPr>
        <w:pStyle w:val="ab"/>
        <w:ind w:left="0"/>
        <w:rPr>
          <w:color w:val="FF0000"/>
          <w:sz w:val="28"/>
          <w:szCs w:val="28"/>
        </w:rPr>
      </w:pPr>
    </w:p>
    <w:p w:rsidR="00795FDF" w:rsidRPr="002877C0" w:rsidRDefault="00795FDF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Министерство осуществляет координацию деятельности, контроль и организационно</w:t>
      </w:r>
      <w:r w:rsidR="0079505F">
        <w:rPr>
          <w:sz w:val="28"/>
          <w:szCs w:val="28"/>
        </w:rPr>
        <w:t>-</w:t>
      </w:r>
      <w:r w:rsidRPr="002877C0">
        <w:rPr>
          <w:sz w:val="28"/>
          <w:szCs w:val="28"/>
        </w:rPr>
        <w:t>методи</w:t>
      </w:r>
      <w:r w:rsidR="0055341B">
        <w:rPr>
          <w:sz w:val="28"/>
          <w:szCs w:val="28"/>
        </w:rPr>
        <w:t>ческое обеспечение деятельности Учреждения</w:t>
      </w:r>
      <w:r w:rsidR="0018231D" w:rsidRPr="002877C0">
        <w:rPr>
          <w:sz w:val="28"/>
          <w:szCs w:val="28"/>
        </w:rPr>
        <w:t xml:space="preserve"> в установленном действующим законодательством порядке</w:t>
      </w:r>
      <w:r w:rsidRPr="002877C0">
        <w:rPr>
          <w:sz w:val="28"/>
          <w:szCs w:val="28"/>
        </w:rPr>
        <w:t>.</w:t>
      </w:r>
    </w:p>
    <w:p w:rsidR="00E1441E" w:rsidRPr="002877C0" w:rsidRDefault="00E1441E" w:rsidP="003E6124">
      <w:pPr>
        <w:ind w:firstLine="709"/>
        <w:jc w:val="both"/>
        <w:rPr>
          <w:color w:val="FF0000"/>
          <w:sz w:val="28"/>
          <w:szCs w:val="28"/>
        </w:rPr>
      </w:pPr>
    </w:p>
    <w:p w:rsidR="006C28A9" w:rsidRPr="002877C0" w:rsidRDefault="0055341B" w:rsidP="001A57FB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DA25BC" w:rsidRPr="002877C0">
        <w:rPr>
          <w:sz w:val="28"/>
          <w:szCs w:val="28"/>
        </w:rPr>
        <w:t>является юридическим лицом</w:t>
      </w:r>
      <w:r w:rsidR="004813F3" w:rsidRPr="002877C0">
        <w:rPr>
          <w:sz w:val="28"/>
          <w:szCs w:val="28"/>
        </w:rPr>
        <w:t>.</w:t>
      </w:r>
      <w:r w:rsidR="00FE4D7C">
        <w:rPr>
          <w:sz w:val="28"/>
          <w:szCs w:val="28"/>
        </w:rPr>
        <w:t xml:space="preserve"> </w:t>
      </w:r>
      <w:r w:rsidR="004813F3" w:rsidRPr="002877C0">
        <w:rPr>
          <w:sz w:val="28"/>
          <w:szCs w:val="28"/>
        </w:rPr>
        <w:t>Права юридического лица в части ведения финансово-хозяйственной деятельности, предусмотренн</w:t>
      </w:r>
      <w:r w:rsidR="001E280E" w:rsidRPr="002877C0">
        <w:rPr>
          <w:sz w:val="28"/>
          <w:szCs w:val="28"/>
        </w:rPr>
        <w:t>ые настоящим Уставом, возникаю</w:t>
      </w:r>
      <w:r w:rsidR="004813F3" w:rsidRPr="002877C0">
        <w:rPr>
          <w:sz w:val="28"/>
          <w:szCs w:val="28"/>
        </w:rPr>
        <w:t>т с момента государственной регистрации</w:t>
      </w:r>
      <w:r w:rsidR="00AA053E" w:rsidRPr="002877C0">
        <w:rPr>
          <w:sz w:val="28"/>
          <w:szCs w:val="28"/>
        </w:rPr>
        <w:t xml:space="preserve"> в установленном законодательством порядке</w:t>
      </w:r>
      <w:r>
        <w:rPr>
          <w:sz w:val="28"/>
          <w:szCs w:val="28"/>
        </w:rPr>
        <w:t>. Учреждение</w:t>
      </w:r>
      <w:r w:rsidR="00FE4D7C">
        <w:rPr>
          <w:sz w:val="28"/>
          <w:szCs w:val="28"/>
        </w:rPr>
        <w:t xml:space="preserve"> </w:t>
      </w:r>
      <w:r w:rsidR="002B517F" w:rsidRPr="00042685">
        <w:rPr>
          <w:color w:val="000000"/>
          <w:sz w:val="28"/>
          <w:szCs w:val="28"/>
        </w:rPr>
        <w:t>имеет самостоятельный баланс, лицевые счета, открытые в территориальном органе Федерального казначейства для учета операций по исполнению расходов соответствующего бюджета, а также для учета средств, полученных от приносящей доход деятельности, и иные счета в соответствии с действующим законодательством Российской Федерации</w:t>
      </w:r>
      <w:r w:rsidR="00316634" w:rsidRPr="002877C0">
        <w:rPr>
          <w:sz w:val="28"/>
          <w:szCs w:val="28"/>
        </w:rPr>
        <w:t xml:space="preserve">, является подведомственным участником бюджетного процесса </w:t>
      </w:r>
      <w:r w:rsidR="006F2D30" w:rsidRPr="002877C0">
        <w:rPr>
          <w:sz w:val="28"/>
          <w:szCs w:val="28"/>
        </w:rPr>
        <w:t>и получателем бюджетных средств.</w:t>
      </w:r>
    </w:p>
    <w:p w:rsidR="00B0360C" w:rsidRPr="002B517F" w:rsidRDefault="00013BDA" w:rsidP="003E6124">
      <w:pPr>
        <w:tabs>
          <w:tab w:val="left" w:pos="0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123AD8">
        <w:rPr>
          <w:sz w:val="28"/>
          <w:szCs w:val="28"/>
        </w:rPr>
        <w:t xml:space="preserve">вправе осуществлять приносящую доход деятельность </w:t>
      </w:r>
      <w:r>
        <w:rPr>
          <w:sz w:val="28"/>
          <w:szCs w:val="28"/>
        </w:rPr>
        <w:t>в порядке,</w:t>
      </w:r>
      <w:r w:rsidRPr="00123AD8">
        <w:rPr>
          <w:sz w:val="28"/>
          <w:szCs w:val="28"/>
        </w:rPr>
        <w:t xml:space="preserve"> установленном нормативными правовыми актами органов </w:t>
      </w:r>
      <w:r w:rsidRPr="00123AD8">
        <w:rPr>
          <w:sz w:val="28"/>
          <w:szCs w:val="28"/>
        </w:rPr>
        <w:lastRenderedPageBreak/>
        <w:t>государственной власти,</w:t>
      </w:r>
      <w:r>
        <w:rPr>
          <w:sz w:val="28"/>
          <w:szCs w:val="28"/>
        </w:rPr>
        <w:t xml:space="preserve"> исполнительной власти</w:t>
      </w:r>
      <w:r w:rsidRPr="00123AD8">
        <w:rPr>
          <w:sz w:val="28"/>
          <w:szCs w:val="28"/>
        </w:rPr>
        <w:t>, органов</w:t>
      </w:r>
      <w:r>
        <w:rPr>
          <w:sz w:val="28"/>
          <w:szCs w:val="28"/>
        </w:rPr>
        <w:t xml:space="preserve"> местного самоуправления</w:t>
      </w:r>
      <w:r w:rsidRPr="00123AD8">
        <w:rPr>
          <w:sz w:val="28"/>
          <w:szCs w:val="28"/>
        </w:rPr>
        <w:t xml:space="preserve"> управления государственными внебюджетными фондами.</w:t>
      </w:r>
    </w:p>
    <w:p w:rsidR="009F43AE" w:rsidRPr="002877C0" w:rsidRDefault="00013BDA" w:rsidP="00013BDA">
      <w:pPr>
        <w:tabs>
          <w:tab w:val="left" w:pos="0"/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341B" w:rsidRDefault="0055341B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некоммерческой организацией.</w:t>
      </w:r>
    </w:p>
    <w:p w:rsidR="0055341B" w:rsidRDefault="0055341B" w:rsidP="0055341B">
      <w:pPr>
        <w:ind w:left="709"/>
        <w:jc w:val="both"/>
        <w:rPr>
          <w:sz w:val="28"/>
          <w:szCs w:val="28"/>
        </w:rPr>
      </w:pPr>
    </w:p>
    <w:p w:rsidR="00DA25BC" w:rsidRPr="002877C0" w:rsidRDefault="00DA25BC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Финансирование </w:t>
      </w:r>
      <w:r w:rsidR="0055341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 осуществляется</w:t>
      </w:r>
      <w:r w:rsidR="00AD5C3E" w:rsidRPr="002877C0">
        <w:rPr>
          <w:sz w:val="28"/>
          <w:szCs w:val="28"/>
        </w:rPr>
        <w:t xml:space="preserve"> в установленном</w:t>
      </w:r>
      <w:r w:rsidR="000D7310">
        <w:rPr>
          <w:sz w:val="28"/>
          <w:szCs w:val="28"/>
        </w:rPr>
        <w:t xml:space="preserve"> законодательством</w:t>
      </w:r>
      <w:r w:rsidR="00AD5C3E" w:rsidRPr="002877C0">
        <w:rPr>
          <w:sz w:val="28"/>
          <w:szCs w:val="28"/>
        </w:rPr>
        <w:t xml:space="preserve"> порядке</w:t>
      </w:r>
      <w:r w:rsidR="00AB5ACD">
        <w:rPr>
          <w:sz w:val="28"/>
          <w:szCs w:val="28"/>
        </w:rPr>
        <w:t xml:space="preserve"> из бюджета муниципального образования городского округа Горловка Донецкой Народной Республики в виде субсидий,</w:t>
      </w:r>
      <w:r w:rsidR="004D7EB0" w:rsidRPr="002877C0">
        <w:rPr>
          <w:sz w:val="28"/>
          <w:szCs w:val="28"/>
        </w:rPr>
        <w:t xml:space="preserve"> </w:t>
      </w:r>
      <w:r w:rsidR="003C79CB" w:rsidRPr="002877C0">
        <w:rPr>
          <w:sz w:val="28"/>
          <w:szCs w:val="28"/>
        </w:rPr>
        <w:t>в пре</w:t>
      </w:r>
      <w:r w:rsidR="004D7EB0" w:rsidRPr="002877C0">
        <w:rPr>
          <w:sz w:val="28"/>
          <w:szCs w:val="28"/>
        </w:rPr>
        <w:t>делах</w:t>
      </w:r>
      <w:r w:rsidR="00087A23">
        <w:rPr>
          <w:sz w:val="28"/>
          <w:szCs w:val="28"/>
        </w:rPr>
        <w:t>,</w:t>
      </w:r>
      <w:r w:rsidR="004D7EB0" w:rsidRPr="002877C0">
        <w:rPr>
          <w:sz w:val="28"/>
          <w:szCs w:val="28"/>
        </w:rPr>
        <w:t xml:space="preserve"> доведенных на его содержание лимитов бюджетных обязательств и бюджетных ассигнований</w:t>
      </w:r>
      <w:r w:rsidR="00AD5C3E" w:rsidRPr="002877C0">
        <w:rPr>
          <w:sz w:val="28"/>
          <w:szCs w:val="28"/>
        </w:rPr>
        <w:t>, внебюджетных средств, с</w:t>
      </w:r>
      <w:r w:rsidR="0030653E" w:rsidRPr="002877C0">
        <w:rPr>
          <w:sz w:val="28"/>
          <w:szCs w:val="28"/>
        </w:rPr>
        <w:t>редств приносящей доход</w:t>
      </w:r>
      <w:r w:rsidR="00AD5C3E" w:rsidRPr="002877C0">
        <w:rPr>
          <w:sz w:val="28"/>
          <w:szCs w:val="28"/>
        </w:rPr>
        <w:t xml:space="preserve"> деятельности, дополнительных источников не</w:t>
      </w:r>
      <w:r w:rsidR="00013BDA">
        <w:rPr>
          <w:sz w:val="28"/>
          <w:szCs w:val="28"/>
        </w:rPr>
        <w:t xml:space="preserve"> </w:t>
      </w:r>
      <w:r w:rsidR="00AD5C3E" w:rsidRPr="002877C0">
        <w:rPr>
          <w:sz w:val="28"/>
          <w:szCs w:val="28"/>
        </w:rPr>
        <w:t xml:space="preserve">запрещенных законодательством </w:t>
      </w:r>
      <w:r w:rsidR="004E5D31">
        <w:rPr>
          <w:sz w:val="28"/>
          <w:szCs w:val="28"/>
        </w:rPr>
        <w:t>Российской Федерации</w:t>
      </w:r>
      <w:r w:rsidR="00AD5C3E" w:rsidRPr="002877C0">
        <w:rPr>
          <w:sz w:val="28"/>
          <w:szCs w:val="28"/>
        </w:rPr>
        <w:t>.</w:t>
      </w:r>
    </w:p>
    <w:p w:rsidR="006F2D30" w:rsidRPr="002877C0" w:rsidRDefault="006F2D30" w:rsidP="003E6124">
      <w:pPr>
        <w:jc w:val="both"/>
        <w:rPr>
          <w:sz w:val="28"/>
          <w:szCs w:val="28"/>
        </w:rPr>
      </w:pPr>
    </w:p>
    <w:p w:rsidR="00CC632E" w:rsidRDefault="00013BDA" w:rsidP="003E6124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Структура, предельная штатная численность и ш</w:t>
      </w:r>
      <w:r w:rsidRPr="002877C0">
        <w:rPr>
          <w:sz w:val="28"/>
          <w:szCs w:val="28"/>
        </w:rPr>
        <w:t xml:space="preserve">татное расписание </w:t>
      </w:r>
      <w:r>
        <w:rPr>
          <w:sz w:val="28"/>
          <w:szCs w:val="28"/>
        </w:rPr>
        <w:t>Учреждения утверждаются главой</w:t>
      </w:r>
      <w:r w:rsidRPr="002877C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и. План финансово-хозяйственной деятельности утверждает орган местного самоуправления, в ведении которого находится учреждение.</w:t>
      </w:r>
    </w:p>
    <w:p w:rsidR="004E5D31" w:rsidRPr="005E00A5" w:rsidRDefault="004E5D31" w:rsidP="004E5D31">
      <w:pPr>
        <w:jc w:val="both"/>
        <w:rPr>
          <w:sz w:val="28"/>
          <w:szCs w:val="28"/>
        </w:rPr>
      </w:pPr>
    </w:p>
    <w:p w:rsidR="00C62B4F" w:rsidRDefault="00013BDA" w:rsidP="001A57FB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2877C0">
        <w:rPr>
          <w:sz w:val="28"/>
          <w:szCs w:val="28"/>
        </w:rPr>
        <w:t xml:space="preserve">имеет свое наименование, Устав, </w:t>
      </w:r>
      <w:r>
        <w:rPr>
          <w:sz w:val="28"/>
          <w:szCs w:val="28"/>
        </w:rPr>
        <w:t>лицевые счета в органах федерального казначейства</w:t>
      </w:r>
      <w:r w:rsidRPr="002877C0">
        <w:rPr>
          <w:sz w:val="28"/>
          <w:szCs w:val="28"/>
        </w:rPr>
        <w:t>, печать, штамп, бланки, самостоятельный баланс, а также может иметь эмблему, флаг, вымпел и другие средства индивидуализации.</w:t>
      </w:r>
    </w:p>
    <w:p w:rsidR="006C2DB5" w:rsidRDefault="006C2DB5" w:rsidP="006C2DB5">
      <w:pPr>
        <w:pStyle w:val="ab"/>
        <w:rPr>
          <w:sz w:val="28"/>
          <w:szCs w:val="28"/>
        </w:rPr>
      </w:pPr>
    </w:p>
    <w:p w:rsidR="006C2DB5" w:rsidRPr="002877C0" w:rsidRDefault="006C2DB5" w:rsidP="001A57FB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Учреждения является муниципальное образование городского округа Горловка Донецкой Народной Республики. Администрация осуществляет функции и полномочия учредителя и собственника имущества Учреждения на основании Положения об администрации городского округа Горловка Донецкой Народной Республики.</w:t>
      </w:r>
    </w:p>
    <w:p w:rsidR="00CC632E" w:rsidRPr="002877C0" w:rsidRDefault="00CC632E" w:rsidP="003E612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FD495D" w:rsidRPr="002877C0" w:rsidRDefault="00FD495D" w:rsidP="001A57F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Полное наименование: </w:t>
      </w:r>
      <w:r w:rsidR="002B2B8A">
        <w:rPr>
          <w:sz w:val="28"/>
          <w:szCs w:val="28"/>
        </w:rPr>
        <w:t>муниципальное бюджетное учреждение дополнительного образования города Горловка «Спортивная</w:t>
      </w:r>
      <w:r w:rsidR="0013433B">
        <w:rPr>
          <w:sz w:val="28"/>
          <w:szCs w:val="28"/>
        </w:rPr>
        <w:t xml:space="preserve"> школа № 3</w:t>
      </w:r>
      <w:r w:rsidR="002B2B8A">
        <w:rPr>
          <w:sz w:val="28"/>
          <w:szCs w:val="28"/>
        </w:rPr>
        <w:t>»</w:t>
      </w:r>
      <w:r w:rsidRPr="002877C0">
        <w:rPr>
          <w:sz w:val="28"/>
          <w:szCs w:val="28"/>
        </w:rPr>
        <w:t>.</w:t>
      </w:r>
    </w:p>
    <w:p w:rsidR="00FD495D" w:rsidRPr="002877C0" w:rsidRDefault="00FD495D" w:rsidP="003E61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Сокращенное наименование: </w:t>
      </w:r>
      <w:r w:rsidR="001E7C67">
        <w:rPr>
          <w:sz w:val="28"/>
          <w:szCs w:val="28"/>
        </w:rPr>
        <w:t xml:space="preserve">МБУ </w:t>
      </w:r>
      <w:r w:rsidR="001E7C67" w:rsidRPr="00FE4D7C">
        <w:rPr>
          <w:sz w:val="28"/>
          <w:szCs w:val="28"/>
        </w:rPr>
        <w:t xml:space="preserve">ДО </w:t>
      </w:r>
      <w:r w:rsidR="00087A23" w:rsidRPr="00FE4D7C">
        <w:rPr>
          <w:sz w:val="28"/>
          <w:szCs w:val="28"/>
        </w:rPr>
        <w:t>г</w:t>
      </w:r>
      <w:r w:rsidR="001E7C67" w:rsidRPr="00FE4D7C">
        <w:rPr>
          <w:sz w:val="28"/>
          <w:szCs w:val="28"/>
        </w:rPr>
        <w:t>. Горловка</w:t>
      </w:r>
      <w:r w:rsidR="0013433B">
        <w:rPr>
          <w:sz w:val="28"/>
          <w:szCs w:val="28"/>
        </w:rPr>
        <w:t xml:space="preserve"> «СШ № 3</w:t>
      </w:r>
      <w:r w:rsidR="001E7C67">
        <w:rPr>
          <w:sz w:val="28"/>
          <w:szCs w:val="28"/>
        </w:rPr>
        <w:t>»</w:t>
      </w:r>
      <w:r w:rsidRPr="002877C0">
        <w:rPr>
          <w:sz w:val="28"/>
          <w:szCs w:val="28"/>
        </w:rPr>
        <w:t>.</w:t>
      </w:r>
    </w:p>
    <w:p w:rsidR="00084848" w:rsidRPr="002877C0" w:rsidRDefault="00084848" w:rsidP="003E612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214D1" w:rsidRDefault="00E214D1" w:rsidP="001A57FB">
      <w:pPr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Организационно-правовая форма: </w:t>
      </w:r>
      <w:r w:rsidR="004D7EB0" w:rsidRPr="002877C0">
        <w:rPr>
          <w:sz w:val="28"/>
          <w:szCs w:val="28"/>
        </w:rPr>
        <w:t>муниципальные бюджетные учреждения</w:t>
      </w:r>
      <w:r w:rsidRPr="002877C0">
        <w:rPr>
          <w:sz w:val="28"/>
          <w:szCs w:val="28"/>
        </w:rPr>
        <w:t>.</w:t>
      </w:r>
    </w:p>
    <w:p w:rsidR="002B2B8A" w:rsidRDefault="002B2B8A" w:rsidP="002B2B8A">
      <w:pPr>
        <w:tabs>
          <w:tab w:val="left" w:pos="851"/>
          <w:tab w:val="left" w:pos="993"/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Тип – организация дополнительного образования.</w:t>
      </w:r>
    </w:p>
    <w:p w:rsidR="002B2B8A" w:rsidRPr="002877C0" w:rsidRDefault="002B2B8A" w:rsidP="002B2B8A">
      <w:pPr>
        <w:tabs>
          <w:tab w:val="left" w:pos="851"/>
          <w:tab w:val="left" w:pos="993"/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– спортивная школа. </w:t>
      </w:r>
    </w:p>
    <w:p w:rsidR="004D7EB0" w:rsidRPr="002877C0" w:rsidRDefault="004D7EB0" w:rsidP="003E6124">
      <w:pPr>
        <w:tabs>
          <w:tab w:val="left" w:pos="851"/>
          <w:tab w:val="left" w:pos="993"/>
          <w:tab w:val="left" w:pos="1418"/>
        </w:tabs>
        <w:jc w:val="both"/>
        <w:rPr>
          <w:sz w:val="28"/>
          <w:szCs w:val="28"/>
        </w:rPr>
      </w:pPr>
    </w:p>
    <w:p w:rsidR="004D7EB0" w:rsidRPr="002877C0" w:rsidRDefault="0066633E" w:rsidP="001A57FB">
      <w:pPr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</w:t>
      </w:r>
      <w:r w:rsidR="00CB324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:</w:t>
      </w:r>
      <w:r w:rsidR="002B2B8A">
        <w:rPr>
          <w:sz w:val="28"/>
          <w:szCs w:val="28"/>
        </w:rPr>
        <w:t xml:space="preserve"> Донецкая Народная Республика, городской округ Горловка, город Горловка</w:t>
      </w:r>
      <w:r w:rsidR="00CC7A87">
        <w:rPr>
          <w:rFonts w:eastAsia="Times New Roman CYR"/>
          <w:color w:val="000000"/>
          <w:sz w:val="28"/>
          <w:szCs w:val="28"/>
          <w:shd w:val="clear" w:color="auto" w:fill="FFFFFF"/>
        </w:rPr>
        <w:t>.</w:t>
      </w:r>
    </w:p>
    <w:p w:rsidR="004D7EB0" w:rsidRPr="002877C0" w:rsidRDefault="004D7EB0" w:rsidP="003E6124">
      <w:pPr>
        <w:pStyle w:val="ab"/>
        <w:ind w:left="0"/>
        <w:rPr>
          <w:sz w:val="28"/>
          <w:szCs w:val="28"/>
        </w:rPr>
      </w:pPr>
    </w:p>
    <w:p w:rsidR="001912AD" w:rsidRPr="00A40128" w:rsidRDefault="00951E48" w:rsidP="006F5E8F">
      <w:pPr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7F64ED">
        <w:rPr>
          <w:sz w:val="28"/>
          <w:szCs w:val="28"/>
        </w:rPr>
        <w:t>Адрес в пределах местонахождения:</w:t>
      </w:r>
      <w:r>
        <w:rPr>
          <w:sz w:val="28"/>
          <w:szCs w:val="28"/>
        </w:rPr>
        <w:t xml:space="preserve"> </w:t>
      </w:r>
      <w:r w:rsidRPr="002A2D38">
        <w:rPr>
          <w:color w:val="000000"/>
          <w:sz w:val="28"/>
          <w:szCs w:val="28"/>
          <w:shd w:val="clear" w:color="auto" w:fill="FFFFFF"/>
        </w:rPr>
        <w:t>284607</w:t>
      </w:r>
      <w:r>
        <w:rPr>
          <w:sz w:val="28"/>
          <w:szCs w:val="28"/>
        </w:rPr>
        <w:t>, Донецкая Народная Республика, городской округ Горловка, город Горловка, улица Болотникова,    дом 2.</w:t>
      </w:r>
    </w:p>
    <w:p w:rsidR="002B2B8A" w:rsidRPr="00AB5ACD" w:rsidRDefault="00FF57D1" w:rsidP="00AB5ACD">
      <w:pPr>
        <w:pStyle w:val="ab"/>
        <w:numPr>
          <w:ilvl w:val="0"/>
          <w:numId w:val="1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AB5ACD">
        <w:rPr>
          <w:b/>
          <w:sz w:val="28"/>
          <w:szCs w:val="28"/>
        </w:rPr>
        <w:lastRenderedPageBreak/>
        <w:t>ЦЕЛИ</w:t>
      </w:r>
      <w:r w:rsidR="00013BDA">
        <w:rPr>
          <w:b/>
          <w:sz w:val="28"/>
          <w:szCs w:val="28"/>
        </w:rPr>
        <w:t xml:space="preserve"> </w:t>
      </w:r>
      <w:r w:rsidRPr="00AB5ACD">
        <w:rPr>
          <w:b/>
          <w:sz w:val="28"/>
          <w:szCs w:val="28"/>
        </w:rPr>
        <w:t>И</w:t>
      </w:r>
      <w:r w:rsidR="00A40128">
        <w:rPr>
          <w:b/>
          <w:sz w:val="28"/>
          <w:szCs w:val="28"/>
        </w:rPr>
        <w:t xml:space="preserve"> </w:t>
      </w:r>
      <w:r w:rsidRPr="00AB5ACD">
        <w:rPr>
          <w:b/>
          <w:sz w:val="28"/>
          <w:szCs w:val="28"/>
        </w:rPr>
        <w:t>ЗАДАЧИ</w:t>
      </w:r>
      <w:r w:rsidR="00CB324D" w:rsidRPr="00AB5ACD">
        <w:rPr>
          <w:b/>
          <w:sz w:val="28"/>
          <w:szCs w:val="28"/>
        </w:rPr>
        <w:t xml:space="preserve"> УЧРЕЖДЕНИЯ</w:t>
      </w:r>
    </w:p>
    <w:p w:rsidR="00AB5ACD" w:rsidRPr="00AB5ACD" w:rsidRDefault="00AB5ACD" w:rsidP="00AB5ACD">
      <w:pPr>
        <w:pStyle w:val="ab"/>
        <w:tabs>
          <w:tab w:val="left" w:pos="709"/>
        </w:tabs>
        <w:ind w:left="1275"/>
        <w:rPr>
          <w:b/>
          <w:sz w:val="28"/>
          <w:szCs w:val="28"/>
        </w:rPr>
      </w:pPr>
    </w:p>
    <w:p w:rsidR="00C62B4F" w:rsidRPr="002B2B8A" w:rsidRDefault="00C62B4F" w:rsidP="004542C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2877C0">
        <w:rPr>
          <w:sz w:val="28"/>
          <w:szCs w:val="28"/>
        </w:rPr>
        <w:t xml:space="preserve">2.1. Основной целью деятельности </w:t>
      </w:r>
      <w:r w:rsidR="00CB324D">
        <w:rPr>
          <w:sz w:val="28"/>
          <w:szCs w:val="28"/>
        </w:rPr>
        <w:t xml:space="preserve">Учреждения </w:t>
      </w:r>
      <w:r w:rsidRPr="002877C0">
        <w:rPr>
          <w:sz w:val="28"/>
          <w:szCs w:val="28"/>
        </w:rPr>
        <w:t xml:space="preserve">является подготовка спортивного резерва и (или) спортсменов высокого </w:t>
      </w:r>
      <w:r w:rsidR="001A3E0C" w:rsidRPr="002877C0">
        <w:rPr>
          <w:sz w:val="28"/>
          <w:szCs w:val="28"/>
        </w:rPr>
        <w:t xml:space="preserve">класса, путем </w:t>
      </w:r>
      <w:r w:rsidR="00CE030A">
        <w:rPr>
          <w:sz w:val="28"/>
          <w:szCs w:val="28"/>
        </w:rPr>
        <w:t xml:space="preserve">реализации </w:t>
      </w:r>
      <w:r w:rsidR="00CE030A" w:rsidRPr="00042685">
        <w:rPr>
          <w:color w:val="000000"/>
          <w:sz w:val="28"/>
          <w:szCs w:val="28"/>
        </w:rPr>
        <w:t xml:space="preserve">дополнительных </w:t>
      </w:r>
      <w:r w:rsidR="00CE030A" w:rsidRPr="00A42B24">
        <w:rPr>
          <w:color w:val="000000"/>
          <w:sz w:val="28"/>
          <w:szCs w:val="28"/>
        </w:rPr>
        <w:t>общеобразовательных</w:t>
      </w:r>
      <w:r w:rsidR="00CE030A" w:rsidRPr="00042685">
        <w:rPr>
          <w:color w:val="000000"/>
          <w:sz w:val="28"/>
          <w:szCs w:val="28"/>
        </w:rPr>
        <w:t xml:space="preserve"> программ в облас</w:t>
      </w:r>
      <w:r w:rsidR="00CE030A">
        <w:rPr>
          <w:color w:val="000000"/>
          <w:sz w:val="28"/>
          <w:szCs w:val="28"/>
        </w:rPr>
        <w:t>ти физической культуры и спорта,</w:t>
      </w:r>
      <w:r w:rsidR="00CE030A" w:rsidRPr="00042685">
        <w:rPr>
          <w:color w:val="000000"/>
          <w:sz w:val="28"/>
          <w:szCs w:val="28"/>
        </w:rPr>
        <w:t xml:space="preserve"> дополнительных образовательных программ спортивной подготовки </w:t>
      </w:r>
      <w:r w:rsidR="004E5D31" w:rsidRPr="002877C0">
        <w:rPr>
          <w:sz w:val="28"/>
          <w:szCs w:val="28"/>
        </w:rPr>
        <w:t>по</w:t>
      </w:r>
      <w:r w:rsidRPr="002877C0">
        <w:rPr>
          <w:sz w:val="28"/>
          <w:szCs w:val="28"/>
        </w:rPr>
        <w:t xml:space="preserve"> отдельным видам спорта. </w:t>
      </w:r>
    </w:p>
    <w:p w:rsidR="00C62B4F" w:rsidRPr="002877C0" w:rsidRDefault="00C62B4F" w:rsidP="004542C0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Подготовка спортивного резерва и (или) спортсменов высокого класса обеспечивается путем реализации комплекса мероприятий, включающего методическое, финансовое, научно-методическое, медико-биологическое, ка</w:t>
      </w:r>
      <w:r w:rsidR="00E83F3D" w:rsidRPr="002877C0">
        <w:rPr>
          <w:sz w:val="28"/>
          <w:szCs w:val="28"/>
        </w:rPr>
        <w:t>дровое и иные виды обеспечения.</w:t>
      </w:r>
    </w:p>
    <w:p w:rsidR="00290DBF" w:rsidRPr="002877C0" w:rsidRDefault="00290DBF" w:rsidP="003E6124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2.2. Основные задачи </w:t>
      </w:r>
      <w:r w:rsidR="00CB324D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: 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77C0">
        <w:rPr>
          <w:sz w:val="28"/>
          <w:szCs w:val="28"/>
          <w:shd w:val="clear" w:color="auto" w:fill="FFFFFF"/>
        </w:rPr>
        <w:t>вовлечение максимально возможного числа детей и молодежи в систематические занятия физической культурой и спортом;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выявление и развитие спортивного потенциала одаренных детей и молодежи;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потенциала детей и молодежи; 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организация процесса патриотического воспитания детей и молодежи;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предоставление теоретических и практических консультаций учителям, преподавателям физической культуры (физического воспитания) образовательных учреждений по вопросам теории и методики преподавания определенного вида спорта, организации и проведения физкультурно-оздоровительных и спортивных мероприятий;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проведени</w:t>
      </w:r>
      <w:r w:rsidR="006F2D30" w:rsidRPr="002877C0">
        <w:rPr>
          <w:sz w:val="28"/>
          <w:szCs w:val="28"/>
        </w:rPr>
        <w:t>е</w:t>
      </w:r>
      <w:r w:rsidRPr="002877C0">
        <w:rPr>
          <w:sz w:val="28"/>
          <w:szCs w:val="28"/>
        </w:rPr>
        <w:t xml:space="preserve"> процесса спортивной подготовки по определенным видам спорта, признанным в </w:t>
      </w:r>
      <w:r w:rsidR="004E5D31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, для лиц, зачисленных и проходящих спортивную подготовку в спортивной школе, в том числе обеспечение питания и проживания, обеспечение спортивной экипировкой, оборудованием и спортивным инвентарем, необходимым для прохождения спортивной подготовки, обеспечение проезда к месту проведения физкультурно-оздоровительных и спортивных мероприятий, в том числе и учебно-тренировочных сборов и обратно, проживания и питания в период проведения физкультурно-оздоровительных и спортивных мероприятий, в том числе учебно-тренировочных сборов, а также в период следования к месту проведения физкультурно-оздоровительных и спортивных мероприятий, в том числе и учебно-тренировочных сборов;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обеспечение участия спортсменов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 официальных спортивных мероприятиях, проводимых как на территории </w:t>
      </w:r>
      <w:r w:rsidR="004E5D31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, так и за ее пределами;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77C0">
        <w:rPr>
          <w:sz w:val="28"/>
          <w:szCs w:val="28"/>
          <w:shd w:val="clear" w:color="auto" w:fill="FFFFFF"/>
        </w:rPr>
        <w:t>совершенствование содержания, организационных форм, методов и технологий в учебно-тренировочном процессе;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shd w:val="clear" w:color="auto" w:fill="FFFFFF"/>
        </w:rPr>
        <w:lastRenderedPageBreak/>
        <w:t>подготовка в процессе систематических занятий по определенным видам спорта, признанны</w:t>
      </w:r>
      <w:r w:rsidR="00107516" w:rsidRPr="002877C0">
        <w:rPr>
          <w:sz w:val="28"/>
          <w:szCs w:val="28"/>
          <w:shd w:val="clear" w:color="auto" w:fill="FFFFFF"/>
        </w:rPr>
        <w:t>м</w:t>
      </w:r>
      <w:r w:rsidRPr="002877C0">
        <w:rPr>
          <w:sz w:val="28"/>
          <w:szCs w:val="28"/>
          <w:shd w:val="clear" w:color="auto" w:fill="FFFFFF"/>
        </w:rPr>
        <w:t xml:space="preserve"> в </w:t>
      </w:r>
      <w:r w:rsidR="004E5D31">
        <w:rPr>
          <w:sz w:val="28"/>
          <w:szCs w:val="28"/>
        </w:rPr>
        <w:t>Российской Федерации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  <w:shd w:val="clear" w:color="auto" w:fill="FFFFFF"/>
        </w:rPr>
        <w:t>детей и молодежи для передачи их в целях дальнейшей спортивной под</w:t>
      </w:r>
      <w:r w:rsidR="00455BA1" w:rsidRPr="002877C0">
        <w:rPr>
          <w:sz w:val="28"/>
          <w:szCs w:val="28"/>
          <w:shd w:val="clear" w:color="auto" w:fill="FFFFFF"/>
        </w:rPr>
        <w:t>готовки в училища</w:t>
      </w:r>
      <w:r w:rsidRPr="002877C0">
        <w:rPr>
          <w:sz w:val="28"/>
          <w:szCs w:val="28"/>
          <w:shd w:val="clear" w:color="auto" w:fill="FFFFFF"/>
        </w:rPr>
        <w:t xml:space="preserve"> олимпийского резерва, школы высшего спортивного мастерства, </w:t>
      </w:r>
      <w:r w:rsidRPr="002877C0">
        <w:rPr>
          <w:sz w:val="28"/>
          <w:szCs w:val="28"/>
        </w:rPr>
        <w:t>центры олимпийского (спортивного) резерва, спортивные интернаты; центры олимпийской (спортивной) подготовки, а также в спортивные клубы;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подготовка спортсменов для сборных команд </w:t>
      </w:r>
      <w:r w:rsidR="004E5D31">
        <w:rPr>
          <w:sz w:val="28"/>
          <w:szCs w:val="28"/>
        </w:rPr>
        <w:t>Российской Федерации</w:t>
      </w:r>
      <w:r w:rsidR="00CE030A">
        <w:rPr>
          <w:sz w:val="28"/>
          <w:szCs w:val="28"/>
          <w:shd w:val="clear" w:color="auto" w:fill="FFFFFF"/>
        </w:rPr>
        <w:t xml:space="preserve"> и</w:t>
      </w:r>
      <w:r w:rsidR="00FE4D7C">
        <w:rPr>
          <w:sz w:val="28"/>
          <w:szCs w:val="28"/>
          <w:shd w:val="clear" w:color="auto" w:fill="FFFFFF"/>
        </w:rPr>
        <w:t xml:space="preserve"> </w:t>
      </w:r>
      <w:r w:rsidRPr="002877C0">
        <w:rPr>
          <w:sz w:val="28"/>
          <w:szCs w:val="28"/>
        </w:rPr>
        <w:t>Донецкой Народной Республики по видам спорта;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организация и проведение физкультурно-оздоровительных и спортивных мероприятий, как на территории </w:t>
      </w:r>
      <w:r w:rsidR="004E5D31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, так и за ее пределами;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77C0">
        <w:rPr>
          <w:sz w:val="28"/>
          <w:szCs w:val="28"/>
          <w:shd w:val="clear" w:color="auto" w:fill="FFFFFF"/>
        </w:rPr>
        <w:t>создание условий в процессе спортивной подготовки для улучшения состояния психического и физического здоровья спортсменов, профилактика распространения вредных привычек и правонарушений, безнадзорности и других асоциальных проявлений среди детей и молодежи.</w:t>
      </w:r>
    </w:p>
    <w:p w:rsidR="001912AD" w:rsidRPr="002877C0" w:rsidRDefault="001912AD" w:rsidP="001A5A3E">
      <w:pPr>
        <w:tabs>
          <w:tab w:val="left" w:pos="709"/>
        </w:tabs>
        <w:jc w:val="both"/>
        <w:rPr>
          <w:sz w:val="28"/>
          <w:szCs w:val="28"/>
        </w:rPr>
      </w:pPr>
    </w:p>
    <w:p w:rsidR="00C62B4F" w:rsidRPr="00CC7A87" w:rsidRDefault="00BF37E6" w:rsidP="00CB324D">
      <w:pPr>
        <w:tabs>
          <w:tab w:val="left" w:pos="0"/>
          <w:tab w:val="left" w:pos="709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13EB4" w:rsidRPr="002877C0">
        <w:rPr>
          <w:b/>
          <w:sz w:val="28"/>
          <w:szCs w:val="28"/>
        </w:rPr>
        <w:t xml:space="preserve">. </w:t>
      </w:r>
      <w:r w:rsidR="00B45714" w:rsidRPr="002877C0">
        <w:rPr>
          <w:b/>
          <w:sz w:val="28"/>
          <w:szCs w:val="28"/>
        </w:rPr>
        <w:t>О</w:t>
      </w:r>
      <w:r w:rsidR="001614FE" w:rsidRPr="002877C0">
        <w:rPr>
          <w:b/>
          <w:sz w:val="28"/>
          <w:szCs w:val="28"/>
        </w:rPr>
        <w:t>РГАНИЗАЦИЯ ДЕЯТЕЛЬНОСТИ</w:t>
      </w:r>
      <w:r w:rsidR="00CB324D">
        <w:rPr>
          <w:b/>
          <w:sz w:val="28"/>
          <w:szCs w:val="28"/>
        </w:rPr>
        <w:t xml:space="preserve"> УЧРЕЖДЕНИЯ</w:t>
      </w:r>
    </w:p>
    <w:p w:rsidR="001912AD" w:rsidRPr="002877C0" w:rsidRDefault="001912AD" w:rsidP="001A5A3E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18112B" w:rsidRPr="002877C0">
        <w:rPr>
          <w:sz w:val="28"/>
          <w:szCs w:val="28"/>
        </w:rPr>
        <w:t>1</w:t>
      </w:r>
      <w:r w:rsidRPr="002877C0">
        <w:rPr>
          <w:sz w:val="28"/>
          <w:szCs w:val="28"/>
        </w:rPr>
        <w:t xml:space="preserve">. </w:t>
      </w:r>
      <w:r w:rsidR="00CB324D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организу</w:t>
      </w:r>
      <w:r w:rsidR="0018112B" w:rsidRPr="002877C0">
        <w:rPr>
          <w:sz w:val="28"/>
          <w:szCs w:val="28"/>
        </w:rPr>
        <w:t>е</w:t>
      </w:r>
      <w:r w:rsidRPr="002877C0">
        <w:rPr>
          <w:sz w:val="28"/>
          <w:szCs w:val="28"/>
        </w:rPr>
        <w:t>т и осуществля</w:t>
      </w:r>
      <w:r w:rsidR="0018112B" w:rsidRPr="002877C0">
        <w:rPr>
          <w:sz w:val="28"/>
          <w:szCs w:val="28"/>
        </w:rPr>
        <w:t>е</w:t>
      </w:r>
      <w:r w:rsidRPr="002877C0">
        <w:rPr>
          <w:sz w:val="28"/>
          <w:szCs w:val="28"/>
        </w:rPr>
        <w:t>т</w:t>
      </w:r>
      <w:r w:rsidR="001357C5" w:rsidRPr="002877C0">
        <w:rPr>
          <w:sz w:val="28"/>
          <w:szCs w:val="28"/>
        </w:rPr>
        <w:t xml:space="preserve"> деятельность путем реализации</w:t>
      </w:r>
      <w:r w:rsidR="00FE4D7C">
        <w:rPr>
          <w:sz w:val="28"/>
          <w:szCs w:val="28"/>
        </w:rPr>
        <w:t xml:space="preserve"> </w:t>
      </w:r>
      <w:r w:rsidR="00CE030A" w:rsidRPr="00042685">
        <w:rPr>
          <w:color w:val="000000"/>
          <w:sz w:val="28"/>
          <w:szCs w:val="28"/>
        </w:rPr>
        <w:t xml:space="preserve">дополнительных </w:t>
      </w:r>
      <w:r w:rsidR="00CE030A" w:rsidRPr="00A42B24">
        <w:rPr>
          <w:color w:val="000000"/>
          <w:sz w:val="28"/>
          <w:szCs w:val="28"/>
        </w:rPr>
        <w:t>общеобразовательных</w:t>
      </w:r>
      <w:r w:rsidR="00CE030A" w:rsidRPr="00042685">
        <w:rPr>
          <w:color w:val="000000"/>
          <w:sz w:val="28"/>
          <w:szCs w:val="28"/>
        </w:rPr>
        <w:t xml:space="preserve"> программ в области физической культуры и спорта</w:t>
      </w:r>
      <w:r w:rsidR="00871369">
        <w:rPr>
          <w:color w:val="000000"/>
          <w:sz w:val="28"/>
          <w:szCs w:val="28"/>
        </w:rPr>
        <w:t>,</w:t>
      </w:r>
      <w:r w:rsidR="00CE030A" w:rsidRPr="00042685">
        <w:rPr>
          <w:color w:val="000000"/>
          <w:sz w:val="28"/>
          <w:szCs w:val="28"/>
        </w:rPr>
        <w:t xml:space="preserve"> дополнительных образовательных программ спортивной подготовки на этап</w:t>
      </w:r>
      <w:r w:rsidR="00871369">
        <w:rPr>
          <w:color w:val="000000"/>
          <w:sz w:val="28"/>
          <w:szCs w:val="28"/>
        </w:rPr>
        <w:t>ах</w:t>
      </w:r>
      <w:r w:rsidRPr="002877C0">
        <w:rPr>
          <w:sz w:val="28"/>
          <w:szCs w:val="28"/>
        </w:rPr>
        <w:t xml:space="preserve">: </w:t>
      </w:r>
    </w:p>
    <w:p w:rsidR="00C62B4F" w:rsidRPr="002877C0" w:rsidRDefault="004E5D31" w:rsidP="003E6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62B4F" w:rsidRPr="002877C0">
        <w:rPr>
          <w:sz w:val="28"/>
          <w:szCs w:val="28"/>
        </w:rPr>
        <w:t>начальной подготовки;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тренировочный</w:t>
      </w:r>
      <w:r w:rsidR="004E5D31">
        <w:rPr>
          <w:sz w:val="28"/>
          <w:szCs w:val="28"/>
        </w:rPr>
        <w:t xml:space="preserve"> этап (этап спортивной специализации)</w:t>
      </w:r>
      <w:r w:rsidRPr="002877C0">
        <w:rPr>
          <w:sz w:val="28"/>
          <w:szCs w:val="28"/>
        </w:rPr>
        <w:t>;</w:t>
      </w:r>
    </w:p>
    <w:p w:rsidR="00C62B4F" w:rsidRPr="002877C0" w:rsidRDefault="004E5D31" w:rsidP="003E6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62B4F" w:rsidRPr="002877C0">
        <w:rPr>
          <w:sz w:val="28"/>
          <w:szCs w:val="28"/>
        </w:rPr>
        <w:t>совершенствования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спортивного</w:t>
      </w:r>
      <w:r>
        <w:rPr>
          <w:sz w:val="28"/>
          <w:szCs w:val="28"/>
        </w:rPr>
        <w:t xml:space="preserve"> мастерства</w:t>
      </w:r>
      <w:r w:rsidR="00C62B4F" w:rsidRPr="002877C0">
        <w:rPr>
          <w:sz w:val="28"/>
          <w:szCs w:val="28"/>
        </w:rPr>
        <w:t>;</w:t>
      </w:r>
    </w:p>
    <w:p w:rsidR="00E016E5" w:rsidRPr="002877C0" w:rsidRDefault="004E5D31" w:rsidP="00E01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62B4F" w:rsidRPr="002877C0">
        <w:rPr>
          <w:sz w:val="28"/>
          <w:szCs w:val="28"/>
        </w:rPr>
        <w:t xml:space="preserve">высшего спортивного мастерства. </w:t>
      </w:r>
    </w:p>
    <w:p w:rsidR="00CB324D" w:rsidRDefault="00CB324D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18112B" w:rsidRPr="002877C0">
        <w:rPr>
          <w:sz w:val="28"/>
          <w:szCs w:val="28"/>
        </w:rPr>
        <w:t>2</w:t>
      </w:r>
      <w:r w:rsidRPr="002877C0">
        <w:rPr>
          <w:sz w:val="28"/>
          <w:szCs w:val="28"/>
        </w:rPr>
        <w:t xml:space="preserve">. В целях организации исполнения поставленных целей и задач в организационной структуре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могут создаваться структурные подразделения. 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Для выполнения общих функций управления: бухгалтерия, административно-хозяйственный отдел, отдел кадрового и правового обеспечения. </w:t>
      </w:r>
    </w:p>
    <w:p w:rsidR="003A32FB" w:rsidRPr="002877C0" w:rsidRDefault="00C62B4F" w:rsidP="003A32FB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Для обеспечения процесса спортивной подготовки: отделения по видам спорта, о</w:t>
      </w:r>
      <w:r w:rsidR="00DB4D02" w:rsidRPr="002877C0">
        <w:rPr>
          <w:sz w:val="28"/>
          <w:szCs w:val="28"/>
        </w:rPr>
        <w:t>существляющие реализацию</w:t>
      </w:r>
      <w:r w:rsidR="00FE4D7C">
        <w:rPr>
          <w:sz w:val="28"/>
          <w:szCs w:val="28"/>
        </w:rPr>
        <w:t xml:space="preserve"> </w:t>
      </w:r>
      <w:r w:rsidR="00871369" w:rsidRPr="00042685">
        <w:rPr>
          <w:color w:val="000000"/>
          <w:sz w:val="28"/>
          <w:szCs w:val="28"/>
        </w:rPr>
        <w:t xml:space="preserve">дополнительных </w:t>
      </w:r>
      <w:r w:rsidR="00871369" w:rsidRPr="00A42B24">
        <w:rPr>
          <w:color w:val="000000"/>
          <w:sz w:val="28"/>
          <w:szCs w:val="28"/>
        </w:rPr>
        <w:t>общеобразовательных</w:t>
      </w:r>
      <w:r w:rsidR="00871369" w:rsidRPr="00042685">
        <w:rPr>
          <w:color w:val="000000"/>
          <w:sz w:val="28"/>
          <w:szCs w:val="28"/>
        </w:rPr>
        <w:t xml:space="preserve"> программ в области физической культуры и спорта</w:t>
      </w:r>
      <w:r w:rsidR="00871369">
        <w:rPr>
          <w:color w:val="000000"/>
          <w:sz w:val="28"/>
          <w:szCs w:val="28"/>
        </w:rPr>
        <w:t>,</w:t>
      </w:r>
      <w:r w:rsidR="00871369" w:rsidRPr="00042685">
        <w:rPr>
          <w:color w:val="000000"/>
          <w:sz w:val="28"/>
          <w:szCs w:val="28"/>
        </w:rPr>
        <w:t xml:space="preserve"> дополнительных образовательных программ спортивной подготовки</w:t>
      </w:r>
      <w:r w:rsidRPr="002877C0">
        <w:rPr>
          <w:sz w:val="28"/>
          <w:szCs w:val="28"/>
        </w:rPr>
        <w:t>; отдел методического обеспечения; отдел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медико-биологического, психологическог</w:t>
      </w:r>
      <w:r w:rsidR="00212DD6" w:rsidRPr="002877C0">
        <w:rPr>
          <w:sz w:val="28"/>
          <w:szCs w:val="28"/>
        </w:rPr>
        <w:t>о и антидопингового обеспечения</w:t>
      </w:r>
      <w:r w:rsidR="003A32FB" w:rsidRPr="002877C0">
        <w:rPr>
          <w:sz w:val="28"/>
          <w:szCs w:val="28"/>
        </w:rPr>
        <w:t>; иные структурные подразделения, определенные настоящим Уставом.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18112B" w:rsidRPr="002877C0">
        <w:rPr>
          <w:sz w:val="28"/>
          <w:szCs w:val="28"/>
        </w:rPr>
        <w:t>3</w:t>
      </w:r>
      <w:r w:rsidRPr="002877C0">
        <w:rPr>
          <w:sz w:val="28"/>
          <w:szCs w:val="28"/>
        </w:rPr>
        <w:t xml:space="preserve">. </w:t>
      </w:r>
      <w:r w:rsidR="00CB324D">
        <w:rPr>
          <w:sz w:val="28"/>
          <w:szCs w:val="28"/>
        </w:rPr>
        <w:t xml:space="preserve">Штатное расписание Учреждения </w:t>
      </w:r>
      <w:r w:rsidR="00D2440B" w:rsidRPr="002877C0">
        <w:rPr>
          <w:sz w:val="28"/>
          <w:szCs w:val="28"/>
        </w:rPr>
        <w:t xml:space="preserve">утверждается </w:t>
      </w:r>
      <w:r w:rsidR="004B521A" w:rsidRPr="001D101F">
        <w:rPr>
          <w:sz w:val="28"/>
          <w:szCs w:val="28"/>
        </w:rPr>
        <w:t>главой</w:t>
      </w:r>
      <w:r w:rsidR="00D2440B" w:rsidRPr="001D101F">
        <w:rPr>
          <w:sz w:val="28"/>
          <w:szCs w:val="28"/>
        </w:rPr>
        <w:t xml:space="preserve"> Администраци</w:t>
      </w:r>
      <w:r w:rsidR="004B521A" w:rsidRPr="001D101F">
        <w:rPr>
          <w:sz w:val="28"/>
          <w:szCs w:val="28"/>
        </w:rPr>
        <w:t>и</w:t>
      </w:r>
      <w:r w:rsidRPr="002877C0">
        <w:rPr>
          <w:sz w:val="28"/>
          <w:szCs w:val="28"/>
        </w:rPr>
        <w:t xml:space="preserve">. 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3.</w:t>
      </w:r>
      <w:r w:rsidR="00CE0917" w:rsidRPr="002877C0">
        <w:rPr>
          <w:sz w:val="28"/>
          <w:szCs w:val="28"/>
        </w:rPr>
        <w:t>4</w:t>
      </w:r>
      <w:r w:rsidRPr="002877C0">
        <w:rPr>
          <w:sz w:val="28"/>
          <w:szCs w:val="28"/>
        </w:rPr>
        <w:t>. Открытие (закрытие) отделений по определенным видам спорта в</w:t>
      </w:r>
      <w:r w:rsidR="00FE4D7C">
        <w:rPr>
          <w:sz w:val="28"/>
          <w:szCs w:val="28"/>
        </w:rPr>
        <w:t xml:space="preserve"> </w:t>
      </w:r>
      <w:r w:rsidR="00CB324D">
        <w:rPr>
          <w:sz w:val="28"/>
          <w:szCs w:val="28"/>
        </w:rPr>
        <w:t>Учреждении</w:t>
      </w:r>
      <w:r w:rsidR="000B2E01" w:rsidRPr="002877C0">
        <w:rPr>
          <w:sz w:val="28"/>
          <w:szCs w:val="28"/>
        </w:rPr>
        <w:t xml:space="preserve"> производится по решению </w:t>
      </w:r>
      <w:r w:rsidR="000B2E01" w:rsidRPr="001D101F">
        <w:rPr>
          <w:sz w:val="28"/>
          <w:szCs w:val="28"/>
        </w:rPr>
        <w:t>Администрации</w:t>
      </w:r>
      <w:r w:rsidR="00FE4D7C">
        <w:rPr>
          <w:sz w:val="28"/>
          <w:szCs w:val="28"/>
        </w:rPr>
        <w:t xml:space="preserve"> </w:t>
      </w:r>
      <w:r w:rsidR="000B2E01" w:rsidRPr="002877C0">
        <w:rPr>
          <w:sz w:val="28"/>
          <w:szCs w:val="28"/>
        </w:rPr>
        <w:t xml:space="preserve">по согласованию с </w:t>
      </w:r>
      <w:r w:rsidR="00290DBF" w:rsidRPr="002877C0">
        <w:rPr>
          <w:sz w:val="28"/>
          <w:szCs w:val="28"/>
        </w:rPr>
        <w:t>Министерств</w:t>
      </w:r>
      <w:r w:rsidR="006F2D30" w:rsidRPr="002877C0">
        <w:rPr>
          <w:sz w:val="28"/>
          <w:szCs w:val="28"/>
        </w:rPr>
        <w:t>ом.</w:t>
      </w:r>
    </w:p>
    <w:p w:rsidR="00CE0917" w:rsidRPr="002877C0" w:rsidRDefault="00CE0917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CE0917" w:rsidRPr="002877C0">
        <w:rPr>
          <w:sz w:val="28"/>
          <w:szCs w:val="28"/>
        </w:rPr>
        <w:t>5</w:t>
      </w:r>
      <w:r w:rsidRPr="002877C0">
        <w:rPr>
          <w:sz w:val="28"/>
          <w:szCs w:val="28"/>
        </w:rPr>
        <w:t>. Отделение по определе</w:t>
      </w:r>
      <w:r w:rsidR="004E5D31">
        <w:rPr>
          <w:sz w:val="28"/>
          <w:szCs w:val="28"/>
        </w:rPr>
        <w:t>нному виду спорта</w:t>
      </w:r>
      <w:r w:rsidR="00FE4D7C">
        <w:rPr>
          <w:sz w:val="28"/>
          <w:szCs w:val="28"/>
        </w:rPr>
        <w:t xml:space="preserve">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может включать: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группы </w:t>
      </w:r>
      <w:r w:rsidR="00F9221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 xml:space="preserve">начальной подготовки, в которых осуществляется отбор одаренных </w:t>
      </w:r>
      <w:r w:rsidR="00F92217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 для дальнейшей специализации в избранном виде спорта, обеспечивается повышение у них интереса к регулярной двигательной активности, развитие способностей, формирование морально-этического и волевого поведения, овладение </w:t>
      </w:r>
      <w:r w:rsidR="0079505F">
        <w:rPr>
          <w:sz w:val="28"/>
          <w:szCs w:val="28"/>
        </w:rPr>
        <w:t xml:space="preserve">обучающимися </w:t>
      </w:r>
      <w:r w:rsidRPr="002877C0">
        <w:rPr>
          <w:sz w:val="28"/>
          <w:szCs w:val="28"/>
        </w:rPr>
        <w:t>основами техники и тактики избранного вида спорта;</w:t>
      </w:r>
    </w:p>
    <w:p w:rsidR="00C62B4F" w:rsidRPr="002877C0" w:rsidRDefault="00F92217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группы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тренировочн</w:t>
      </w:r>
      <w:r>
        <w:rPr>
          <w:sz w:val="28"/>
          <w:szCs w:val="28"/>
        </w:rPr>
        <w:t>ого этапа (этапа спортивной специализации)</w:t>
      </w:r>
      <w:r w:rsidR="00C62B4F" w:rsidRPr="002877C0">
        <w:rPr>
          <w:sz w:val="28"/>
          <w:szCs w:val="28"/>
        </w:rPr>
        <w:t xml:space="preserve">, в которых осуществляется подготовка </w:t>
      </w:r>
      <w:r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к тренировочным и соревновательным нагрузкам, необходимым для достижения высоких спортивных результатов, обеспечивается повышение уровня физической подготовки и улучшение спортивных результатов</w:t>
      </w:r>
      <w:r w:rsidR="00FE4D7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C62B4F" w:rsidRPr="002877C0">
        <w:rPr>
          <w:sz w:val="28"/>
          <w:szCs w:val="28"/>
        </w:rPr>
        <w:t>;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группы </w:t>
      </w:r>
      <w:r w:rsidR="00F92217">
        <w:rPr>
          <w:sz w:val="28"/>
          <w:szCs w:val="28"/>
        </w:rPr>
        <w:t xml:space="preserve">этапа </w:t>
      </w:r>
      <w:r w:rsidR="00F92217" w:rsidRPr="002877C0">
        <w:rPr>
          <w:sz w:val="28"/>
          <w:szCs w:val="28"/>
        </w:rPr>
        <w:t>совершенствования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спортивного</w:t>
      </w:r>
      <w:r w:rsidR="00F92217">
        <w:rPr>
          <w:sz w:val="28"/>
          <w:szCs w:val="28"/>
        </w:rPr>
        <w:t xml:space="preserve"> мастерства</w:t>
      </w:r>
      <w:r w:rsidRPr="002877C0">
        <w:rPr>
          <w:sz w:val="28"/>
          <w:szCs w:val="28"/>
        </w:rPr>
        <w:t xml:space="preserve">, к которым привлекается оптимальное количество перспективных </w:t>
      </w:r>
      <w:r w:rsidR="00F92217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 целью специализированной спортивной подготовки для достижения ими высоких спортивных результатов;</w:t>
      </w:r>
    </w:p>
    <w:p w:rsidR="00C62B4F" w:rsidRDefault="00C62B4F" w:rsidP="00417F57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группы </w:t>
      </w:r>
      <w:r w:rsidR="00F9221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 xml:space="preserve">высшего спортивного мастерства для обеспечения достижения </w:t>
      </w:r>
      <w:r w:rsidR="00F92217">
        <w:rPr>
          <w:sz w:val="28"/>
          <w:szCs w:val="28"/>
        </w:rPr>
        <w:t>обучающимися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высоких спортивных результатов на республиканских, </w:t>
      </w:r>
      <w:r w:rsidR="00F92217">
        <w:rPr>
          <w:sz w:val="28"/>
          <w:szCs w:val="28"/>
        </w:rPr>
        <w:t xml:space="preserve">Всероссийских, </w:t>
      </w:r>
      <w:r w:rsidRPr="002877C0">
        <w:rPr>
          <w:sz w:val="28"/>
          <w:szCs w:val="28"/>
        </w:rPr>
        <w:t>международных соревнованиях, подготовки резерва сборных коман</w:t>
      </w:r>
      <w:r w:rsidR="00417F57">
        <w:rPr>
          <w:sz w:val="28"/>
          <w:szCs w:val="28"/>
        </w:rPr>
        <w:t xml:space="preserve">д </w:t>
      </w:r>
      <w:r w:rsidR="00F92217">
        <w:rPr>
          <w:sz w:val="28"/>
          <w:szCs w:val="28"/>
        </w:rPr>
        <w:t>Российской Федерации</w:t>
      </w:r>
      <w:r w:rsidR="00417F57">
        <w:rPr>
          <w:sz w:val="28"/>
          <w:szCs w:val="28"/>
        </w:rPr>
        <w:t>.</w:t>
      </w:r>
    </w:p>
    <w:p w:rsidR="00E016E5" w:rsidRPr="00417F57" w:rsidRDefault="00E016E5" w:rsidP="00417F57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83233E">
        <w:rPr>
          <w:sz w:val="28"/>
          <w:szCs w:val="28"/>
          <w:lang w:val="uk-UA"/>
        </w:rPr>
        <w:t>6</w:t>
      </w:r>
      <w:r w:rsidRPr="002877C0">
        <w:rPr>
          <w:sz w:val="28"/>
          <w:szCs w:val="28"/>
        </w:rPr>
        <w:t>. Основными формами учебно-тренировочной работы являются групповые учебно-тренировочные занятия, тренировки по индивидуальным планам, воспитательные мероприятия, медико-восстановительные мероприятия, учебно-тренировочные сборы, практика судейства спортивных соревнований.</w:t>
      </w:r>
    </w:p>
    <w:p w:rsidR="00F50796" w:rsidRPr="00FE4D7C" w:rsidRDefault="00C62B4F" w:rsidP="005B5D91">
      <w:pPr>
        <w:ind w:firstLine="709"/>
        <w:jc w:val="both"/>
        <w:rPr>
          <w:sz w:val="28"/>
          <w:szCs w:val="28"/>
        </w:rPr>
      </w:pPr>
      <w:r w:rsidRPr="00FE4D7C">
        <w:rPr>
          <w:sz w:val="28"/>
          <w:szCs w:val="28"/>
        </w:rPr>
        <w:t xml:space="preserve">Основной формой спортивной работы является участие </w:t>
      </w:r>
      <w:r w:rsidR="0079505F" w:rsidRPr="00FE4D7C">
        <w:rPr>
          <w:sz w:val="28"/>
          <w:szCs w:val="28"/>
        </w:rPr>
        <w:t>обучающихся</w:t>
      </w:r>
      <w:r w:rsidRPr="00FE4D7C">
        <w:rPr>
          <w:sz w:val="28"/>
          <w:szCs w:val="28"/>
        </w:rPr>
        <w:t xml:space="preserve"> в спортивных соревнованиях различного уровня.</w:t>
      </w:r>
    </w:p>
    <w:p w:rsidR="004542C0" w:rsidRPr="004542C0" w:rsidRDefault="004542C0" w:rsidP="003E6124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FE4D7C">
        <w:rPr>
          <w:sz w:val="28"/>
          <w:szCs w:val="28"/>
          <w:lang w:val="uk-UA"/>
        </w:rPr>
        <w:t>3</w:t>
      </w:r>
      <w:r w:rsidRPr="00FE4D7C">
        <w:rPr>
          <w:sz w:val="28"/>
          <w:szCs w:val="28"/>
        </w:rPr>
        <w:t>.</w:t>
      </w:r>
      <w:r w:rsidR="0083233E">
        <w:rPr>
          <w:sz w:val="28"/>
          <w:szCs w:val="28"/>
          <w:lang w:val="uk-UA"/>
        </w:rPr>
        <w:t>7</w:t>
      </w:r>
      <w:r w:rsidRPr="00FE4D7C">
        <w:rPr>
          <w:sz w:val="28"/>
          <w:szCs w:val="28"/>
        </w:rPr>
        <w:t xml:space="preserve">. Учебный год в </w:t>
      </w:r>
      <w:r w:rsidR="00CB324D" w:rsidRPr="00FE4D7C">
        <w:rPr>
          <w:sz w:val="28"/>
          <w:szCs w:val="28"/>
        </w:rPr>
        <w:t>Учреждении</w:t>
      </w:r>
      <w:r w:rsid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начинается</w:t>
      </w:r>
      <w:r w:rsidR="00FE4D7C">
        <w:rPr>
          <w:sz w:val="28"/>
          <w:szCs w:val="28"/>
        </w:rPr>
        <w:t xml:space="preserve"> </w:t>
      </w:r>
      <w:r w:rsidR="00240A84" w:rsidRPr="00FE4D7C">
        <w:rPr>
          <w:sz w:val="28"/>
          <w:szCs w:val="28"/>
        </w:rPr>
        <w:t xml:space="preserve">в срок, определенный действующим законодательством </w:t>
      </w:r>
      <w:r w:rsidR="00F92217" w:rsidRPr="00FE4D7C">
        <w:rPr>
          <w:sz w:val="28"/>
          <w:szCs w:val="28"/>
        </w:rPr>
        <w:t>Российской Федерации</w:t>
      </w:r>
      <w:r w:rsidRPr="00FE4D7C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2C4F87" w:rsidRDefault="00C62B4F" w:rsidP="002C4F87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83233E">
        <w:rPr>
          <w:sz w:val="28"/>
          <w:szCs w:val="28"/>
          <w:lang w:val="uk-UA"/>
        </w:rPr>
        <w:t>8</w:t>
      </w:r>
      <w:r w:rsidRPr="002877C0">
        <w:rPr>
          <w:sz w:val="28"/>
          <w:szCs w:val="28"/>
        </w:rPr>
        <w:t xml:space="preserve">. Учебный план </w:t>
      </w:r>
      <w:r w:rsidR="00F92217">
        <w:rPr>
          <w:sz w:val="28"/>
          <w:szCs w:val="28"/>
        </w:rPr>
        <w:t xml:space="preserve">согласно </w:t>
      </w:r>
      <w:r w:rsidR="00871369" w:rsidRPr="00FE4D7C">
        <w:rPr>
          <w:sz w:val="28"/>
          <w:szCs w:val="28"/>
        </w:rPr>
        <w:t>Ф</w:t>
      </w:r>
      <w:r w:rsidR="00E77847" w:rsidRPr="00FE4D7C">
        <w:rPr>
          <w:sz w:val="28"/>
          <w:szCs w:val="28"/>
        </w:rPr>
        <w:t>едеральны</w:t>
      </w:r>
      <w:r w:rsidR="004542C0" w:rsidRPr="00FE4D7C">
        <w:rPr>
          <w:sz w:val="28"/>
          <w:szCs w:val="28"/>
        </w:rPr>
        <w:t>м</w:t>
      </w:r>
      <w:r w:rsidR="00FE4D7C" w:rsidRPr="00FE4D7C">
        <w:rPr>
          <w:sz w:val="28"/>
          <w:szCs w:val="28"/>
        </w:rPr>
        <w:t xml:space="preserve"> </w:t>
      </w:r>
      <w:r w:rsidR="00F92217" w:rsidRPr="00FE4D7C">
        <w:rPr>
          <w:sz w:val="28"/>
          <w:szCs w:val="28"/>
        </w:rPr>
        <w:t>стандарт</w:t>
      </w:r>
      <w:r w:rsidR="004542C0" w:rsidRPr="00FE4D7C">
        <w:rPr>
          <w:sz w:val="28"/>
          <w:szCs w:val="28"/>
        </w:rPr>
        <w:t>ам</w:t>
      </w:r>
      <w:r w:rsidR="00F92217" w:rsidRPr="00FE4D7C">
        <w:rPr>
          <w:sz w:val="28"/>
          <w:szCs w:val="28"/>
        </w:rPr>
        <w:t xml:space="preserve"> спортивной подготовки </w:t>
      </w:r>
      <w:r w:rsidRPr="00FE4D7C">
        <w:rPr>
          <w:sz w:val="28"/>
          <w:szCs w:val="28"/>
        </w:rPr>
        <w:t xml:space="preserve">рассчитывается на 52 недели </w:t>
      </w:r>
      <w:r w:rsidR="00E77847" w:rsidRPr="00FE4D7C">
        <w:rPr>
          <w:sz w:val="28"/>
          <w:szCs w:val="28"/>
        </w:rPr>
        <w:t>в год.</w:t>
      </w:r>
      <w:r w:rsidR="00E77847">
        <w:rPr>
          <w:sz w:val="28"/>
          <w:szCs w:val="28"/>
        </w:rPr>
        <w:t xml:space="preserve"> </w:t>
      </w:r>
    </w:p>
    <w:p w:rsidR="00E77847" w:rsidRDefault="00CB324D" w:rsidP="002C4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 процесс в Учреждении</w:t>
      </w:r>
      <w:r w:rsidR="002C4F87" w:rsidRPr="002C4F87">
        <w:rPr>
          <w:sz w:val="28"/>
          <w:szCs w:val="28"/>
        </w:rPr>
        <w:t xml:space="preserve">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</w:t>
      </w:r>
      <w:r w:rsidR="002C4F87">
        <w:rPr>
          <w:sz w:val="28"/>
          <w:szCs w:val="28"/>
        </w:rPr>
        <w:t>-т</w:t>
      </w:r>
      <w:r w:rsidR="002C4F87" w:rsidRPr="002C4F87">
        <w:rPr>
          <w:sz w:val="28"/>
          <w:szCs w:val="28"/>
        </w:rPr>
        <w:t>ренировочного процесса)</w:t>
      </w:r>
      <w:r w:rsidR="002C4F87">
        <w:rPr>
          <w:sz w:val="28"/>
          <w:szCs w:val="28"/>
        </w:rPr>
        <w:t xml:space="preserve">. </w:t>
      </w:r>
    </w:p>
    <w:p w:rsidR="00E77847" w:rsidRPr="00FE4D7C" w:rsidRDefault="002C4F87" w:rsidP="00FE4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83233E" w:rsidRDefault="0083233E" w:rsidP="003E6124">
      <w:pPr>
        <w:ind w:firstLine="709"/>
        <w:jc w:val="both"/>
        <w:rPr>
          <w:sz w:val="28"/>
          <w:szCs w:val="28"/>
          <w:lang w:val="uk-UA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83233E">
        <w:rPr>
          <w:sz w:val="28"/>
          <w:szCs w:val="28"/>
          <w:lang w:val="uk-UA"/>
        </w:rPr>
        <w:t>9</w:t>
      </w:r>
      <w:r w:rsidRPr="002877C0">
        <w:rPr>
          <w:sz w:val="28"/>
          <w:szCs w:val="28"/>
        </w:rPr>
        <w:t xml:space="preserve">. </w:t>
      </w:r>
      <w:r w:rsidR="00240A84" w:rsidRPr="002877C0">
        <w:rPr>
          <w:sz w:val="28"/>
          <w:szCs w:val="28"/>
        </w:rPr>
        <w:t xml:space="preserve">Продолжительность занятий в </w:t>
      </w:r>
      <w:r w:rsidR="00CB324D">
        <w:rPr>
          <w:sz w:val="28"/>
          <w:szCs w:val="28"/>
        </w:rPr>
        <w:t>Учреждении</w:t>
      </w:r>
      <w:r w:rsidR="00240A84" w:rsidRPr="002877C0">
        <w:rPr>
          <w:sz w:val="28"/>
          <w:szCs w:val="28"/>
        </w:rPr>
        <w:t xml:space="preserve"> определяется действующим законодательством </w:t>
      </w:r>
      <w:r w:rsidR="00F92217">
        <w:rPr>
          <w:sz w:val="28"/>
          <w:szCs w:val="28"/>
        </w:rPr>
        <w:t>Российской Федерации</w:t>
      </w:r>
      <w:r w:rsidR="00240A84" w:rsidRPr="002877C0">
        <w:rPr>
          <w:sz w:val="28"/>
          <w:szCs w:val="28"/>
        </w:rPr>
        <w:t>.</w:t>
      </w:r>
    </w:p>
    <w:p w:rsidR="00CE0917" w:rsidRPr="002877C0" w:rsidRDefault="00CE0917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83233E">
        <w:rPr>
          <w:sz w:val="28"/>
          <w:szCs w:val="28"/>
          <w:lang w:val="uk-UA"/>
        </w:rPr>
        <w:t>10</w:t>
      </w:r>
      <w:r w:rsidRPr="002877C0">
        <w:rPr>
          <w:sz w:val="28"/>
          <w:szCs w:val="28"/>
        </w:rPr>
        <w:t>. Нормы наполняемости групп отделений по видам спорта и недельный режим учебно-тренировочной и спортивной работы</w:t>
      </w:r>
      <w:r w:rsidR="00FE4D7C">
        <w:rPr>
          <w:sz w:val="28"/>
          <w:szCs w:val="28"/>
        </w:rPr>
        <w:t xml:space="preserve">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устанавли</w:t>
      </w:r>
      <w:r w:rsidR="00CF5B19" w:rsidRPr="002877C0">
        <w:rPr>
          <w:sz w:val="28"/>
          <w:szCs w:val="28"/>
        </w:rPr>
        <w:t xml:space="preserve">ваются в соответствии </w:t>
      </w:r>
      <w:r w:rsidR="00871369">
        <w:rPr>
          <w:sz w:val="28"/>
          <w:szCs w:val="28"/>
        </w:rPr>
        <w:t>с</w:t>
      </w:r>
      <w:r w:rsidR="00FE4D7C">
        <w:rPr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дополнительными</w:t>
      </w:r>
      <w:r w:rsidR="00FE4D7C">
        <w:rPr>
          <w:color w:val="000000"/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общеобразовательными</w:t>
      </w:r>
      <w:r w:rsidR="00871369" w:rsidRPr="00042685">
        <w:rPr>
          <w:color w:val="000000"/>
          <w:sz w:val="28"/>
          <w:szCs w:val="28"/>
        </w:rPr>
        <w:t xml:space="preserve"> программ</w:t>
      </w:r>
      <w:r w:rsidR="00871369">
        <w:rPr>
          <w:color w:val="000000"/>
          <w:sz w:val="28"/>
          <w:szCs w:val="28"/>
        </w:rPr>
        <w:t>ами</w:t>
      </w:r>
      <w:r w:rsidR="00871369" w:rsidRPr="00042685">
        <w:rPr>
          <w:color w:val="000000"/>
          <w:sz w:val="28"/>
          <w:szCs w:val="28"/>
        </w:rPr>
        <w:t xml:space="preserve"> в области физической культуры и спорта</w:t>
      </w:r>
      <w:r w:rsidR="00871369">
        <w:rPr>
          <w:color w:val="000000"/>
          <w:sz w:val="28"/>
          <w:szCs w:val="28"/>
        </w:rPr>
        <w:t>,</w:t>
      </w:r>
      <w:r w:rsidR="00FE4D7C">
        <w:rPr>
          <w:color w:val="000000"/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дополнительными</w:t>
      </w:r>
      <w:r w:rsidR="00FE4D7C">
        <w:rPr>
          <w:color w:val="000000"/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общеобразовательными</w:t>
      </w:r>
      <w:r w:rsidR="00871369" w:rsidRPr="00042685">
        <w:rPr>
          <w:color w:val="000000"/>
          <w:sz w:val="28"/>
          <w:szCs w:val="28"/>
        </w:rPr>
        <w:t xml:space="preserve"> программ</w:t>
      </w:r>
      <w:r w:rsidR="00871369">
        <w:rPr>
          <w:color w:val="000000"/>
          <w:sz w:val="28"/>
          <w:szCs w:val="28"/>
        </w:rPr>
        <w:t>ами</w:t>
      </w:r>
      <w:r w:rsidR="00871369" w:rsidRPr="00042685">
        <w:rPr>
          <w:color w:val="000000"/>
          <w:sz w:val="28"/>
          <w:szCs w:val="28"/>
        </w:rPr>
        <w:t xml:space="preserve"> спортивной подготовки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Наполняемость групп </w:t>
      </w:r>
      <w:r w:rsidR="00E7784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 xml:space="preserve">начальной подготовки и </w:t>
      </w:r>
      <w:r w:rsidR="00E77847" w:rsidRPr="002877C0">
        <w:rPr>
          <w:sz w:val="28"/>
          <w:szCs w:val="28"/>
        </w:rPr>
        <w:t>групп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тренировочн</w:t>
      </w:r>
      <w:r w:rsidR="00E77847">
        <w:rPr>
          <w:sz w:val="28"/>
          <w:szCs w:val="28"/>
        </w:rPr>
        <w:t>ого этапа (этапа спортивной специализации)</w:t>
      </w:r>
      <w:r w:rsidRPr="002877C0">
        <w:rPr>
          <w:sz w:val="28"/>
          <w:szCs w:val="28"/>
        </w:rPr>
        <w:t xml:space="preserve"> в каникулярный период корректируется директором </w:t>
      </w:r>
      <w:r w:rsidR="00CB324D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322298" w:rsidRPr="002877C0" w:rsidRDefault="0032229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83233E">
        <w:rPr>
          <w:sz w:val="28"/>
          <w:szCs w:val="28"/>
          <w:lang w:val="uk-UA"/>
        </w:rPr>
        <w:t>11</w:t>
      </w:r>
      <w:r w:rsidRPr="002877C0">
        <w:rPr>
          <w:sz w:val="28"/>
          <w:szCs w:val="28"/>
        </w:rPr>
        <w:t xml:space="preserve">. Контрольные цифры приема (планы комплектования) без оплаты за спортивную подготовку в </w:t>
      </w:r>
      <w:r w:rsidR="00CB324D">
        <w:rPr>
          <w:sz w:val="28"/>
          <w:szCs w:val="28"/>
        </w:rPr>
        <w:t>Учреждении</w:t>
      </w:r>
      <w:r w:rsidRPr="002877C0">
        <w:rPr>
          <w:sz w:val="28"/>
          <w:szCs w:val="28"/>
        </w:rPr>
        <w:t xml:space="preserve"> устанавливает</w:t>
      </w:r>
      <w:r w:rsidR="00FE4D7C">
        <w:rPr>
          <w:sz w:val="28"/>
          <w:szCs w:val="28"/>
        </w:rPr>
        <w:t xml:space="preserve"> </w:t>
      </w:r>
      <w:r w:rsidR="00212DD6" w:rsidRPr="001D101F">
        <w:rPr>
          <w:sz w:val="28"/>
          <w:szCs w:val="28"/>
        </w:rPr>
        <w:t>Администрация</w:t>
      </w:r>
      <w:r w:rsidRPr="002877C0">
        <w:rPr>
          <w:sz w:val="28"/>
          <w:szCs w:val="28"/>
        </w:rPr>
        <w:t xml:space="preserve"> по согласованию с Министерством, </w:t>
      </w:r>
      <w:r w:rsidR="00240A84" w:rsidRPr="002877C0">
        <w:rPr>
          <w:sz w:val="28"/>
          <w:szCs w:val="28"/>
        </w:rPr>
        <w:t xml:space="preserve">в сроки, определенные действующим законодательством </w:t>
      </w:r>
      <w:r w:rsidR="00F92217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3.1</w:t>
      </w:r>
      <w:r w:rsidR="0083233E">
        <w:rPr>
          <w:sz w:val="28"/>
          <w:szCs w:val="28"/>
        </w:rPr>
        <w:t>2</w:t>
      </w:r>
      <w:r w:rsidRPr="002877C0">
        <w:rPr>
          <w:sz w:val="28"/>
          <w:szCs w:val="28"/>
        </w:rPr>
        <w:t xml:space="preserve">. </w:t>
      </w:r>
      <w:r w:rsidR="00CB324D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сверх контрольных цифр (планов комплектования) без оплаты за спортивную подготовку мо</w:t>
      </w:r>
      <w:r w:rsidR="003C79CB" w:rsidRPr="002877C0">
        <w:rPr>
          <w:sz w:val="28"/>
          <w:szCs w:val="28"/>
        </w:rPr>
        <w:t>жет</w:t>
      </w:r>
      <w:r w:rsidRPr="002877C0">
        <w:rPr>
          <w:sz w:val="28"/>
          <w:szCs w:val="28"/>
        </w:rPr>
        <w:t xml:space="preserve"> осуществлять прием лиц, не прошедших конкурсный отбор и не имеющих медицинских противопоказаний к занятиям избранным видом спорта на спортивную подготовку за плату, при условии соблюдения норм и требований учебно</w:t>
      </w:r>
      <w:r w:rsidR="00F92217">
        <w:rPr>
          <w:sz w:val="28"/>
          <w:szCs w:val="28"/>
        </w:rPr>
        <w:t>-</w:t>
      </w:r>
      <w:r w:rsidRPr="002877C0">
        <w:rPr>
          <w:sz w:val="28"/>
          <w:szCs w:val="28"/>
        </w:rPr>
        <w:t>тренировочного процесса.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83233E">
        <w:rPr>
          <w:sz w:val="28"/>
          <w:szCs w:val="28"/>
        </w:rPr>
        <w:t>13</w:t>
      </w:r>
      <w:r w:rsidRPr="002877C0">
        <w:rPr>
          <w:sz w:val="28"/>
          <w:szCs w:val="28"/>
        </w:rPr>
        <w:t xml:space="preserve">. Списки </w:t>
      </w:r>
      <w:r w:rsidR="00F92217">
        <w:rPr>
          <w:sz w:val="28"/>
          <w:szCs w:val="28"/>
        </w:rPr>
        <w:t xml:space="preserve">обучающихся </w:t>
      </w:r>
      <w:r w:rsidRPr="002877C0">
        <w:rPr>
          <w:sz w:val="28"/>
          <w:szCs w:val="28"/>
        </w:rPr>
        <w:t xml:space="preserve">групп отделений по видам спорта утверждаются директором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до </w:t>
      </w:r>
      <w:r w:rsidR="00240A84" w:rsidRPr="002877C0">
        <w:rPr>
          <w:sz w:val="28"/>
          <w:szCs w:val="28"/>
        </w:rPr>
        <w:t>начала учебного года</w:t>
      </w:r>
      <w:r w:rsidRPr="002877C0">
        <w:rPr>
          <w:sz w:val="28"/>
          <w:szCs w:val="28"/>
        </w:rPr>
        <w:t xml:space="preserve">, а для </w:t>
      </w:r>
      <w:r w:rsidR="00F92217" w:rsidRPr="002877C0">
        <w:rPr>
          <w:sz w:val="28"/>
          <w:szCs w:val="28"/>
        </w:rPr>
        <w:t>групп этапа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начальной подготовки </w:t>
      </w:r>
      <w:r w:rsidR="00240A84" w:rsidRPr="002877C0">
        <w:rPr>
          <w:sz w:val="28"/>
          <w:szCs w:val="28"/>
        </w:rPr>
        <w:t>в течение месяца</w:t>
      </w:r>
      <w:r w:rsidR="00FE4D7C">
        <w:rPr>
          <w:sz w:val="28"/>
          <w:szCs w:val="28"/>
        </w:rPr>
        <w:t xml:space="preserve"> </w:t>
      </w:r>
      <w:r w:rsidR="00240A84" w:rsidRPr="002877C0">
        <w:rPr>
          <w:sz w:val="28"/>
          <w:szCs w:val="28"/>
        </w:rPr>
        <w:t>после начала учебного</w:t>
      </w:r>
      <w:r w:rsidRPr="002877C0">
        <w:rPr>
          <w:sz w:val="28"/>
          <w:szCs w:val="28"/>
        </w:rPr>
        <w:t xml:space="preserve"> года. В течение учебного года в указанные списки в случае необходимости могут вноситься изменения.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Списки групп </w:t>
      </w:r>
      <w:r w:rsidR="00F92217">
        <w:rPr>
          <w:sz w:val="28"/>
          <w:szCs w:val="28"/>
        </w:rPr>
        <w:t xml:space="preserve">этапа </w:t>
      </w:r>
      <w:r w:rsidR="00F92217" w:rsidRPr="002877C0">
        <w:rPr>
          <w:sz w:val="28"/>
          <w:szCs w:val="28"/>
        </w:rPr>
        <w:t>совершенствования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спортивного </w:t>
      </w:r>
      <w:r w:rsidR="00F92217">
        <w:rPr>
          <w:sz w:val="28"/>
          <w:szCs w:val="28"/>
        </w:rPr>
        <w:t xml:space="preserve">мастерства </w:t>
      </w:r>
      <w:r w:rsidRPr="002877C0">
        <w:rPr>
          <w:sz w:val="28"/>
          <w:szCs w:val="28"/>
        </w:rPr>
        <w:t xml:space="preserve">и групп </w:t>
      </w:r>
      <w:r w:rsidR="00F9221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>высшего спортивного мастерства утверждаются Министерством.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83233E">
        <w:rPr>
          <w:sz w:val="28"/>
          <w:szCs w:val="28"/>
        </w:rPr>
        <w:t>14</w:t>
      </w:r>
      <w:r w:rsidRPr="002877C0">
        <w:rPr>
          <w:sz w:val="28"/>
          <w:szCs w:val="28"/>
        </w:rPr>
        <w:t xml:space="preserve">. Режим ежедневной работы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 определяется расписанием занятий, который утверждается на учебный год директором спортивной школы, правилами внутреннего трудового распорядка и коллективным договором</w:t>
      </w:r>
      <w:r w:rsidR="00212DD6"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 период каникул в общеобразовательных учебных заведениях</w:t>
      </w:r>
      <w:r w:rsidR="00E06D7B">
        <w:rPr>
          <w:sz w:val="28"/>
          <w:szCs w:val="28"/>
        </w:rPr>
        <w:t xml:space="preserve"> Учреждение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работает по отдельному плану, утвержденному директором.</w:t>
      </w:r>
    </w:p>
    <w:p w:rsidR="00C62B4F" w:rsidRPr="002877C0" w:rsidRDefault="00212DD6" w:rsidP="00A715D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Директор</w:t>
      </w:r>
      <w:r w:rsidR="00E06D7B">
        <w:rPr>
          <w:sz w:val="28"/>
          <w:szCs w:val="28"/>
        </w:rPr>
        <w:t xml:space="preserve"> Учреждения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 xml:space="preserve">создает для </w:t>
      </w:r>
      <w:r w:rsidR="00F92217">
        <w:rPr>
          <w:sz w:val="28"/>
          <w:szCs w:val="28"/>
        </w:rPr>
        <w:t>обучающихся</w:t>
      </w:r>
      <w:r w:rsidR="00C62B4F" w:rsidRPr="002877C0">
        <w:rPr>
          <w:sz w:val="28"/>
          <w:szCs w:val="28"/>
        </w:rPr>
        <w:t>, тренеров</w:t>
      </w:r>
      <w:r w:rsidR="0079505F">
        <w:rPr>
          <w:sz w:val="28"/>
          <w:szCs w:val="28"/>
        </w:rPr>
        <w:t>-преподавателей</w:t>
      </w:r>
      <w:r w:rsidR="00C62B4F" w:rsidRPr="002877C0">
        <w:rPr>
          <w:sz w:val="28"/>
          <w:szCs w:val="28"/>
        </w:rPr>
        <w:t xml:space="preserve"> и других работников безопасные условия для учебно-тренировочной, спортивной и другой работы.</w:t>
      </w:r>
    </w:p>
    <w:p w:rsidR="00A44AE0" w:rsidRDefault="00A44AE0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83233E">
        <w:rPr>
          <w:sz w:val="28"/>
          <w:szCs w:val="28"/>
        </w:rPr>
        <w:t>15</w:t>
      </w:r>
      <w:r w:rsidRPr="002877C0">
        <w:rPr>
          <w:sz w:val="28"/>
          <w:szCs w:val="28"/>
        </w:rPr>
        <w:t xml:space="preserve">. Для обеспечения непрерывности учебно-тренировочного процесса и активного отдыха </w:t>
      </w:r>
      <w:r w:rsidR="00F92217">
        <w:rPr>
          <w:sz w:val="28"/>
          <w:szCs w:val="28"/>
        </w:rPr>
        <w:t>обучающи</w:t>
      </w:r>
      <w:r w:rsidR="005C07BB">
        <w:rPr>
          <w:sz w:val="28"/>
          <w:szCs w:val="28"/>
        </w:rPr>
        <w:t>х</w:t>
      </w:r>
      <w:r w:rsidR="00F92217">
        <w:rPr>
          <w:sz w:val="28"/>
          <w:szCs w:val="28"/>
        </w:rPr>
        <w:t>ся</w:t>
      </w:r>
      <w:r w:rsidRPr="002877C0">
        <w:rPr>
          <w:sz w:val="28"/>
          <w:szCs w:val="28"/>
        </w:rPr>
        <w:t xml:space="preserve"> организуются спортивно-оздоровительные лагеря на собственной или арендованной базе в каникулярный период. Под руководством одного тренера</w:t>
      </w:r>
      <w:r w:rsidR="0079505F">
        <w:rPr>
          <w:sz w:val="28"/>
          <w:szCs w:val="28"/>
        </w:rPr>
        <w:t>-преподавателя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может заниматься 15-20 </w:t>
      </w:r>
      <w:r w:rsidR="00F92217" w:rsidRPr="00FE4D7C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 xml:space="preserve">в дневных спортивно-оздоровительных лагерях и 10 </w:t>
      </w:r>
      <w:r w:rsidR="0079505F" w:rsidRPr="00FE4D7C">
        <w:rPr>
          <w:sz w:val="28"/>
          <w:szCs w:val="28"/>
        </w:rPr>
        <w:t>обучающихся</w:t>
      </w:r>
      <w:r w:rsidRPr="00FE4D7C">
        <w:rPr>
          <w:sz w:val="28"/>
          <w:szCs w:val="28"/>
        </w:rPr>
        <w:t>– в круглосуточных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83233E">
        <w:rPr>
          <w:sz w:val="28"/>
          <w:szCs w:val="28"/>
        </w:rPr>
        <w:t>16</w:t>
      </w:r>
      <w:r w:rsidRPr="002877C0">
        <w:rPr>
          <w:sz w:val="28"/>
          <w:szCs w:val="28"/>
        </w:rPr>
        <w:t xml:space="preserve">. </w:t>
      </w:r>
      <w:r w:rsidR="00E06D7B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B266B8" w:rsidRPr="002877C0">
        <w:rPr>
          <w:sz w:val="28"/>
          <w:szCs w:val="28"/>
        </w:rPr>
        <w:t>проводит</w:t>
      </w:r>
      <w:r w:rsidRPr="002877C0">
        <w:rPr>
          <w:sz w:val="28"/>
          <w:szCs w:val="28"/>
        </w:rPr>
        <w:t xml:space="preserve"> в соответствии с требованиями законодательства учебно-тренировочные сборы для подготовки команд, спо</w:t>
      </w:r>
      <w:r w:rsidR="00871369">
        <w:rPr>
          <w:sz w:val="28"/>
          <w:szCs w:val="28"/>
        </w:rPr>
        <w:t>ртсменов к Р</w:t>
      </w:r>
      <w:r w:rsidRPr="002877C0">
        <w:rPr>
          <w:sz w:val="28"/>
          <w:szCs w:val="28"/>
        </w:rPr>
        <w:t xml:space="preserve">еспубликанским, </w:t>
      </w:r>
      <w:r w:rsidR="00E77847">
        <w:rPr>
          <w:sz w:val="28"/>
          <w:szCs w:val="28"/>
        </w:rPr>
        <w:t xml:space="preserve">Всероссийским, </w:t>
      </w:r>
      <w:r w:rsidR="006A2690">
        <w:rPr>
          <w:sz w:val="28"/>
          <w:szCs w:val="28"/>
        </w:rPr>
        <w:t>м</w:t>
      </w:r>
      <w:r w:rsidRPr="002877C0">
        <w:rPr>
          <w:sz w:val="28"/>
          <w:szCs w:val="28"/>
        </w:rPr>
        <w:t>еждународным соревнованиям; организ</w:t>
      </w:r>
      <w:r w:rsidR="00E77847">
        <w:rPr>
          <w:sz w:val="28"/>
          <w:szCs w:val="28"/>
        </w:rPr>
        <w:t>у</w:t>
      </w:r>
      <w:r w:rsidR="00B266B8" w:rsidRPr="002877C0">
        <w:rPr>
          <w:sz w:val="28"/>
          <w:szCs w:val="28"/>
        </w:rPr>
        <w:t>ет</w:t>
      </w:r>
      <w:r w:rsidRPr="002877C0">
        <w:rPr>
          <w:sz w:val="28"/>
          <w:szCs w:val="28"/>
        </w:rPr>
        <w:t xml:space="preserve"> спортивно-оздоровительные лагеря с обеспечением </w:t>
      </w:r>
      <w:r w:rsidR="00E77847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 питанием, фармакологическими медико-восстановительными средствами, витаминами, белково-глюкозными препаратами, спортивной экипировкой и инвентарем, необходимыми транспортными средствами и горюче-смазочными материалами к ним для сопровождения и обеспечения безопасности</w:t>
      </w:r>
      <w:r w:rsidR="00FE4D7C">
        <w:rPr>
          <w:sz w:val="28"/>
          <w:szCs w:val="28"/>
        </w:rPr>
        <w:t xml:space="preserve"> </w:t>
      </w:r>
      <w:r w:rsidR="00E77847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во время учебно-тренировочного процесса в соответствии с порядком и нормами, утвержденными Министерством и другими нормативными правовыми актами </w:t>
      </w:r>
      <w:r w:rsidR="00E77847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C62B4F" w:rsidRPr="002877C0" w:rsidRDefault="00E06D7B" w:rsidP="003E6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в соответствии с утвержденным календарным планом может проводить внутри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школьные и открытые первенства, матчевые встречи, турниры и другие соревнования.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83233E">
        <w:rPr>
          <w:sz w:val="28"/>
          <w:szCs w:val="28"/>
        </w:rPr>
        <w:t>17</w:t>
      </w:r>
      <w:r w:rsidRPr="002877C0">
        <w:rPr>
          <w:sz w:val="28"/>
          <w:szCs w:val="28"/>
        </w:rPr>
        <w:t xml:space="preserve">. Организация медицинского сопровождения подготовки </w:t>
      </w:r>
      <w:r w:rsidR="006F75EF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осуществляется в соответствии с общими нормативными документами Министерства </w:t>
      </w:r>
      <w:r w:rsidR="006D7E2D">
        <w:rPr>
          <w:sz w:val="28"/>
          <w:szCs w:val="28"/>
        </w:rPr>
        <w:t>спорта</w:t>
      </w:r>
      <w:r w:rsidR="00BF37E6">
        <w:rPr>
          <w:sz w:val="28"/>
          <w:szCs w:val="28"/>
        </w:rPr>
        <w:t xml:space="preserve"> Российской Федерации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и Министерства здравоохранения </w:t>
      </w:r>
      <w:r w:rsidR="006F75EF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DB042C" w:rsidRPr="00020DD7" w:rsidRDefault="00C62B4F" w:rsidP="00020DD7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83233E">
        <w:rPr>
          <w:sz w:val="28"/>
          <w:szCs w:val="28"/>
        </w:rPr>
        <w:t>18</w:t>
      </w:r>
      <w:r w:rsidRPr="002877C0">
        <w:rPr>
          <w:sz w:val="28"/>
          <w:szCs w:val="28"/>
        </w:rPr>
        <w:t xml:space="preserve">. Работа медицинских работников </w:t>
      </w:r>
      <w:r w:rsidR="00E06D7B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должна быть организована в соответствии с требованиями законодательства </w:t>
      </w:r>
      <w:r w:rsidR="006F75EF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1912AD" w:rsidRDefault="001912AD" w:rsidP="001A5A3E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C64A63" w:rsidRPr="002877C0" w:rsidRDefault="00BF37E6" w:rsidP="003E6124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4A63" w:rsidRPr="002877C0">
        <w:rPr>
          <w:b/>
          <w:bCs/>
          <w:sz w:val="28"/>
          <w:szCs w:val="28"/>
        </w:rPr>
        <w:t>. ПОРЯДОК ПРИЕМА, ПЕРЕВОДА И ОТЧИСЛЕНИЯ</w:t>
      </w:r>
    </w:p>
    <w:p w:rsidR="001912AD" w:rsidRPr="002877C0" w:rsidRDefault="001912AD" w:rsidP="001A5A3E">
      <w:pPr>
        <w:shd w:val="clear" w:color="auto" w:fill="FFFFFF"/>
        <w:outlineLvl w:val="2"/>
        <w:rPr>
          <w:bCs/>
          <w:sz w:val="28"/>
          <w:szCs w:val="28"/>
        </w:rPr>
      </w:pPr>
    </w:p>
    <w:p w:rsidR="00C64A63" w:rsidRPr="002877C0" w:rsidRDefault="0076083D" w:rsidP="003E6124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 xml:space="preserve">.1. В </w:t>
      </w:r>
      <w:r w:rsidR="00E06D7B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принимаются лица, желающие заниматься физической культурой и спортом, выполнившие нормативы по физической по</w:t>
      </w:r>
      <w:r w:rsidR="00B46086" w:rsidRPr="002877C0">
        <w:rPr>
          <w:sz w:val="28"/>
          <w:szCs w:val="28"/>
        </w:rPr>
        <w:t>дготовке, установленные</w:t>
      </w:r>
      <w:r w:rsidR="00FE4D7C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FE4D7C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FE4D7C">
        <w:rPr>
          <w:color w:val="000000"/>
          <w:sz w:val="28"/>
          <w:szCs w:val="28"/>
        </w:rPr>
        <w:t xml:space="preserve"> </w:t>
      </w:r>
      <w:r w:rsidR="00B46086" w:rsidRPr="002877C0">
        <w:rPr>
          <w:sz w:val="28"/>
          <w:szCs w:val="28"/>
        </w:rPr>
        <w:t xml:space="preserve">спортивной подготовки </w:t>
      </w:r>
      <w:r w:rsidR="00C64A63" w:rsidRPr="002877C0">
        <w:rPr>
          <w:sz w:val="28"/>
          <w:szCs w:val="28"/>
        </w:rPr>
        <w:t>и не имеющие медицинских противопоказаний.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7B323F" w:rsidRDefault="0076083D" w:rsidP="00A44AE0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 xml:space="preserve">.2. </w:t>
      </w:r>
      <w:r w:rsidR="00C64A63" w:rsidRPr="007B323F">
        <w:rPr>
          <w:sz w:val="28"/>
          <w:szCs w:val="28"/>
        </w:rPr>
        <w:t xml:space="preserve">Зачисление в </w:t>
      </w:r>
      <w:r w:rsidR="00E06D7B" w:rsidRPr="007B323F">
        <w:rPr>
          <w:sz w:val="28"/>
          <w:szCs w:val="28"/>
        </w:rPr>
        <w:t>Учреждение</w:t>
      </w:r>
      <w:r w:rsidR="00FE4D7C" w:rsidRPr="007B323F">
        <w:rPr>
          <w:sz w:val="28"/>
          <w:szCs w:val="28"/>
        </w:rPr>
        <w:t xml:space="preserve"> </w:t>
      </w:r>
      <w:r w:rsidR="00C64A63" w:rsidRPr="007B323F">
        <w:rPr>
          <w:sz w:val="28"/>
          <w:szCs w:val="28"/>
        </w:rPr>
        <w:t>осуществляется</w:t>
      </w:r>
      <w:r w:rsidR="007B323F" w:rsidRPr="007B323F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7B323F">
        <w:rPr>
          <w:sz w:val="28"/>
          <w:szCs w:val="28"/>
        </w:rPr>
        <w:t xml:space="preserve">. </w:t>
      </w:r>
      <w:r w:rsidR="00C64A63" w:rsidRPr="007B323F">
        <w:rPr>
          <w:sz w:val="28"/>
          <w:szCs w:val="28"/>
        </w:rPr>
        <w:t xml:space="preserve"> </w:t>
      </w:r>
    </w:p>
    <w:p w:rsidR="00F72BD4" w:rsidRPr="002877C0" w:rsidRDefault="0076083D" w:rsidP="00A715D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4</w:t>
      </w:r>
      <w:r w:rsidR="00C64A63" w:rsidRPr="002877C0">
        <w:rPr>
          <w:sz w:val="28"/>
          <w:szCs w:val="28"/>
        </w:rPr>
        <w:t xml:space="preserve">.3. </w:t>
      </w:r>
      <w:r w:rsidR="00F72BD4" w:rsidRPr="002877C0">
        <w:rPr>
          <w:sz w:val="28"/>
          <w:szCs w:val="28"/>
        </w:rPr>
        <w:t>Минимальный возраст лица, подлежащего зачислению в спортивную школу, зависит от специфики вид</w:t>
      </w:r>
      <w:r w:rsidR="00430882" w:rsidRPr="002877C0">
        <w:rPr>
          <w:sz w:val="28"/>
          <w:szCs w:val="28"/>
        </w:rPr>
        <w:t>а спорта и определяется</w:t>
      </w:r>
      <w:r w:rsidR="007B323F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="00F72BD4" w:rsidRPr="002877C0">
        <w:rPr>
          <w:sz w:val="28"/>
          <w:szCs w:val="28"/>
        </w:rPr>
        <w:t>.</w:t>
      </w:r>
    </w:p>
    <w:p w:rsidR="0083233E" w:rsidRDefault="0083233E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F72BD4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4.4. </w:t>
      </w:r>
      <w:r w:rsidR="00C64A63" w:rsidRPr="002877C0">
        <w:rPr>
          <w:sz w:val="28"/>
          <w:szCs w:val="28"/>
        </w:rPr>
        <w:t xml:space="preserve">Перевод </w:t>
      </w:r>
      <w:r w:rsidR="006F75EF">
        <w:rPr>
          <w:sz w:val="28"/>
          <w:szCs w:val="28"/>
        </w:rPr>
        <w:t>обучающихся</w:t>
      </w:r>
      <w:r w:rsidR="007B323F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из группы </w:t>
      </w:r>
      <w:r w:rsidR="006F75EF">
        <w:rPr>
          <w:sz w:val="28"/>
          <w:szCs w:val="28"/>
        </w:rPr>
        <w:t xml:space="preserve">этапа </w:t>
      </w:r>
      <w:r w:rsidR="00C64A63" w:rsidRPr="002877C0">
        <w:rPr>
          <w:sz w:val="28"/>
          <w:szCs w:val="28"/>
        </w:rPr>
        <w:t xml:space="preserve">начальной подготовки в </w:t>
      </w:r>
      <w:r w:rsidR="006F75EF">
        <w:rPr>
          <w:sz w:val="28"/>
          <w:szCs w:val="28"/>
        </w:rPr>
        <w:t xml:space="preserve">группу </w:t>
      </w:r>
      <w:r w:rsidR="006F75EF" w:rsidRPr="002877C0">
        <w:rPr>
          <w:sz w:val="28"/>
          <w:szCs w:val="28"/>
        </w:rPr>
        <w:t>тренировочн</w:t>
      </w:r>
      <w:r w:rsidR="006F75EF">
        <w:rPr>
          <w:sz w:val="28"/>
          <w:szCs w:val="28"/>
        </w:rPr>
        <w:t>ого этапа (этапа спортивной специализации)</w:t>
      </w:r>
      <w:r w:rsidR="00C64A63" w:rsidRPr="002877C0">
        <w:rPr>
          <w:sz w:val="28"/>
          <w:szCs w:val="28"/>
        </w:rPr>
        <w:t xml:space="preserve">, группы </w:t>
      </w:r>
      <w:r w:rsidR="006F75EF">
        <w:rPr>
          <w:sz w:val="28"/>
          <w:szCs w:val="28"/>
        </w:rPr>
        <w:t xml:space="preserve">этапа </w:t>
      </w:r>
      <w:r w:rsidR="006F75EF" w:rsidRPr="002877C0">
        <w:rPr>
          <w:sz w:val="28"/>
          <w:szCs w:val="28"/>
        </w:rPr>
        <w:t>совершенствования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спортивного </w:t>
      </w:r>
      <w:r w:rsidR="006F75EF">
        <w:rPr>
          <w:sz w:val="28"/>
          <w:szCs w:val="28"/>
        </w:rPr>
        <w:t xml:space="preserve">мастерства </w:t>
      </w:r>
      <w:r w:rsidR="00C64A63" w:rsidRPr="002877C0">
        <w:rPr>
          <w:sz w:val="28"/>
          <w:szCs w:val="28"/>
        </w:rPr>
        <w:t>и высшего спортивного мастерства осуществляется после выполнения ими нормативов и тр</w:t>
      </w:r>
      <w:r w:rsidR="00446B67" w:rsidRPr="002877C0">
        <w:rPr>
          <w:sz w:val="28"/>
          <w:szCs w:val="28"/>
        </w:rPr>
        <w:t>ебований, установленных</w:t>
      </w:r>
      <w:r w:rsidR="007B323F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="00C64A63" w:rsidRPr="002877C0">
        <w:rPr>
          <w:sz w:val="28"/>
          <w:szCs w:val="28"/>
        </w:rPr>
        <w:t>.</w:t>
      </w:r>
    </w:p>
    <w:p w:rsidR="005D79EF" w:rsidRPr="002877C0" w:rsidRDefault="00C64A63" w:rsidP="004A564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 начале и в конце учебного года в каждой группе проводятся контрольные испытания (тестирования) по общей, специальной и технической подго</w:t>
      </w:r>
      <w:r w:rsidR="00446B67" w:rsidRPr="002877C0">
        <w:rPr>
          <w:sz w:val="28"/>
          <w:szCs w:val="28"/>
        </w:rPr>
        <w:t>товке, предусмотренными</w:t>
      </w:r>
      <w:r w:rsidR="007B323F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6083D" w:rsidP="00930A33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</w:t>
      </w:r>
      <w:r w:rsidR="006F75EF">
        <w:rPr>
          <w:sz w:val="28"/>
          <w:szCs w:val="28"/>
        </w:rPr>
        <w:t>Обучающиеся</w:t>
      </w:r>
      <w:r w:rsidR="007B323F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0B2E01" w:rsidRPr="002877C0">
        <w:rPr>
          <w:sz w:val="28"/>
          <w:szCs w:val="28"/>
        </w:rPr>
        <w:t xml:space="preserve">, </w:t>
      </w:r>
      <w:r w:rsidR="00C64A63" w:rsidRPr="002877C0">
        <w:rPr>
          <w:sz w:val="28"/>
          <w:szCs w:val="28"/>
        </w:rPr>
        <w:t xml:space="preserve">которые направлены на повышение уровня спортивного мастерства в специализированные учебные заведения спортивного профиля, школы высшего спортивного мастерства, центры олимпийской подготовки и команды по игровым видам спорта, участвующие в чемпионатах среди команд высших лиг, не включаются в количественный состав групп спортивной школы. Они могут участвовать в спортивных соревнованиях в составе команд </w:t>
      </w:r>
      <w:r w:rsidR="00E06D7B">
        <w:rPr>
          <w:sz w:val="28"/>
          <w:szCs w:val="28"/>
        </w:rPr>
        <w:t>Учреждения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в течение четырех лет с момента их направления, за счет средств спортивной школы</w:t>
      </w:r>
      <w:r w:rsidR="006A2690">
        <w:rPr>
          <w:sz w:val="28"/>
          <w:szCs w:val="28"/>
        </w:rPr>
        <w:t>,</w:t>
      </w:r>
      <w:r w:rsidR="00C64A63" w:rsidRPr="002877C0">
        <w:rPr>
          <w:sz w:val="28"/>
          <w:szCs w:val="28"/>
        </w:rPr>
        <w:t xml:space="preserve"> ис</w:t>
      </w:r>
      <w:r w:rsidR="0071763D" w:rsidRPr="002877C0">
        <w:rPr>
          <w:sz w:val="28"/>
          <w:szCs w:val="28"/>
        </w:rPr>
        <w:t>ходя из финансовых возможностей</w:t>
      </w:r>
      <w:r w:rsidR="00C64A63" w:rsidRPr="002877C0">
        <w:rPr>
          <w:sz w:val="28"/>
          <w:szCs w:val="28"/>
        </w:rPr>
        <w:t>.</w:t>
      </w:r>
    </w:p>
    <w:p w:rsidR="007B323F" w:rsidRDefault="007B323F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6083D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 xml:space="preserve">. Для доукомплектования соответствующих групп подготовки, из которых </w:t>
      </w:r>
      <w:r w:rsidR="006D7E2D">
        <w:rPr>
          <w:sz w:val="28"/>
          <w:szCs w:val="28"/>
        </w:rPr>
        <w:t>обучающиеся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направлены для дальнейшего повышения уровня спортивного мастерства, в такие группы могут быть зачислены </w:t>
      </w:r>
      <w:r w:rsidR="004A5649">
        <w:rPr>
          <w:sz w:val="28"/>
          <w:szCs w:val="28"/>
        </w:rPr>
        <w:t>обучающиеся</w:t>
      </w:r>
      <w:r w:rsidR="00C64A63" w:rsidRPr="002877C0">
        <w:rPr>
          <w:sz w:val="28"/>
          <w:szCs w:val="28"/>
        </w:rPr>
        <w:t>, которые выполняют объем нагрузок, предусмотре</w:t>
      </w:r>
      <w:r w:rsidR="00485E98" w:rsidRPr="002877C0">
        <w:rPr>
          <w:sz w:val="28"/>
          <w:szCs w:val="28"/>
        </w:rPr>
        <w:t xml:space="preserve">нный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="00C64A63" w:rsidRPr="002877C0">
        <w:rPr>
          <w:sz w:val="28"/>
          <w:szCs w:val="28"/>
        </w:rPr>
        <w:t xml:space="preserve"> для соответствующего этапа подготовки, с соблюдением при этом недельного режима учебно-тренировочной работы и требований к наполняемости групп.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64A63" w:rsidRPr="002877C0" w:rsidRDefault="001427C2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 Отчисление </w:t>
      </w:r>
      <w:r w:rsidR="0079505F">
        <w:rPr>
          <w:sz w:val="28"/>
          <w:szCs w:val="28"/>
        </w:rPr>
        <w:t>обучающихся</w:t>
      </w:r>
      <w:r w:rsidR="00C64A63" w:rsidRPr="002877C0">
        <w:rPr>
          <w:sz w:val="28"/>
          <w:szCs w:val="28"/>
        </w:rPr>
        <w:t xml:space="preserve"> оформляется при</w:t>
      </w:r>
      <w:r w:rsidR="003F46CC" w:rsidRPr="002877C0">
        <w:rPr>
          <w:sz w:val="28"/>
          <w:szCs w:val="28"/>
        </w:rPr>
        <w:t>казом директора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.</w:t>
      </w:r>
    </w:p>
    <w:p w:rsidR="00F06798" w:rsidRPr="002877C0" w:rsidRDefault="00F06798" w:rsidP="003E6124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427C2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8</w:t>
      </w:r>
      <w:r w:rsidR="00C64A63" w:rsidRPr="002877C0">
        <w:rPr>
          <w:sz w:val="28"/>
          <w:szCs w:val="28"/>
        </w:rPr>
        <w:t>.</w:t>
      </w:r>
      <w:r w:rsidR="00A40128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Основаниями</w:t>
      </w:r>
      <w:r w:rsidR="0091253F" w:rsidRPr="002877C0">
        <w:rPr>
          <w:sz w:val="28"/>
          <w:szCs w:val="28"/>
        </w:rPr>
        <w:t xml:space="preserve"> для</w:t>
      </w:r>
      <w:r w:rsidR="00C64A63" w:rsidRPr="002877C0">
        <w:rPr>
          <w:sz w:val="28"/>
          <w:szCs w:val="28"/>
        </w:rPr>
        <w:t xml:space="preserve"> отчисления являются: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личное заявление </w:t>
      </w:r>
      <w:r w:rsidR="004A5649">
        <w:rPr>
          <w:sz w:val="28"/>
          <w:szCs w:val="28"/>
        </w:rPr>
        <w:t>обучающегося</w:t>
      </w:r>
      <w:r w:rsidRPr="002877C0">
        <w:rPr>
          <w:sz w:val="28"/>
          <w:szCs w:val="28"/>
        </w:rPr>
        <w:t xml:space="preserve"> спортивной школы, его родителя (законного представителя);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медицинское заключение о состоянии здоровья </w:t>
      </w:r>
      <w:r w:rsidR="0079505F">
        <w:rPr>
          <w:sz w:val="28"/>
          <w:szCs w:val="28"/>
        </w:rPr>
        <w:t>обучающегося</w:t>
      </w:r>
      <w:r w:rsidRPr="002877C0">
        <w:rPr>
          <w:sz w:val="28"/>
          <w:szCs w:val="28"/>
        </w:rPr>
        <w:t>, препятствующее его дальнейшим занятиям спортом;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невыполнение </w:t>
      </w:r>
      <w:r w:rsidR="004A5649">
        <w:rPr>
          <w:sz w:val="28"/>
          <w:szCs w:val="28"/>
        </w:rPr>
        <w:t>обучающимися</w:t>
      </w:r>
      <w:r w:rsidRPr="002877C0">
        <w:rPr>
          <w:sz w:val="28"/>
          <w:szCs w:val="28"/>
        </w:rPr>
        <w:t xml:space="preserve"> в установленные сроки без уважительных причин тренировочного плана или переводных нормативов (за исключением </w:t>
      </w:r>
      <w:r w:rsidRPr="002877C0">
        <w:rPr>
          <w:sz w:val="28"/>
          <w:szCs w:val="28"/>
        </w:rPr>
        <w:lastRenderedPageBreak/>
        <w:t>случаев, когда тренерским советом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принято решение о предоставлении возможности </w:t>
      </w:r>
      <w:r w:rsidR="004A5649">
        <w:rPr>
          <w:sz w:val="28"/>
          <w:szCs w:val="28"/>
        </w:rPr>
        <w:t>обучающемуся</w:t>
      </w:r>
      <w:r w:rsidRPr="002877C0">
        <w:rPr>
          <w:sz w:val="28"/>
          <w:szCs w:val="28"/>
        </w:rPr>
        <w:t xml:space="preserve"> продолжить повторное обучение);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грубое нарушение правил внутреннего распорядка и Устава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установление применения </w:t>
      </w:r>
      <w:r w:rsidR="004A5649">
        <w:rPr>
          <w:sz w:val="28"/>
          <w:szCs w:val="28"/>
        </w:rPr>
        <w:t>обучающимся</w:t>
      </w:r>
      <w:r w:rsidRPr="002877C0">
        <w:rPr>
          <w:sz w:val="28"/>
          <w:szCs w:val="28"/>
        </w:rPr>
        <w:t xml:space="preserve"> допинговых средств и (или) методов, запрещенных к использованию в спорте;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пропуск более 40% тренировочных занятий в течение месяца без уважительных причин;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нарушение спортивной этики;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нарушение режима спортивной подготовки.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C64A63" w:rsidRPr="00020DD7" w:rsidRDefault="001427C2" w:rsidP="00020DD7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shd w:val="clear" w:color="auto" w:fill="FFFFFF"/>
        </w:rPr>
        <w:t>4</w:t>
      </w:r>
      <w:r w:rsidR="00F72BD4" w:rsidRPr="002877C0">
        <w:rPr>
          <w:sz w:val="28"/>
          <w:szCs w:val="28"/>
          <w:shd w:val="clear" w:color="auto" w:fill="FFFFFF"/>
        </w:rPr>
        <w:t>.</w:t>
      </w:r>
      <w:r w:rsidR="004A5649">
        <w:rPr>
          <w:sz w:val="28"/>
          <w:szCs w:val="28"/>
          <w:shd w:val="clear" w:color="auto" w:fill="FFFFFF"/>
        </w:rPr>
        <w:t>9</w:t>
      </w:r>
      <w:r w:rsidR="00C64A63" w:rsidRPr="002877C0">
        <w:rPr>
          <w:sz w:val="28"/>
          <w:szCs w:val="28"/>
          <w:shd w:val="clear" w:color="auto" w:fill="FFFFFF"/>
        </w:rPr>
        <w:t xml:space="preserve">. На всех этапах подготовки, кроме этапа высшего спортивного мастерства, </w:t>
      </w:r>
      <w:r w:rsidR="000C6F5C">
        <w:rPr>
          <w:sz w:val="28"/>
          <w:szCs w:val="28"/>
        </w:rPr>
        <w:t>обучающиеся</w:t>
      </w:r>
      <w:r w:rsidR="00C64A63" w:rsidRPr="002877C0">
        <w:rPr>
          <w:sz w:val="28"/>
          <w:szCs w:val="28"/>
          <w:shd w:val="clear" w:color="auto" w:fill="FFFFFF"/>
        </w:rPr>
        <w:t xml:space="preserve">, не выполнившие нормативные требования и разряды, остаются на повторный год обучения, но не более одного раза. В случае повторного невыполнения нормативных требований и разрядов </w:t>
      </w:r>
      <w:r w:rsidR="000C6F5C">
        <w:rPr>
          <w:sz w:val="28"/>
          <w:szCs w:val="28"/>
        </w:rPr>
        <w:t>обучающийся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  <w:shd w:val="clear" w:color="auto" w:fill="FFFFFF"/>
        </w:rPr>
        <w:t>отчисляется.</w:t>
      </w:r>
    </w:p>
    <w:p w:rsidR="001912AD" w:rsidRPr="002877C0" w:rsidRDefault="001912AD" w:rsidP="001A5A3E">
      <w:pPr>
        <w:rPr>
          <w:sz w:val="28"/>
          <w:szCs w:val="28"/>
        </w:rPr>
      </w:pPr>
    </w:p>
    <w:p w:rsidR="00C64A63" w:rsidRPr="002877C0" w:rsidRDefault="00BF37E6" w:rsidP="00C13EB4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13EB4" w:rsidRPr="002877C0">
        <w:rPr>
          <w:b/>
          <w:sz w:val="28"/>
          <w:szCs w:val="28"/>
        </w:rPr>
        <w:t xml:space="preserve">. </w:t>
      </w:r>
      <w:r w:rsidR="00C64A63" w:rsidRPr="002877C0">
        <w:rPr>
          <w:b/>
          <w:sz w:val="28"/>
          <w:szCs w:val="28"/>
        </w:rPr>
        <w:t xml:space="preserve">УПРАВЛЕНИЕ </w:t>
      </w:r>
      <w:r w:rsidR="00E06D7B">
        <w:rPr>
          <w:b/>
          <w:sz w:val="28"/>
          <w:szCs w:val="28"/>
        </w:rPr>
        <w:t>УЧРЕЖДЕНИЯ</w:t>
      </w:r>
    </w:p>
    <w:p w:rsidR="001912AD" w:rsidRPr="002877C0" w:rsidRDefault="001912AD" w:rsidP="001A5A3E">
      <w:pPr>
        <w:rPr>
          <w:color w:val="FF0000"/>
          <w:sz w:val="28"/>
          <w:szCs w:val="28"/>
        </w:rPr>
      </w:pPr>
    </w:p>
    <w:p w:rsidR="00C64A63" w:rsidRPr="002877C0" w:rsidRDefault="001427C2" w:rsidP="003E6124">
      <w:pPr>
        <w:ind w:firstLine="709"/>
        <w:jc w:val="both"/>
        <w:rPr>
          <w:i/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.1. Непосредственное руководство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осуществляет директор, который назначается на должность (освобождается от должности)</w:t>
      </w:r>
      <w:r w:rsidR="00020DD7">
        <w:rPr>
          <w:sz w:val="28"/>
          <w:szCs w:val="28"/>
        </w:rPr>
        <w:t xml:space="preserve"> распоряжением</w:t>
      </w:r>
      <w:r w:rsidR="00AB5ACD">
        <w:rPr>
          <w:sz w:val="28"/>
          <w:szCs w:val="28"/>
        </w:rPr>
        <w:t xml:space="preserve">  </w:t>
      </w:r>
      <w:r w:rsidR="00C64A63" w:rsidRPr="002877C0">
        <w:rPr>
          <w:sz w:val="28"/>
          <w:szCs w:val="28"/>
        </w:rPr>
        <w:t xml:space="preserve"> соответствии с законодательством </w:t>
      </w:r>
      <w:r w:rsidR="000C6F5C">
        <w:rPr>
          <w:sz w:val="28"/>
          <w:szCs w:val="28"/>
        </w:rPr>
        <w:t>Российской Федерации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На должность директора </w:t>
      </w:r>
      <w:r w:rsidR="00E06D7B">
        <w:rPr>
          <w:sz w:val="28"/>
          <w:szCs w:val="28"/>
        </w:rPr>
        <w:t>Учреждения</w:t>
      </w:r>
      <w:r w:rsidR="000C6F5C" w:rsidRPr="002877C0">
        <w:rPr>
          <w:sz w:val="28"/>
          <w:szCs w:val="28"/>
        </w:rPr>
        <w:t xml:space="preserve"> назначается</w:t>
      </w:r>
      <w:r w:rsidRPr="002877C0">
        <w:rPr>
          <w:sz w:val="28"/>
          <w:szCs w:val="28"/>
        </w:rPr>
        <w:t xml:space="preserve"> физическое лицо, имеющее высшее профессиональное образование по физическому воспитанию и спорту образовательно-квалификационного уровня «специалист» или «магистр», стаж работы в учреждениях и организациях физкультурно-спортивной направленности не менее пяти лет.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427C2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.2. Директор </w:t>
      </w:r>
      <w:r w:rsidR="00E06D7B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осуществляет общее руководство </w:t>
      </w:r>
      <w:r w:rsidR="00E06D7B">
        <w:rPr>
          <w:sz w:val="28"/>
          <w:szCs w:val="28"/>
        </w:rPr>
        <w:t>Учреждением</w:t>
      </w:r>
      <w:r w:rsidRPr="002877C0">
        <w:rPr>
          <w:sz w:val="28"/>
          <w:szCs w:val="28"/>
        </w:rPr>
        <w:t>, обеспечивает рациональный подбор и расстановку кадров, обеспечивает создание надлежащих условий для повышения профессионального уровня работников;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обеспечивает и контролирует проведение учебно-тренировочной и спортивной работы, несет ответственность перед </w:t>
      </w:r>
      <w:r w:rsidR="00A378E0" w:rsidRPr="002877C0">
        <w:rPr>
          <w:sz w:val="28"/>
          <w:szCs w:val="28"/>
        </w:rPr>
        <w:t>Администрацией за</w:t>
      </w:r>
      <w:r w:rsidRPr="002877C0">
        <w:rPr>
          <w:sz w:val="28"/>
          <w:szCs w:val="28"/>
        </w:rPr>
        <w:t xml:space="preserve"> ее результаты;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контролирует соблюдение исполнительной и финансовой дисциплины;</w:t>
      </w:r>
    </w:p>
    <w:p w:rsidR="00D1249F" w:rsidRPr="002877C0" w:rsidRDefault="00EE76DE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заключает от</w:t>
      </w:r>
      <w:r w:rsidR="00020DD7">
        <w:rPr>
          <w:sz w:val="28"/>
          <w:szCs w:val="28"/>
        </w:rPr>
        <w:t xml:space="preserve"> своего</w:t>
      </w:r>
      <w:r w:rsidRPr="002877C0">
        <w:rPr>
          <w:sz w:val="28"/>
          <w:szCs w:val="28"/>
        </w:rPr>
        <w:t xml:space="preserve"> имени договоры, соглашения с юридическими и физическими лицами о поставке товаров, выполнении работ, оказании услуг, а также иные виды договоров для нужд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обеспечивает соблюдение требований охраны здоровья участников учебно-воспитательной работы, антидопингового законодательства, охраны труда и хозяйственной деятельности, санитарно-гигиенических, противопожарных норм и норм техники безопасности и несет за это ответственность;</w:t>
      </w:r>
    </w:p>
    <w:p w:rsidR="00AE36DA" w:rsidRPr="00EE190F" w:rsidRDefault="00C64A63" w:rsidP="00EE190F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представляет </w:t>
      </w:r>
      <w:r w:rsidR="00E06D7B">
        <w:rPr>
          <w:sz w:val="28"/>
          <w:szCs w:val="28"/>
        </w:rPr>
        <w:t>Учреждение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на предприятиях, в учреждениях, организациях и органах государственной власти, органах местного самоуправления;</w:t>
      </w:r>
    </w:p>
    <w:p w:rsidR="00EE76DE" w:rsidRPr="002877C0" w:rsidRDefault="00EE76DE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открывает и закрывает</w:t>
      </w:r>
      <w:r w:rsidR="00020DD7">
        <w:rPr>
          <w:sz w:val="28"/>
          <w:szCs w:val="28"/>
        </w:rPr>
        <w:t xml:space="preserve"> лицевые счета в </w:t>
      </w:r>
      <w:r w:rsidR="00020DD7" w:rsidRPr="00042685">
        <w:rPr>
          <w:color w:val="000000"/>
          <w:sz w:val="28"/>
          <w:szCs w:val="28"/>
        </w:rPr>
        <w:t>территориальном органе Федерального казначейства</w:t>
      </w:r>
      <w:r w:rsidR="00AB5ACD">
        <w:rPr>
          <w:color w:val="000000"/>
          <w:sz w:val="28"/>
          <w:szCs w:val="28"/>
        </w:rPr>
        <w:t xml:space="preserve"> </w:t>
      </w:r>
      <w:r w:rsidRPr="002877C0">
        <w:rPr>
          <w:sz w:val="28"/>
          <w:szCs w:val="28"/>
        </w:rPr>
        <w:t>для осуществления операций с бюджетными средствами, совершает по ним операции, подписывает финансовые документы, выдает доверенности.</w:t>
      </w:r>
    </w:p>
    <w:p w:rsidR="00C64A63" w:rsidRPr="002877C0" w:rsidRDefault="007C43ED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издает</w:t>
      </w:r>
      <w:r w:rsidR="00C64A63" w:rsidRPr="002877C0">
        <w:rPr>
          <w:sz w:val="28"/>
          <w:szCs w:val="28"/>
        </w:rPr>
        <w:t xml:space="preserve"> в пределах своих полномочий приказы и контролирует их выполнение, утверждает должностные инструкции работников;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принимает на работу и увольняет с работы всех сотрудников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 соответствии с законодательством </w:t>
      </w:r>
      <w:r w:rsidR="000C6F5C">
        <w:rPr>
          <w:sz w:val="28"/>
          <w:szCs w:val="28"/>
        </w:rPr>
        <w:t>Российской Федерации</w:t>
      </w:r>
      <w:r w:rsidR="00F56D7C">
        <w:rPr>
          <w:sz w:val="28"/>
          <w:szCs w:val="28"/>
        </w:rPr>
        <w:t>,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Донецкой Народной Республики;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устанавливает в пределах утвержденного фонда заработной платы надбавки и доплаты</w:t>
      </w:r>
      <w:r w:rsidR="00CE1FA4">
        <w:rPr>
          <w:sz w:val="28"/>
          <w:szCs w:val="28"/>
        </w:rPr>
        <w:t xml:space="preserve"> обязательного характера, а так</w:t>
      </w:r>
      <w:r w:rsidRPr="002877C0">
        <w:rPr>
          <w:sz w:val="28"/>
          <w:szCs w:val="28"/>
        </w:rPr>
        <w:t xml:space="preserve">же рассматривает вопрос о </w:t>
      </w:r>
      <w:r w:rsidRPr="00EE190F">
        <w:rPr>
          <w:sz w:val="28"/>
          <w:szCs w:val="28"/>
        </w:rPr>
        <w:t>предоставлении премий и материальной помощи</w:t>
      </w:r>
      <w:r w:rsidRPr="002877C0">
        <w:rPr>
          <w:sz w:val="28"/>
          <w:szCs w:val="28"/>
        </w:rPr>
        <w:t>, принимает другие меры поощрения, а также дисциплинарного воздействия;</w:t>
      </w:r>
    </w:p>
    <w:p w:rsidR="00AE36DA" w:rsidRDefault="00C64A63" w:rsidP="00AE36DA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несет ответственность за невыполнение возложенных на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Учреждение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задач, за результаты финансово-хозяйственной деятельности, состояние и сохранность зданий и другого имущества, переданного в пользование и владение </w:t>
      </w:r>
      <w:r w:rsidR="00E06D7B">
        <w:rPr>
          <w:sz w:val="28"/>
          <w:szCs w:val="28"/>
        </w:rPr>
        <w:t>Учреждения</w:t>
      </w:r>
      <w:r w:rsidR="00D13841" w:rsidRPr="002877C0">
        <w:rPr>
          <w:sz w:val="28"/>
          <w:szCs w:val="28"/>
        </w:rPr>
        <w:t>.</w:t>
      </w:r>
    </w:p>
    <w:p w:rsidR="00AE36DA" w:rsidRPr="00EE190F" w:rsidRDefault="00AE36DA" w:rsidP="00AE36DA">
      <w:pPr>
        <w:ind w:firstLine="709"/>
        <w:jc w:val="both"/>
        <w:rPr>
          <w:sz w:val="28"/>
          <w:szCs w:val="28"/>
        </w:rPr>
      </w:pPr>
    </w:p>
    <w:p w:rsidR="00AE36DA" w:rsidRPr="00EE190F" w:rsidRDefault="00AE36DA" w:rsidP="00AE36DA">
      <w:pPr>
        <w:ind w:firstLine="709"/>
        <w:jc w:val="both"/>
        <w:rPr>
          <w:sz w:val="28"/>
          <w:szCs w:val="28"/>
        </w:rPr>
      </w:pPr>
      <w:r w:rsidRPr="00EE190F">
        <w:rPr>
          <w:sz w:val="28"/>
          <w:szCs w:val="28"/>
        </w:rPr>
        <w:t>5.3. Директор подчинен, подотчетен и подконтролен главе Администрации, подчинен непосредственно заместителю главы Администрации, в соответств</w:t>
      </w:r>
      <w:r w:rsidR="00BF37E6">
        <w:rPr>
          <w:sz w:val="28"/>
          <w:szCs w:val="28"/>
        </w:rPr>
        <w:t>ии с распределением должностных обязанностей</w:t>
      </w:r>
      <w:r w:rsidRPr="00EE190F">
        <w:rPr>
          <w:sz w:val="28"/>
          <w:szCs w:val="28"/>
        </w:rPr>
        <w:t>.</w:t>
      </w:r>
    </w:p>
    <w:p w:rsidR="00AE36DA" w:rsidRDefault="00AE36DA" w:rsidP="00AE36DA">
      <w:pPr>
        <w:ind w:firstLine="709"/>
        <w:jc w:val="both"/>
        <w:rPr>
          <w:sz w:val="28"/>
          <w:szCs w:val="28"/>
        </w:rPr>
      </w:pPr>
    </w:p>
    <w:p w:rsidR="00C64A63" w:rsidRPr="002877C0" w:rsidRDefault="00AE36DA" w:rsidP="00AE3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64A63" w:rsidRPr="002877C0">
        <w:rPr>
          <w:sz w:val="28"/>
          <w:szCs w:val="28"/>
        </w:rPr>
        <w:t xml:space="preserve">Заместитель директора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по учебно-тренировочной работе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должен иметь высшее образование по физическому воспитанию и спорту образовательно-квалификационного уровня «специалист» или «магистр», стаж работы в сфере физической культуры и спорта не менее трех лет.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427C2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Заместитель директора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по учебно-тренировочной работе: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осуществляет организацию и контроль учебно-тренировочного процесса, планирование учебной работы, составление расписания занятий учебных групп, утверждение соответствующей документации в отделениях по видам спорта;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контролирует проведение отбора </w:t>
      </w:r>
      <w:r w:rsidR="000C6F5C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, комплектацию учебных групп, выполнение </w:t>
      </w:r>
      <w:r w:rsidR="000C6F5C">
        <w:rPr>
          <w:sz w:val="28"/>
          <w:szCs w:val="28"/>
        </w:rPr>
        <w:t>обучающимися</w:t>
      </w:r>
      <w:r w:rsidRPr="002877C0">
        <w:rPr>
          <w:sz w:val="28"/>
          <w:szCs w:val="28"/>
        </w:rPr>
        <w:t xml:space="preserve"> установленных требований для перевода их из одной группы подготовки в другую;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организ</w:t>
      </w:r>
      <w:r w:rsidR="000C6F5C">
        <w:rPr>
          <w:sz w:val="28"/>
          <w:szCs w:val="28"/>
        </w:rPr>
        <w:t>у</w:t>
      </w:r>
      <w:r w:rsidRPr="002877C0">
        <w:rPr>
          <w:sz w:val="28"/>
          <w:szCs w:val="28"/>
        </w:rPr>
        <w:t>ет работу инструкторов-методистов;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осуществляет контроль выполнения </w:t>
      </w:r>
      <w:r w:rsidR="000C6F5C">
        <w:rPr>
          <w:sz w:val="28"/>
          <w:szCs w:val="28"/>
        </w:rPr>
        <w:t>обучающимися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индивидуальных планов подготовки;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готовит предложения по тарификации тренеров</w:t>
      </w:r>
      <w:r w:rsidR="000C6F5C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координирует работу научно-методического и медицинского обеспечения;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несет ответственность за соблюдение санитарно-гигиенических требований, антидопингового законодательства, правил техники безопасности при проведении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организ</w:t>
      </w:r>
      <w:r w:rsidR="000C6F5C">
        <w:rPr>
          <w:sz w:val="28"/>
          <w:szCs w:val="28"/>
        </w:rPr>
        <w:t>у</w:t>
      </w:r>
      <w:r w:rsidRPr="002877C0">
        <w:rPr>
          <w:sz w:val="28"/>
          <w:szCs w:val="28"/>
        </w:rPr>
        <w:t>ет работу по обобщению опыта работы тренеров</w:t>
      </w:r>
      <w:r w:rsidR="000C6F5C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>.</w:t>
      </w:r>
    </w:p>
    <w:p w:rsidR="00D13F25" w:rsidRPr="002877C0" w:rsidRDefault="00D13F25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 случае отсутствия директора, заместитель директора по учебно-тренировочной работе исполняет его обязанности, представляет интересы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EE76DE" w:rsidRPr="002877C0">
        <w:rPr>
          <w:sz w:val="28"/>
          <w:szCs w:val="28"/>
        </w:rPr>
        <w:t>и руководит его</w:t>
      </w:r>
      <w:r w:rsidRPr="002877C0">
        <w:rPr>
          <w:sz w:val="28"/>
          <w:szCs w:val="28"/>
        </w:rPr>
        <w:t xml:space="preserve"> деятельностью.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6</w:t>
      </w:r>
      <w:r w:rsidR="00E06D7B">
        <w:rPr>
          <w:sz w:val="28"/>
          <w:szCs w:val="28"/>
        </w:rPr>
        <w:t>. Заместитель директора Учреждения</w:t>
      </w:r>
      <w:r w:rsidR="00C64A63" w:rsidRPr="002877C0">
        <w:rPr>
          <w:sz w:val="28"/>
          <w:szCs w:val="28"/>
        </w:rPr>
        <w:t xml:space="preserve"> по административно-хозяйственной работе должен иметь высшее профессиональное образование образовательно-квалификационного уровня «бакалавр», «специалист» или «магистр» и опыт административно-хозяйственной работы.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Должность заместителя директора </w:t>
      </w:r>
      <w:r w:rsidR="00E06D7B">
        <w:rPr>
          <w:sz w:val="28"/>
          <w:szCs w:val="28"/>
        </w:rPr>
        <w:t xml:space="preserve">Учреждения </w:t>
      </w:r>
      <w:r w:rsidRPr="002877C0">
        <w:rPr>
          <w:sz w:val="28"/>
          <w:szCs w:val="28"/>
        </w:rPr>
        <w:t>по административно-хозяйственной работе вводится в штатное распис</w:t>
      </w:r>
      <w:r w:rsidR="009A14A9" w:rsidRPr="002877C0">
        <w:rPr>
          <w:sz w:val="28"/>
          <w:szCs w:val="28"/>
        </w:rPr>
        <w:t>ание</w:t>
      </w:r>
      <w:r w:rsidRPr="002877C0">
        <w:rPr>
          <w:sz w:val="28"/>
          <w:szCs w:val="28"/>
        </w:rPr>
        <w:t xml:space="preserve"> при наличии собственной или арен</w:t>
      </w:r>
      <w:r w:rsidR="00C4695C" w:rsidRPr="002877C0">
        <w:rPr>
          <w:sz w:val="28"/>
          <w:szCs w:val="28"/>
        </w:rPr>
        <w:t xml:space="preserve">дованной </w:t>
      </w:r>
      <w:r w:rsidR="00EE76DE" w:rsidRPr="002877C0">
        <w:rPr>
          <w:sz w:val="28"/>
          <w:szCs w:val="28"/>
        </w:rPr>
        <w:t xml:space="preserve">материально-технической </w:t>
      </w:r>
      <w:r w:rsidR="00C4695C" w:rsidRPr="002877C0">
        <w:rPr>
          <w:sz w:val="28"/>
          <w:szCs w:val="28"/>
        </w:rPr>
        <w:t>базы</w:t>
      </w:r>
      <w:r w:rsidR="00916B51" w:rsidRPr="002877C0">
        <w:rPr>
          <w:sz w:val="28"/>
          <w:szCs w:val="28"/>
        </w:rPr>
        <w:t>,</w:t>
      </w:r>
      <w:r w:rsidR="00AB5ACD">
        <w:rPr>
          <w:sz w:val="28"/>
          <w:szCs w:val="28"/>
        </w:rPr>
        <w:t xml:space="preserve"> </w:t>
      </w:r>
      <w:r w:rsidR="002A7AB0" w:rsidRPr="002877C0">
        <w:rPr>
          <w:sz w:val="28"/>
          <w:szCs w:val="28"/>
        </w:rPr>
        <w:t>по согласованию с</w:t>
      </w:r>
      <w:r w:rsidR="00AB5ACD">
        <w:rPr>
          <w:sz w:val="28"/>
          <w:szCs w:val="28"/>
        </w:rPr>
        <w:t xml:space="preserve"> </w:t>
      </w:r>
      <w:r w:rsidR="00192B7D" w:rsidRPr="002877C0">
        <w:rPr>
          <w:sz w:val="28"/>
          <w:szCs w:val="28"/>
        </w:rPr>
        <w:t>А</w:t>
      </w:r>
      <w:r w:rsidR="002B18DC" w:rsidRPr="002877C0">
        <w:rPr>
          <w:sz w:val="28"/>
          <w:szCs w:val="28"/>
        </w:rPr>
        <w:t>дминистраци</w:t>
      </w:r>
      <w:r w:rsidR="00EE76DE" w:rsidRPr="002877C0">
        <w:rPr>
          <w:sz w:val="28"/>
          <w:szCs w:val="28"/>
        </w:rPr>
        <w:t>ей</w:t>
      </w:r>
      <w:r w:rsidR="002B18DC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 Заместитель директора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по административно-хозяйственной работе: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несет ответственность за соблюдением материально-технических условий для проведения учебно-тренировочной работы, сохранность</w:t>
      </w:r>
      <w:r w:rsidR="00D4610E" w:rsidRPr="002877C0">
        <w:rPr>
          <w:sz w:val="28"/>
          <w:szCs w:val="28"/>
        </w:rPr>
        <w:t xml:space="preserve"> имущества и инвентаря, эксплуатацию зданий, помещений </w:t>
      </w:r>
      <w:r w:rsidR="00E06D7B">
        <w:rPr>
          <w:sz w:val="28"/>
          <w:szCs w:val="28"/>
        </w:rPr>
        <w:t>Учреждения</w:t>
      </w:r>
      <w:r w:rsidR="00D4610E" w:rsidRPr="002877C0">
        <w:rPr>
          <w:sz w:val="28"/>
          <w:szCs w:val="28"/>
        </w:rPr>
        <w:t>, содержание их в надлежащем состоянии;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обеспечивает эффективную эксплуатацию спортивной инфраструктуры, организацию профилактического надзора за ее состоянием и проведения текущего ремонта спортивных сооружений, оборудования, инвентаря, содержание и использование транспортных средств.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8</w:t>
      </w:r>
      <w:r w:rsidR="00C64A63" w:rsidRPr="002877C0">
        <w:rPr>
          <w:sz w:val="28"/>
          <w:szCs w:val="28"/>
        </w:rPr>
        <w:t>. На должность инструктора-методиста назначается специалист, имеющий среднее профессиональное и</w:t>
      </w:r>
      <w:r w:rsidR="00AB119A" w:rsidRPr="002877C0">
        <w:rPr>
          <w:sz w:val="28"/>
          <w:szCs w:val="28"/>
        </w:rPr>
        <w:t>ли</w:t>
      </w:r>
      <w:r w:rsidR="00C64A63" w:rsidRPr="002877C0">
        <w:rPr>
          <w:sz w:val="28"/>
          <w:szCs w:val="28"/>
        </w:rPr>
        <w:t xml:space="preserve"> высшее профессиональное образование по физическому воспитанию и спорту. </w:t>
      </w:r>
    </w:p>
    <w:p w:rsidR="00417F57" w:rsidRPr="002877C0" w:rsidRDefault="00417F57" w:rsidP="005E00A5">
      <w:pPr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9</w:t>
      </w:r>
      <w:r w:rsidR="00C64A63" w:rsidRPr="002877C0">
        <w:rPr>
          <w:sz w:val="28"/>
          <w:szCs w:val="28"/>
        </w:rPr>
        <w:t xml:space="preserve">. Инструктор-методист </w:t>
      </w:r>
      <w:r w:rsidR="00E06D7B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осуществляет методическое обеспечение и координацию работы тренеров</w:t>
      </w:r>
      <w:r w:rsidR="000C6F5C">
        <w:rPr>
          <w:sz w:val="28"/>
          <w:szCs w:val="28"/>
        </w:rPr>
        <w:t>-преподавателей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по отбору </w:t>
      </w:r>
      <w:r w:rsidR="000C6F5C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организации учебно-тренировочной работы, контроль комплектования спортивных групп, содержания и результатов учебно-тренировочной работы, организ</w:t>
      </w:r>
      <w:r w:rsidR="000C6F5C">
        <w:rPr>
          <w:sz w:val="28"/>
          <w:szCs w:val="28"/>
        </w:rPr>
        <w:t>у</w:t>
      </w:r>
      <w:r w:rsidRPr="002877C0">
        <w:rPr>
          <w:sz w:val="28"/>
          <w:szCs w:val="28"/>
        </w:rPr>
        <w:t>ет работу по повышению квалификации тренеров</w:t>
      </w:r>
      <w:r w:rsidR="000C6F5C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>, проведению открытых учебно-тренировочных занятий;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ведет статистический учет и анализ результатов работы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, отделения, группы, накапливает передовой опыт тренеров, принимает участие в подготовке статистического отчета о работе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а также отвечает за ведение документации по вопросам проведения методической работы;</w:t>
      </w:r>
    </w:p>
    <w:p w:rsidR="00383EE0" w:rsidRPr="002877C0" w:rsidRDefault="00C64A63" w:rsidP="00A75B0A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осуществляет контроль за проведением учебно-тренировочных занятий, выполнением программ по видам спорта, учебных планов и отвечает за соблюдение расписания занятий.</w:t>
      </w:r>
    </w:p>
    <w:p w:rsidR="0083233E" w:rsidRDefault="0083233E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10</w:t>
      </w:r>
      <w:r w:rsidR="00C64A63" w:rsidRPr="002877C0">
        <w:rPr>
          <w:sz w:val="28"/>
          <w:szCs w:val="28"/>
        </w:rPr>
        <w:t xml:space="preserve">. В </w:t>
      </w:r>
      <w:r w:rsidR="00E06D7B">
        <w:rPr>
          <w:sz w:val="28"/>
          <w:szCs w:val="28"/>
        </w:rPr>
        <w:t>Учреждении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может быть введена должность старшего инструктора-методиста в случае, когда под его руководством работает не менее двух</w:t>
      </w:r>
      <w:r w:rsidR="002547E5" w:rsidRPr="002877C0">
        <w:rPr>
          <w:sz w:val="28"/>
          <w:szCs w:val="28"/>
        </w:rPr>
        <w:t xml:space="preserve"> штатных </w:t>
      </w:r>
      <w:r w:rsidR="00C64A63" w:rsidRPr="002877C0">
        <w:rPr>
          <w:sz w:val="28"/>
          <w:szCs w:val="28"/>
        </w:rPr>
        <w:t>инструкторов-методистов.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На должность старшего инструктора-методиста назначается специалист, имеющий среднее профессиональное и высшее профессиональное образование по физическому воспитанию и спорту, имеющий стаж работы в учреждениях и организациях спортивной направленности не менее пяти лет.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Старший инструктор-методист возглавляет работу инструкторов-методистов, ведет контроль их деятельности и выполняет функции, предусмотренные для инструкторов-методистов.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1</w:t>
      </w:r>
      <w:r w:rsidR="00C64A63" w:rsidRPr="002877C0">
        <w:rPr>
          <w:sz w:val="28"/>
          <w:szCs w:val="28"/>
        </w:rPr>
        <w:t xml:space="preserve">. Директору, заместителю директора по </w:t>
      </w:r>
      <w:r w:rsidRPr="002877C0">
        <w:rPr>
          <w:sz w:val="28"/>
          <w:szCs w:val="28"/>
        </w:rPr>
        <w:t>учебно-тренировочной работе</w:t>
      </w:r>
      <w:r w:rsidR="00C64A63" w:rsidRPr="002877C0">
        <w:rPr>
          <w:sz w:val="28"/>
          <w:szCs w:val="28"/>
        </w:rPr>
        <w:t>, инструкторам-методистам, в том числе старшим</w:t>
      </w:r>
      <w:r w:rsidR="00565EB2" w:rsidRPr="002877C0">
        <w:rPr>
          <w:sz w:val="28"/>
          <w:szCs w:val="28"/>
        </w:rPr>
        <w:t>,</w:t>
      </w:r>
      <w:r w:rsidR="00C64A63" w:rsidRPr="002877C0">
        <w:rPr>
          <w:sz w:val="28"/>
          <w:szCs w:val="28"/>
        </w:rPr>
        <w:t xml:space="preserve"> в течение их рабочего времени на основной работе разрешается вести учебно-тренировочную работу в своей школе с нагрузкой не более </w:t>
      </w:r>
      <w:r w:rsidR="000C6F5C">
        <w:rPr>
          <w:sz w:val="28"/>
          <w:szCs w:val="28"/>
        </w:rPr>
        <w:t xml:space="preserve">9 </w:t>
      </w:r>
      <w:r w:rsidR="00C64A63" w:rsidRPr="002877C0">
        <w:rPr>
          <w:sz w:val="28"/>
          <w:szCs w:val="28"/>
        </w:rPr>
        <w:t>часов в неделю, с оплатой в соответствии со ставками тренеров</w:t>
      </w:r>
      <w:r w:rsidR="000C6F5C">
        <w:rPr>
          <w:sz w:val="28"/>
          <w:szCs w:val="28"/>
        </w:rPr>
        <w:t>-преподавателей</w:t>
      </w:r>
      <w:r w:rsidR="00C64A63" w:rsidRPr="002877C0">
        <w:rPr>
          <w:sz w:val="28"/>
          <w:szCs w:val="28"/>
        </w:rPr>
        <w:t xml:space="preserve"> с соответствующим образованием и категорией.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При наличии у них почетного, спортивного звания, ученой степени соответствующие надбавки и доплаты устанавливаются как к должностному окладу за основную работу, так и к ставке заработной платы за учебно-тренировочную работу.</w:t>
      </w:r>
    </w:p>
    <w:p w:rsidR="00383EE0" w:rsidRPr="002877C0" w:rsidRDefault="00383EE0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2</w:t>
      </w:r>
      <w:r w:rsidR="00C64A63" w:rsidRPr="002877C0">
        <w:rPr>
          <w:sz w:val="28"/>
          <w:szCs w:val="28"/>
        </w:rPr>
        <w:t xml:space="preserve">. С целью обеспечения развития и совершенствования учебно-тренировочной и спортивной работы, профессиональной деятельности работников в </w:t>
      </w:r>
      <w:r w:rsidR="00E06D7B">
        <w:rPr>
          <w:sz w:val="28"/>
          <w:szCs w:val="28"/>
        </w:rPr>
        <w:t>Учреждении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образуется тренерский совет, который возглавляет директор.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Тренерский совет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изучает планы, результаты и актуальные вопросы учебно-тренировочной и спортивной работы, а также вопросы соблюдения санитарно-гигиенических требований, обеспечения техники безопасности, охраны труда;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разрабатывает предложения по улучшению деятельности</w:t>
      </w:r>
      <w:r w:rsidR="00A75B0A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определяет мероприятия по повышению квалификации кадров, внедрения во время учебно-тренировочных занятий достижений науки и передового опыта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вносит руководству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предложения по налаживанию международных спортивных связей;</w:t>
      </w:r>
    </w:p>
    <w:p w:rsidR="000C6F5C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защищает права работников на проявление инициативы, свободный выбор форм, методов и средств обучен</w:t>
      </w:r>
      <w:r w:rsidR="001E58CF" w:rsidRPr="002877C0">
        <w:rPr>
          <w:sz w:val="28"/>
          <w:szCs w:val="28"/>
        </w:rPr>
        <w:t xml:space="preserve">ия; </w:t>
      </w: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анализирует формы, методы и </w:t>
      </w:r>
      <w:r w:rsidR="00C64A63" w:rsidRPr="002877C0">
        <w:rPr>
          <w:sz w:val="28"/>
          <w:szCs w:val="28"/>
        </w:rPr>
        <w:t>средства обучения и отменяет непригодные для использования при проведении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рассматривает другие вопросы, связанные с деятельностью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5216FD" w:rsidRPr="00A75B0A" w:rsidRDefault="00C64A63" w:rsidP="00A75B0A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Заседания тренерского </w:t>
      </w:r>
      <w:r w:rsidR="002C4F87" w:rsidRPr="002877C0">
        <w:rPr>
          <w:sz w:val="28"/>
          <w:szCs w:val="28"/>
        </w:rPr>
        <w:t xml:space="preserve">совета </w:t>
      </w:r>
      <w:r w:rsidR="00A61F6E">
        <w:rPr>
          <w:sz w:val="28"/>
          <w:szCs w:val="28"/>
        </w:rPr>
        <w:t xml:space="preserve">Учреждения </w:t>
      </w:r>
      <w:r w:rsidRPr="002877C0">
        <w:rPr>
          <w:sz w:val="28"/>
          <w:szCs w:val="28"/>
        </w:rPr>
        <w:t>проводятся по мере необходимости, но не реже одного раза в три месяца.</w:t>
      </w:r>
    </w:p>
    <w:p w:rsidR="00A44AE0" w:rsidRDefault="00A44AE0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3</w:t>
      </w:r>
      <w:r w:rsidR="00C64A63" w:rsidRPr="002877C0">
        <w:rPr>
          <w:sz w:val="28"/>
          <w:szCs w:val="28"/>
        </w:rPr>
        <w:t xml:space="preserve">. Органом общественного самоуправления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 xml:space="preserve"> является общее собрание коллектива, в котором могут принимать участие научные и другие работники, которые привлекаются к учебно-тренировочной и спортивной работе и представители родительского комитета. Общее собрание коллектива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созывается не реже одного раза в год.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>. В период между общими собраниями может действовать совет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, деятельность которого регулируется Положением о нем.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Совет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рассматривает вопросы перспективного развития спортивной школы, оказывает помощь руководству в их решении, осуществляет общественный контроль деятельности руководства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1912AD" w:rsidRPr="006F5585" w:rsidRDefault="001E58CF" w:rsidP="006F5585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</w:t>
      </w:r>
      <w:r w:rsidR="000C6F5C" w:rsidRPr="002877C0">
        <w:rPr>
          <w:sz w:val="28"/>
          <w:szCs w:val="28"/>
        </w:rPr>
        <w:t xml:space="preserve">В </w:t>
      </w:r>
      <w:r w:rsidR="00A61F6E">
        <w:rPr>
          <w:sz w:val="28"/>
          <w:szCs w:val="28"/>
        </w:rPr>
        <w:t>Учреждении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могут образовываться и действовать попечительский совет и родительский комитет по решению общего собрания коллектива.</w:t>
      </w:r>
    </w:p>
    <w:p w:rsidR="001A5A3E" w:rsidRDefault="001A5A3E" w:rsidP="003E6124">
      <w:pPr>
        <w:ind w:firstLine="709"/>
        <w:jc w:val="center"/>
        <w:rPr>
          <w:b/>
          <w:sz w:val="28"/>
          <w:szCs w:val="28"/>
        </w:rPr>
      </w:pPr>
    </w:p>
    <w:p w:rsidR="00C64A63" w:rsidRPr="002877C0" w:rsidRDefault="006F5585" w:rsidP="001A5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64A63" w:rsidRPr="002877C0">
        <w:rPr>
          <w:b/>
          <w:sz w:val="28"/>
          <w:szCs w:val="28"/>
        </w:rPr>
        <w:t>. ТРЕНЕРЫ</w:t>
      </w:r>
      <w:r w:rsidR="00FE58F3">
        <w:rPr>
          <w:b/>
          <w:sz w:val="28"/>
          <w:szCs w:val="28"/>
        </w:rPr>
        <w:t>-</w:t>
      </w:r>
      <w:r w:rsidR="00FE58F3" w:rsidRPr="00FE58F3">
        <w:rPr>
          <w:b/>
          <w:caps/>
          <w:sz w:val="28"/>
          <w:szCs w:val="28"/>
        </w:rPr>
        <w:t>преподаватели</w:t>
      </w:r>
      <w:r w:rsidR="00C64A63" w:rsidRPr="002877C0">
        <w:rPr>
          <w:b/>
          <w:sz w:val="28"/>
          <w:szCs w:val="28"/>
        </w:rPr>
        <w:t>, МЕДИЦИНСКИЕ РАБОТНИКИ</w:t>
      </w:r>
    </w:p>
    <w:p w:rsidR="001912AD" w:rsidRPr="002877C0" w:rsidRDefault="001912AD" w:rsidP="006F5585">
      <w:pPr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.1. Тренером</w:t>
      </w:r>
      <w:r w:rsidR="00FE58F3">
        <w:rPr>
          <w:sz w:val="28"/>
          <w:szCs w:val="28"/>
        </w:rPr>
        <w:t>-преподавателем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может быть лицо, имеющее среднее профессиональное и</w:t>
      </w:r>
      <w:r w:rsidR="00AB119A" w:rsidRPr="002877C0">
        <w:rPr>
          <w:sz w:val="28"/>
          <w:szCs w:val="28"/>
        </w:rPr>
        <w:t>ли</w:t>
      </w:r>
      <w:r w:rsidR="00C64A63" w:rsidRPr="002877C0">
        <w:rPr>
          <w:sz w:val="28"/>
          <w:szCs w:val="28"/>
        </w:rPr>
        <w:t xml:space="preserve"> высшее профессиональное образование по физическому воспитанию и спорту. 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.2. Тренеры</w:t>
      </w:r>
      <w:r w:rsidR="00FE58F3">
        <w:rPr>
          <w:sz w:val="28"/>
          <w:szCs w:val="28"/>
        </w:rPr>
        <w:t>-преподаватели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работают в соответствии с расписанием занятий, утвержденным директором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5216FD" w:rsidRDefault="001E58CF" w:rsidP="005216FD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.3. Объем нагрузки тренеров</w:t>
      </w:r>
      <w:r w:rsidR="00FE58F3">
        <w:rPr>
          <w:sz w:val="28"/>
          <w:szCs w:val="28"/>
        </w:rPr>
        <w:t>-преподавателей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определяется согласно тарификационным спискам, которые утверждаются в установленном порядке.</w:t>
      </w:r>
    </w:p>
    <w:p w:rsidR="00FE58F3" w:rsidRDefault="00FE58F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.4. Перераспределение или изменение нагрузки тренера</w:t>
      </w:r>
      <w:r w:rsidR="00FE58F3">
        <w:rPr>
          <w:sz w:val="28"/>
          <w:szCs w:val="28"/>
        </w:rPr>
        <w:t>-преподавателя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в течение учебного года осуществляется директором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в случае возникновения обоснованной необходимости с соблюдением требований законодательства о труде</w:t>
      </w:r>
      <w:r w:rsidR="00F56D7C">
        <w:rPr>
          <w:sz w:val="28"/>
          <w:szCs w:val="28"/>
        </w:rPr>
        <w:t xml:space="preserve"> в</w:t>
      </w:r>
      <w:r w:rsidR="006A18DC">
        <w:rPr>
          <w:sz w:val="28"/>
          <w:szCs w:val="28"/>
        </w:rPr>
        <w:t xml:space="preserve"> </w:t>
      </w:r>
      <w:r w:rsidR="00FE58F3">
        <w:rPr>
          <w:sz w:val="28"/>
          <w:szCs w:val="28"/>
        </w:rPr>
        <w:t>Российской Федерации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.5. Тренеры</w:t>
      </w:r>
      <w:r w:rsidR="00FE58F3">
        <w:rPr>
          <w:sz w:val="28"/>
          <w:szCs w:val="28"/>
        </w:rPr>
        <w:t>-преподаватели</w:t>
      </w:r>
      <w:r w:rsidR="00C64A63" w:rsidRPr="002877C0">
        <w:rPr>
          <w:sz w:val="28"/>
          <w:szCs w:val="28"/>
        </w:rPr>
        <w:t xml:space="preserve"> могут образовывать бригады по отдельному виду спорта. Состав</w:t>
      </w:r>
      <w:r w:rsidR="006A18DC">
        <w:rPr>
          <w:sz w:val="28"/>
          <w:szCs w:val="28"/>
        </w:rPr>
        <w:t xml:space="preserve"> </w:t>
      </w:r>
      <w:r w:rsidR="0079505F" w:rsidRPr="002877C0">
        <w:rPr>
          <w:sz w:val="28"/>
          <w:szCs w:val="28"/>
        </w:rPr>
        <w:t xml:space="preserve">бригады </w:t>
      </w:r>
      <w:r w:rsidR="0079505F">
        <w:rPr>
          <w:sz w:val="28"/>
          <w:szCs w:val="28"/>
        </w:rPr>
        <w:t>и</w:t>
      </w:r>
      <w:r w:rsidR="006A18DC">
        <w:rPr>
          <w:sz w:val="28"/>
          <w:szCs w:val="28"/>
        </w:rPr>
        <w:t xml:space="preserve"> </w:t>
      </w:r>
      <w:r w:rsidR="0079505F">
        <w:rPr>
          <w:sz w:val="28"/>
          <w:szCs w:val="28"/>
        </w:rPr>
        <w:t xml:space="preserve">регламент </w:t>
      </w:r>
      <w:r w:rsidR="00C64A63" w:rsidRPr="002877C0">
        <w:rPr>
          <w:sz w:val="28"/>
          <w:szCs w:val="28"/>
        </w:rPr>
        <w:t>ее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работы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утверждает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директор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на основании соответствую</w:t>
      </w:r>
      <w:r w:rsidR="00A61F6E">
        <w:rPr>
          <w:sz w:val="28"/>
          <w:szCs w:val="28"/>
        </w:rPr>
        <w:t>щего решения тренерского совета Учреждения</w:t>
      </w:r>
      <w:r w:rsidR="006A18DC">
        <w:rPr>
          <w:sz w:val="28"/>
          <w:szCs w:val="28"/>
        </w:rPr>
        <w:t xml:space="preserve"> </w:t>
      </w:r>
      <w:r w:rsidR="00FE58F3">
        <w:rPr>
          <w:sz w:val="28"/>
          <w:szCs w:val="28"/>
        </w:rPr>
        <w:t>с</w:t>
      </w:r>
      <w:r w:rsidR="00C64A63" w:rsidRPr="002877C0">
        <w:rPr>
          <w:sz w:val="28"/>
          <w:szCs w:val="28"/>
        </w:rPr>
        <w:t xml:space="preserve"> соблюдени</w:t>
      </w:r>
      <w:r w:rsidR="00FE58F3">
        <w:rPr>
          <w:sz w:val="28"/>
          <w:szCs w:val="28"/>
        </w:rPr>
        <w:t>ем</w:t>
      </w:r>
      <w:r w:rsidR="00C64A63" w:rsidRPr="002877C0">
        <w:rPr>
          <w:sz w:val="28"/>
          <w:szCs w:val="28"/>
        </w:rPr>
        <w:t xml:space="preserve"> требований, определенных Министерством</w:t>
      </w:r>
      <w:r w:rsidR="00266217" w:rsidRPr="002877C0">
        <w:rPr>
          <w:sz w:val="28"/>
          <w:szCs w:val="28"/>
        </w:rPr>
        <w:t xml:space="preserve">. 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Бригадная форма работы представляет собой управление учебно-тренировочным процессом бригадой тренеров</w:t>
      </w:r>
      <w:r w:rsidR="00FE58F3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 xml:space="preserve"> и может создаваться в системе преемственности от групп </w:t>
      </w:r>
      <w:r w:rsidR="00FE58F3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>начальной подготовки до спорта высших достижений.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FE58F3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</w:t>
      </w:r>
      <w:r w:rsidR="00B5396B"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 xml:space="preserve">. </w:t>
      </w:r>
      <w:r w:rsidR="00FE58F3">
        <w:rPr>
          <w:sz w:val="28"/>
          <w:szCs w:val="28"/>
        </w:rPr>
        <w:t>Фактический объем тренировочной (учебно-тренировочной работы) работника из числа тренерского состава определяется с учетом общего количества групп и утвержденных нормативов объёма тренировочной нагрузки спортсменов по этапам спортивной подготовки.</w:t>
      </w:r>
    </w:p>
    <w:p w:rsidR="001841A8" w:rsidRPr="002877C0" w:rsidRDefault="001841A8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</w:t>
      </w:r>
      <w:r w:rsidR="00B5396B"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>. Оплата труда тренеров</w:t>
      </w:r>
      <w:r w:rsidR="00FE58F3">
        <w:rPr>
          <w:sz w:val="28"/>
          <w:szCs w:val="28"/>
        </w:rPr>
        <w:t>-преподавателей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осуществляется в соответствии с условиями, утвержденными </w:t>
      </w:r>
      <w:r w:rsidR="00DB1A9C" w:rsidRPr="002877C0">
        <w:rPr>
          <w:sz w:val="28"/>
          <w:szCs w:val="28"/>
        </w:rPr>
        <w:t xml:space="preserve">Министерством </w:t>
      </w:r>
      <w:r w:rsidR="00C64A63" w:rsidRPr="002877C0">
        <w:rPr>
          <w:sz w:val="28"/>
          <w:szCs w:val="28"/>
        </w:rPr>
        <w:t>в установ</w:t>
      </w:r>
      <w:r w:rsidR="002547E5" w:rsidRPr="002877C0">
        <w:rPr>
          <w:sz w:val="28"/>
          <w:szCs w:val="28"/>
        </w:rPr>
        <w:t>ленном порядке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6A18DC" w:rsidRDefault="001841A8" w:rsidP="00930A33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</w:t>
      </w:r>
      <w:r w:rsidR="00B5396B" w:rsidRPr="006A18DC">
        <w:rPr>
          <w:sz w:val="28"/>
          <w:szCs w:val="28"/>
        </w:rPr>
        <w:t>8</w:t>
      </w:r>
      <w:r w:rsidR="00C64A63" w:rsidRPr="006A18DC">
        <w:rPr>
          <w:sz w:val="28"/>
          <w:szCs w:val="28"/>
        </w:rPr>
        <w:t>. Тренеры</w:t>
      </w:r>
      <w:r w:rsidR="00FE58F3" w:rsidRPr="006A18DC">
        <w:rPr>
          <w:sz w:val="28"/>
          <w:szCs w:val="28"/>
        </w:rPr>
        <w:t>-преподаватели</w:t>
      </w:r>
      <w:r w:rsidR="006A18DC" w:rsidRPr="006A18DC">
        <w:rPr>
          <w:sz w:val="28"/>
          <w:szCs w:val="28"/>
        </w:rPr>
        <w:t xml:space="preserve"> </w:t>
      </w:r>
      <w:r w:rsidR="00A61F6E" w:rsidRPr="006A18DC">
        <w:rPr>
          <w:sz w:val="28"/>
          <w:szCs w:val="28"/>
        </w:rPr>
        <w:t>Учреждения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организ</w:t>
      </w:r>
      <w:r w:rsidR="00FE58F3" w:rsidRPr="006A18DC">
        <w:rPr>
          <w:sz w:val="28"/>
          <w:szCs w:val="28"/>
        </w:rPr>
        <w:t>у</w:t>
      </w:r>
      <w:r w:rsidR="00C64A63" w:rsidRPr="006A18DC">
        <w:rPr>
          <w:sz w:val="28"/>
          <w:szCs w:val="28"/>
        </w:rPr>
        <w:t xml:space="preserve">ют и осуществляют учебно-тренировочную и спортивную работу, несут ответственность перед директором за ее результаты и подлежат аттестации в порядке, определенном законодательством </w:t>
      </w:r>
      <w:r w:rsidR="00FE58F3" w:rsidRPr="006A18DC">
        <w:rPr>
          <w:sz w:val="28"/>
          <w:szCs w:val="28"/>
        </w:rPr>
        <w:t>Российской Федерации</w:t>
      </w:r>
      <w:r w:rsidR="00C64A63" w:rsidRPr="006A18DC">
        <w:rPr>
          <w:sz w:val="28"/>
          <w:szCs w:val="28"/>
        </w:rPr>
        <w:t>.</w:t>
      </w:r>
    </w:p>
    <w:p w:rsidR="00372DC2" w:rsidRPr="00372DC2" w:rsidRDefault="00372DC2" w:rsidP="006F5585">
      <w:pPr>
        <w:ind w:firstLine="709"/>
        <w:jc w:val="both"/>
        <w:rPr>
          <w:sz w:val="28"/>
          <w:szCs w:val="28"/>
          <w:highlight w:val="green"/>
        </w:rPr>
      </w:pPr>
    </w:p>
    <w:p w:rsidR="001A79A6" w:rsidRPr="006A18DC" w:rsidRDefault="001841A8" w:rsidP="006F5585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</w:t>
      </w:r>
      <w:r w:rsidR="00B5396B" w:rsidRPr="006A18DC">
        <w:rPr>
          <w:sz w:val="28"/>
          <w:szCs w:val="28"/>
        </w:rPr>
        <w:t>9</w:t>
      </w:r>
      <w:r w:rsidR="00C64A63" w:rsidRPr="006A18DC">
        <w:rPr>
          <w:sz w:val="28"/>
          <w:szCs w:val="28"/>
        </w:rPr>
        <w:t xml:space="preserve">. В </w:t>
      </w:r>
      <w:r w:rsidR="00A61F6E" w:rsidRPr="006A18DC">
        <w:rPr>
          <w:sz w:val="28"/>
          <w:szCs w:val="28"/>
        </w:rPr>
        <w:t>Учреждении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для каждого отделения по видам спорта может вводиться должность старшего тренера</w:t>
      </w:r>
      <w:r w:rsidR="00FE58F3" w:rsidRPr="006A18DC">
        <w:rPr>
          <w:sz w:val="28"/>
          <w:szCs w:val="28"/>
        </w:rPr>
        <w:t>-преподавателя</w:t>
      </w:r>
      <w:r w:rsidR="009069EB" w:rsidRPr="006A18DC">
        <w:rPr>
          <w:sz w:val="28"/>
          <w:szCs w:val="28"/>
        </w:rPr>
        <w:t xml:space="preserve"> при условии, что под его руководством работает не </w:t>
      </w:r>
      <w:r w:rsidR="00FE58F3" w:rsidRPr="006A18DC">
        <w:rPr>
          <w:sz w:val="28"/>
          <w:szCs w:val="28"/>
        </w:rPr>
        <w:t>менее двух</w:t>
      </w:r>
      <w:r w:rsidR="009069EB" w:rsidRPr="006A18DC">
        <w:rPr>
          <w:sz w:val="28"/>
          <w:szCs w:val="28"/>
        </w:rPr>
        <w:t xml:space="preserve"> штатных тренеров</w:t>
      </w:r>
      <w:r w:rsidR="00FE58F3" w:rsidRPr="006A18DC">
        <w:rPr>
          <w:sz w:val="28"/>
          <w:szCs w:val="28"/>
        </w:rPr>
        <w:t>-преподавателей</w:t>
      </w:r>
      <w:r w:rsidRPr="006A18DC">
        <w:rPr>
          <w:sz w:val="28"/>
          <w:szCs w:val="28"/>
        </w:rPr>
        <w:t>.</w:t>
      </w:r>
      <w:r w:rsidR="009069EB" w:rsidRPr="006A18DC">
        <w:rPr>
          <w:sz w:val="28"/>
          <w:szCs w:val="28"/>
        </w:rPr>
        <w:t xml:space="preserve"> При этом два тренера</w:t>
      </w:r>
      <w:r w:rsidR="0079505F" w:rsidRPr="006A18DC">
        <w:rPr>
          <w:sz w:val="28"/>
          <w:szCs w:val="28"/>
        </w:rPr>
        <w:t>-преподавателя</w:t>
      </w:r>
      <w:r w:rsidR="009069EB" w:rsidRPr="006A18DC">
        <w:rPr>
          <w:sz w:val="28"/>
          <w:szCs w:val="28"/>
        </w:rPr>
        <w:t>, которые работают как совместители, считаются одним штатным тренером</w:t>
      </w:r>
      <w:r w:rsidR="0079505F" w:rsidRPr="006A18DC">
        <w:rPr>
          <w:sz w:val="28"/>
          <w:szCs w:val="28"/>
        </w:rPr>
        <w:t>-преподавателем</w:t>
      </w:r>
      <w:r w:rsidR="009069EB" w:rsidRPr="006A18DC">
        <w:rPr>
          <w:sz w:val="28"/>
          <w:szCs w:val="28"/>
        </w:rPr>
        <w:t>.</w:t>
      </w:r>
    </w:p>
    <w:p w:rsidR="00372DC2" w:rsidRPr="00372DC2" w:rsidRDefault="00372DC2" w:rsidP="003E6124">
      <w:pPr>
        <w:ind w:firstLine="709"/>
        <w:jc w:val="both"/>
        <w:rPr>
          <w:sz w:val="28"/>
          <w:szCs w:val="28"/>
          <w:highlight w:val="green"/>
        </w:rPr>
      </w:pPr>
    </w:p>
    <w:p w:rsidR="00C64A63" w:rsidRPr="006A18DC" w:rsidRDefault="001841A8" w:rsidP="003E6124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.1</w:t>
      </w:r>
      <w:r w:rsidR="005B7D98" w:rsidRPr="006A18DC">
        <w:rPr>
          <w:sz w:val="28"/>
          <w:szCs w:val="28"/>
        </w:rPr>
        <w:t>0</w:t>
      </w:r>
      <w:r w:rsidR="00C64A63" w:rsidRPr="006A18DC">
        <w:rPr>
          <w:sz w:val="28"/>
          <w:szCs w:val="28"/>
        </w:rPr>
        <w:t>. Повышение ставки заработной платы старшего тренера</w:t>
      </w:r>
      <w:r w:rsidR="005B7D98" w:rsidRPr="006A18DC">
        <w:rPr>
          <w:sz w:val="28"/>
          <w:szCs w:val="28"/>
        </w:rPr>
        <w:t>-преподавателя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рассчитывается на фактический объем нагрузки в часах для выполнения учебно-тренировочной работы.</w:t>
      </w:r>
    </w:p>
    <w:p w:rsidR="00DB1A9C" w:rsidRPr="00372DC2" w:rsidRDefault="00DB1A9C" w:rsidP="003E6124">
      <w:pPr>
        <w:ind w:firstLine="709"/>
        <w:jc w:val="both"/>
        <w:rPr>
          <w:sz w:val="28"/>
          <w:szCs w:val="28"/>
          <w:highlight w:val="green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.1</w:t>
      </w:r>
      <w:r w:rsidR="005B7D98" w:rsidRPr="006A18DC">
        <w:rPr>
          <w:sz w:val="28"/>
          <w:szCs w:val="28"/>
        </w:rPr>
        <w:t>1</w:t>
      </w:r>
      <w:r w:rsidR="00C64A63" w:rsidRPr="006A18DC">
        <w:rPr>
          <w:sz w:val="28"/>
          <w:szCs w:val="28"/>
        </w:rPr>
        <w:t>. Старший тренер</w:t>
      </w:r>
      <w:r w:rsidR="005B7D98" w:rsidRPr="006A18DC">
        <w:rPr>
          <w:sz w:val="28"/>
          <w:szCs w:val="28"/>
        </w:rPr>
        <w:t>-преподаватель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выполняет обязанности, определенные для тренеров</w:t>
      </w:r>
      <w:r w:rsidR="005B7D98" w:rsidRPr="006A18DC">
        <w:rPr>
          <w:sz w:val="28"/>
          <w:szCs w:val="28"/>
        </w:rPr>
        <w:t>-преподавателей,</w:t>
      </w:r>
      <w:r w:rsidR="00C64A63" w:rsidRPr="006A18DC">
        <w:rPr>
          <w:sz w:val="28"/>
          <w:szCs w:val="28"/>
        </w:rPr>
        <w:t xml:space="preserve"> и осуществляет контроль деятельности тренеров</w:t>
      </w:r>
      <w:r w:rsidR="005B7D98" w:rsidRPr="006A18DC">
        <w:rPr>
          <w:sz w:val="28"/>
          <w:szCs w:val="28"/>
        </w:rPr>
        <w:t>-преподавателей</w:t>
      </w:r>
      <w:r w:rsidR="00C64A63" w:rsidRPr="006A18DC">
        <w:rPr>
          <w:sz w:val="28"/>
          <w:szCs w:val="28"/>
        </w:rPr>
        <w:t xml:space="preserve"> по видам спорта, несет ответственность за организацию учебно-тренировочного процесса, комплектование групп и проведение тренерских советов отделений, организацию мероприятий по повышению квалификации тренеров</w:t>
      </w:r>
      <w:r w:rsidR="005B7D98" w:rsidRPr="006A18DC">
        <w:rPr>
          <w:sz w:val="28"/>
          <w:szCs w:val="28"/>
        </w:rPr>
        <w:t>-преподавателей</w:t>
      </w:r>
      <w:r w:rsid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и за результаты выступления спортсменов на соревнованиях, несет ответственность за соблюдение норм антидопингового законодательства.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83233E">
        <w:rPr>
          <w:sz w:val="28"/>
          <w:szCs w:val="28"/>
        </w:rPr>
        <w:t>2</w:t>
      </w:r>
      <w:r w:rsidR="00C64A63" w:rsidRPr="002877C0">
        <w:rPr>
          <w:sz w:val="28"/>
          <w:szCs w:val="28"/>
        </w:rPr>
        <w:t>. Тренеры</w:t>
      </w:r>
      <w:r w:rsidR="005B7D98">
        <w:rPr>
          <w:sz w:val="28"/>
          <w:szCs w:val="28"/>
        </w:rPr>
        <w:t>-преподаватели</w:t>
      </w:r>
      <w:r w:rsidR="00C64A63" w:rsidRPr="002877C0">
        <w:rPr>
          <w:sz w:val="28"/>
          <w:szCs w:val="28"/>
        </w:rPr>
        <w:t xml:space="preserve"> и другие специалисты, привлеченные к работе в </w:t>
      </w:r>
      <w:r w:rsidR="00A61F6E">
        <w:rPr>
          <w:sz w:val="28"/>
          <w:szCs w:val="28"/>
        </w:rPr>
        <w:t>Учреждении</w:t>
      </w:r>
      <w:r w:rsidR="00C64A63" w:rsidRPr="002877C0">
        <w:rPr>
          <w:sz w:val="28"/>
          <w:szCs w:val="28"/>
        </w:rPr>
        <w:t>, имеют право на: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внесение руководству 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 органам государственной власти, </w:t>
      </w:r>
      <w:r w:rsidR="00A707B1" w:rsidRPr="002877C0">
        <w:rPr>
          <w:sz w:val="28"/>
          <w:szCs w:val="28"/>
        </w:rPr>
        <w:t>Администрации</w:t>
      </w:r>
      <w:r w:rsidRPr="002877C0">
        <w:rPr>
          <w:sz w:val="28"/>
          <w:szCs w:val="28"/>
        </w:rPr>
        <w:t xml:space="preserve"> предложений по улучшению учебно-тренировочного и воспитательного процесса,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представление на рассмотрение руководству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и тренерского совета предложений по поощрению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, применению взысканий к лицам, </w:t>
      </w:r>
      <w:r w:rsidRPr="002877C0">
        <w:rPr>
          <w:sz w:val="28"/>
          <w:szCs w:val="28"/>
        </w:rPr>
        <w:lastRenderedPageBreak/>
        <w:t xml:space="preserve">которые нарушают </w:t>
      </w:r>
      <w:r w:rsidR="00A707B1" w:rsidRPr="002877C0">
        <w:rPr>
          <w:sz w:val="28"/>
          <w:szCs w:val="28"/>
        </w:rPr>
        <w:t xml:space="preserve">настоящий </w:t>
      </w:r>
      <w:r w:rsidRPr="002877C0">
        <w:rPr>
          <w:sz w:val="28"/>
          <w:szCs w:val="28"/>
        </w:rPr>
        <w:t xml:space="preserve">Устав, правила внутреннего трудового распорядка </w:t>
      </w:r>
      <w:r w:rsidR="00A61F6E">
        <w:rPr>
          <w:sz w:val="28"/>
          <w:szCs w:val="28"/>
        </w:rPr>
        <w:t>Учреждения</w:t>
      </w:r>
      <w:r w:rsidR="00172EAD">
        <w:rPr>
          <w:sz w:val="28"/>
          <w:szCs w:val="28"/>
        </w:rPr>
        <w:t>»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участие в работе методических объединений, совещаний, собраний, других органов самоуправления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в мероприятиях, связанных с организацией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повышение квалификации за счет средств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и других источников;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выбор научно и методически обоснованных форм, методов и средств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защиту профессиональной чести и достоинства в соответствии с законодательством </w:t>
      </w:r>
      <w:r w:rsidR="005B7D98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моральное и материальное поощрение за достижение значительных результатов в выполнении возложенных на них задач;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обеспечение в установленном порядке спортивной формой и спортив</w:t>
      </w:r>
      <w:r w:rsidR="00B20AE0" w:rsidRPr="002877C0">
        <w:rPr>
          <w:sz w:val="28"/>
          <w:szCs w:val="28"/>
        </w:rPr>
        <w:t>ной обувью</w:t>
      </w:r>
      <w:r w:rsidRPr="002877C0">
        <w:rPr>
          <w:sz w:val="28"/>
          <w:szCs w:val="28"/>
        </w:rPr>
        <w:t>, исходя из финансовых возможностей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индивидуальным инвентарем для проведения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безопасные и безвредные для здоровья условия труда.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83233E">
        <w:rPr>
          <w:sz w:val="28"/>
          <w:szCs w:val="28"/>
        </w:rPr>
        <w:t>3</w:t>
      </w:r>
      <w:r w:rsidR="00C64A63" w:rsidRPr="002877C0">
        <w:rPr>
          <w:sz w:val="28"/>
          <w:szCs w:val="28"/>
        </w:rPr>
        <w:t>. Тренеры</w:t>
      </w:r>
      <w:r w:rsidR="005B7D98">
        <w:rPr>
          <w:sz w:val="28"/>
          <w:szCs w:val="28"/>
        </w:rPr>
        <w:t>-преподаватели</w:t>
      </w:r>
      <w:r w:rsidR="00C64A63" w:rsidRPr="002877C0">
        <w:rPr>
          <w:sz w:val="28"/>
          <w:szCs w:val="28"/>
        </w:rPr>
        <w:t xml:space="preserve"> и другие спе</w:t>
      </w:r>
      <w:r w:rsidR="00D13841" w:rsidRPr="002877C0">
        <w:rPr>
          <w:sz w:val="28"/>
          <w:szCs w:val="28"/>
        </w:rPr>
        <w:t>циалисты, привлеченные к работе</w:t>
      </w:r>
      <w:r w:rsidR="00C64A63" w:rsidRPr="002877C0">
        <w:rPr>
          <w:sz w:val="28"/>
          <w:szCs w:val="28"/>
        </w:rPr>
        <w:t>, обязаны: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выполнять </w:t>
      </w:r>
      <w:r w:rsidR="00B330C3">
        <w:rPr>
          <w:color w:val="000000"/>
          <w:sz w:val="28"/>
          <w:szCs w:val="28"/>
        </w:rPr>
        <w:t>дополнительные</w:t>
      </w:r>
      <w:r w:rsidR="006A18DC">
        <w:rPr>
          <w:color w:val="000000"/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общеобразовательные</w:t>
      </w:r>
      <w:r w:rsidR="00B330C3" w:rsidRPr="00042685">
        <w:rPr>
          <w:color w:val="000000"/>
          <w:sz w:val="28"/>
          <w:szCs w:val="28"/>
        </w:rPr>
        <w:t xml:space="preserve"> программ</w:t>
      </w:r>
      <w:r w:rsidR="00B330C3">
        <w:rPr>
          <w:color w:val="000000"/>
          <w:sz w:val="28"/>
          <w:szCs w:val="28"/>
        </w:rPr>
        <w:t>ы</w:t>
      </w:r>
      <w:r w:rsidR="00B330C3" w:rsidRPr="002877C0">
        <w:rPr>
          <w:sz w:val="28"/>
          <w:szCs w:val="28"/>
        </w:rPr>
        <w:t xml:space="preserve"> спортивной подготовки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по видам спорта;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обучать </w:t>
      </w:r>
      <w:r w:rsidR="005B7D98">
        <w:rPr>
          <w:sz w:val="28"/>
          <w:szCs w:val="28"/>
        </w:rPr>
        <w:t>детей</w:t>
      </w:r>
      <w:r w:rsidRPr="002877C0">
        <w:rPr>
          <w:sz w:val="28"/>
          <w:szCs w:val="28"/>
        </w:rPr>
        <w:t xml:space="preserve">, формировать у них умения и навыки по различным направлениям учебно-тренировочной и спортивной работы дифференцированно с учетом индивидуальных возможностей, интересов, склонностей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способствовать развитию физических качеств в соответствии с задатками и запросами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а также сохранению здоровья;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осуществлять контроль за соблюдением </w:t>
      </w:r>
      <w:r w:rsidR="005B7D98">
        <w:rPr>
          <w:sz w:val="28"/>
          <w:szCs w:val="28"/>
        </w:rPr>
        <w:t>обучающимися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норм морально-этического поведения, требований документов, регламентирующих организацию учебно-тренировочного процесса;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соблюдать этику, уважать достоинство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защищать их от любых форм физического, психологического насилия;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осуществлять контроль и нести ответственность за соблюдение</w:t>
      </w:r>
      <w:r w:rsidR="00A43780">
        <w:rPr>
          <w:sz w:val="28"/>
          <w:szCs w:val="28"/>
        </w:rPr>
        <w:t>м</w:t>
      </w:r>
      <w:r w:rsidRPr="002877C0">
        <w:rPr>
          <w:sz w:val="28"/>
          <w:szCs w:val="28"/>
        </w:rPr>
        <w:t xml:space="preserve"> норм антидопингового законодательства;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беречь здоровье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, пропагандировать здоровый образ жизни, не допускать к учебно-тренировочной и спортивной работе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которые не прошли медицинское обследование в установленном порядке;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постоянно повышать свой профессиональный уровень знаний, общую культуру;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вести документацию по вопросам исполнения должностных обязанностей (журналы, планы работы и т.п.);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способствовать личным примером и наставлениями воспитанию уважения к государственной символике, принципам общечеловеческой морали;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проходить ежегодно в установленном порядке медицинское обследование;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соблюдать требования </w:t>
      </w:r>
      <w:r w:rsidR="00A707B1" w:rsidRPr="002877C0">
        <w:rPr>
          <w:sz w:val="28"/>
          <w:szCs w:val="28"/>
        </w:rPr>
        <w:t xml:space="preserve">настоящего </w:t>
      </w:r>
      <w:r w:rsidRPr="002877C0">
        <w:rPr>
          <w:sz w:val="28"/>
          <w:szCs w:val="28"/>
        </w:rPr>
        <w:t xml:space="preserve">Устава, выполнять правила внутреннего трудового распорядка и должностные обязанности, приказы и распоряжения руководства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участвовать в работе тренерского совета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соблюдать санитарно-гигиенические нормы и антидопинговое законодательство при проведении учебно-тренировочных занятий, сборов и спортивной работы.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83233E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>. Врач или средний медицинский работник, введен</w:t>
      </w:r>
      <w:r w:rsidR="00B236B9" w:rsidRPr="002877C0">
        <w:rPr>
          <w:sz w:val="28"/>
          <w:szCs w:val="28"/>
        </w:rPr>
        <w:t>ный в штат</w:t>
      </w:r>
      <w:r w:rsidR="00A40128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 xml:space="preserve"> в установленном порядке, осуществляет медицинское обеспечение учебно-тренировочного процесса и спортивных соревнований, контроль за объемом и интенсивностью тренировочных нагрузок, принимает участие в составлении и утверждении индивидуальных планов подготовки учащихся, организует прохождение углубленного медицинского обследования, а также в случае необходимости оказывает первую медицинскую помощь </w:t>
      </w:r>
      <w:r w:rsidR="005B7D98">
        <w:rPr>
          <w:sz w:val="28"/>
          <w:szCs w:val="28"/>
        </w:rPr>
        <w:t>обучающимся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83233E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С целью предотвращения ухудшения здоровья </w:t>
      </w:r>
      <w:r w:rsidR="005B7D98">
        <w:rPr>
          <w:sz w:val="28"/>
          <w:szCs w:val="28"/>
        </w:rPr>
        <w:t>обучающихся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, врач или средний медицинский работник осуществляет: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контроль диспансерного обследованием </w:t>
      </w:r>
      <w:r w:rsidR="005B7D98">
        <w:rPr>
          <w:sz w:val="28"/>
          <w:szCs w:val="28"/>
        </w:rPr>
        <w:t>обучающихся</w:t>
      </w:r>
      <w:r w:rsidR="00961BD4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(не менее двух раз в год);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дополнительный медицинский осмотр перед участием в соревнованиях, после заболевания или травмы;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контроль использования </w:t>
      </w:r>
      <w:r w:rsidR="005B7D98">
        <w:rPr>
          <w:sz w:val="28"/>
          <w:szCs w:val="28"/>
        </w:rPr>
        <w:t>обучающимися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медико-восстановительных средств;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отстранение </w:t>
      </w:r>
      <w:r w:rsidR="005B7D98">
        <w:rPr>
          <w:sz w:val="28"/>
          <w:szCs w:val="28"/>
        </w:rPr>
        <w:t>обучающихся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от занятий по состоянию здоровья, контроль соблюдения сроков возобновления занятий после заболевания или травмы;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контроль соблюдения санитарно-гигиенических норм в местах проведения учебно-тренировочных занятий, сборов и соревнований, а также во время их проведения;</w:t>
      </w:r>
    </w:p>
    <w:p w:rsidR="007D6FFB" w:rsidRPr="002877C0" w:rsidRDefault="00C64A63" w:rsidP="00295B0B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учет и анализ несчастных случаев и травм</w:t>
      </w:r>
      <w:r w:rsidR="006A18DC">
        <w:rPr>
          <w:sz w:val="28"/>
          <w:szCs w:val="28"/>
        </w:rPr>
        <w:t xml:space="preserve"> </w:t>
      </w:r>
      <w:r w:rsidR="005B7D98">
        <w:rPr>
          <w:sz w:val="28"/>
          <w:szCs w:val="28"/>
        </w:rPr>
        <w:t>обучающихся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во время занятий.</w:t>
      </w:r>
    </w:p>
    <w:p w:rsidR="001912AD" w:rsidRPr="002877C0" w:rsidRDefault="001912AD" w:rsidP="006F5585">
      <w:pPr>
        <w:jc w:val="both"/>
        <w:rPr>
          <w:color w:val="FF0000"/>
          <w:sz w:val="28"/>
          <w:szCs w:val="28"/>
        </w:rPr>
      </w:pPr>
    </w:p>
    <w:p w:rsidR="00C64A63" w:rsidRPr="002877C0" w:rsidRDefault="006F5585" w:rsidP="001A5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64A63" w:rsidRPr="002877C0">
        <w:rPr>
          <w:b/>
          <w:sz w:val="28"/>
          <w:szCs w:val="28"/>
        </w:rPr>
        <w:t xml:space="preserve">. </w:t>
      </w:r>
      <w:r w:rsidR="005B7D98">
        <w:rPr>
          <w:b/>
          <w:sz w:val="28"/>
          <w:szCs w:val="28"/>
        </w:rPr>
        <w:t>ОБУЧАЮЩИЕСЯ</w:t>
      </w:r>
      <w:r w:rsidR="00C64A63" w:rsidRPr="002877C0">
        <w:rPr>
          <w:b/>
          <w:sz w:val="28"/>
          <w:szCs w:val="28"/>
        </w:rPr>
        <w:t>, РОДИТЕЛИ</w:t>
      </w:r>
      <w:r w:rsidR="006A18DC">
        <w:rPr>
          <w:b/>
          <w:sz w:val="28"/>
          <w:szCs w:val="28"/>
        </w:rPr>
        <w:t xml:space="preserve"> </w:t>
      </w:r>
      <w:r w:rsidR="00C64A63" w:rsidRPr="002877C0">
        <w:rPr>
          <w:b/>
          <w:sz w:val="28"/>
          <w:szCs w:val="28"/>
        </w:rPr>
        <w:t xml:space="preserve">(ЗАКОННЫЕ </w:t>
      </w:r>
      <w:r w:rsidR="005B7D98">
        <w:rPr>
          <w:b/>
          <w:sz w:val="28"/>
          <w:szCs w:val="28"/>
        </w:rPr>
        <w:t>ПР</w:t>
      </w:r>
      <w:r w:rsidR="00C64A63" w:rsidRPr="002877C0">
        <w:rPr>
          <w:b/>
          <w:sz w:val="28"/>
          <w:szCs w:val="28"/>
        </w:rPr>
        <w:t>ЕДСТАВИТЕЛИ)</w:t>
      </w:r>
    </w:p>
    <w:p w:rsidR="001912AD" w:rsidRPr="002877C0" w:rsidRDefault="001912AD" w:rsidP="006F5585">
      <w:pPr>
        <w:rPr>
          <w:sz w:val="28"/>
          <w:szCs w:val="28"/>
        </w:rPr>
      </w:pPr>
    </w:p>
    <w:p w:rsidR="00C64A63" w:rsidRPr="002877C0" w:rsidRDefault="00CC10B1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.1. </w:t>
      </w:r>
      <w:r w:rsidR="005B7D98">
        <w:rPr>
          <w:sz w:val="28"/>
          <w:szCs w:val="28"/>
        </w:rPr>
        <w:t>Обучающиеся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имеют право на: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прохождение спортив</w:t>
      </w:r>
      <w:r w:rsidR="002547E5" w:rsidRPr="002877C0">
        <w:rPr>
          <w:sz w:val="28"/>
          <w:szCs w:val="28"/>
        </w:rPr>
        <w:t>ной подготовки в соответствии с</w:t>
      </w:r>
      <w:r w:rsidR="006A18DC">
        <w:rPr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дополнительными</w:t>
      </w:r>
      <w:r w:rsidR="006A18DC">
        <w:rPr>
          <w:color w:val="000000"/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общеобразовательными</w:t>
      </w:r>
      <w:r w:rsidR="00B330C3" w:rsidRPr="00042685">
        <w:rPr>
          <w:color w:val="000000"/>
          <w:sz w:val="28"/>
          <w:szCs w:val="28"/>
        </w:rPr>
        <w:t xml:space="preserve"> программ</w:t>
      </w:r>
      <w:r w:rsidR="00B330C3">
        <w:rPr>
          <w:color w:val="000000"/>
          <w:sz w:val="28"/>
          <w:szCs w:val="28"/>
        </w:rPr>
        <w:t>ами</w:t>
      </w:r>
      <w:r w:rsidR="00B330C3" w:rsidRPr="002877C0">
        <w:rPr>
          <w:sz w:val="28"/>
          <w:szCs w:val="28"/>
        </w:rPr>
        <w:t xml:space="preserve"> спортивной подготовки</w:t>
      </w:r>
      <w:r w:rsidRPr="002877C0">
        <w:rPr>
          <w:sz w:val="28"/>
          <w:szCs w:val="28"/>
        </w:rPr>
        <w:t xml:space="preserve"> по видам спорта под руководством тренера</w:t>
      </w:r>
      <w:r w:rsidR="005B7D98">
        <w:rPr>
          <w:sz w:val="28"/>
          <w:szCs w:val="28"/>
        </w:rPr>
        <w:t>-преподавателя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получение копии личной карточки спортсмена, классификационной книжки, формы которых утве</w:t>
      </w:r>
      <w:r w:rsidR="00C537ED" w:rsidRPr="002877C0">
        <w:rPr>
          <w:sz w:val="28"/>
          <w:szCs w:val="28"/>
        </w:rPr>
        <w:t>рждаются Министерством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добровольный выбор вида спорта;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безопасные и безвредные условия для обучения;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пользование материально-технической, спортивной базой и, при наличии, оздоровительной базой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получение в установленном порядке спортивного инвентаря индивидуального пользования, исходя из финансовых возможностей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обеспечение</w:t>
      </w:r>
      <w:r w:rsidR="00D11236" w:rsidRPr="002877C0">
        <w:rPr>
          <w:sz w:val="28"/>
          <w:szCs w:val="28"/>
        </w:rPr>
        <w:t>,</w:t>
      </w:r>
      <w:r w:rsidRPr="002877C0">
        <w:rPr>
          <w:sz w:val="28"/>
          <w:szCs w:val="28"/>
        </w:rPr>
        <w:t xml:space="preserve"> ис</w:t>
      </w:r>
      <w:r w:rsidR="00A61F6E">
        <w:rPr>
          <w:sz w:val="28"/>
          <w:szCs w:val="28"/>
        </w:rPr>
        <w:t>ходя из финансовых возможностей Учреждения</w:t>
      </w:r>
      <w:r w:rsidRPr="002877C0">
        <w:rPr>
          <w:sz w:val="28"/>
          <w:szCs w:val="28"/>
        </w:rPr>
        <w:t>, спортивной одеждой и спортивной обувью, а также питанием;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проживание во время учебно-тренировочных сборов и спортивных соревнований;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проезд к месту проведения таких сборов и соревнований за счет командирующей организации;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медицинское обслуживание и фармакологическое обеспечение в соответствии с законодательством </w:t>
      </w:r>
      <w:r w:rsidR="005B7D98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получение наград, ценных подарков, призов, премий, грамот, дипломов и на другие виды поощрения за достигнутые спортивные успехи;</w:t>
      </w:r>
    </w:p>
    <w:p w:rsidR="00D11236" w:rsidRPr="00747BF9" w:rsidRDefault="00C64A63" w:rsidP="00747BF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защиту от любых форм эксплуатации, психического и физического насилия, от действий работников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которые нарушают их права, унижают честь и достоинство.</w:t>
      </w:r>
    </w:p>
    <w:p w:rsidR="004B521A" w:rsidRPr="002877C0" w:rsidRDefault="004B521A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CC10B1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.2. </w:t>
      </w:r>
      <w:r w:rsidR="005B7D98">
        <w:rPr>
          <w:sz w:val="28"/>
          <w:szCs w:val="28"/>
        </w:rPr>
        <w:t>Обучающиеся</w:t>
      </w:r>
      <w:r w:rsidR="00A61F6E">
        <w:rPr>
          <w:sz w:val="28"/>
          <w:szCs w:val="28"/>
        </w:rPr>
        <w:t xml:space="preserve"> 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обязаны: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совмещать занятия в </w:t>
      </w:r>
      <w:r w:rsidR="00A61F6E">
        <w:rPr>
          <w:sz w:val="28"/>
          <w:szCs w:val="28"/>
        </w:rPr>
        <w:t>Учреждении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 обучением в общеобразовательном учебном заведении;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выполнять </w:t>
      </w:r>
      <w:r w:rsidR="00B330C3">
        <w:rPr>
          <w:color w:val="000000"/>
          <w:sz w:val="28"/>
          <w:szCs w:val="28"/>
        </w:rPr>
        <w:t>дополнительные</w:t>
      </w:r>
      <w:r w:rsidR="000D7310">
        <w:rPr>
          <w:color w:val="000000"/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общеобразовательные</w:t>
      </w:r>
      <w:r w:rsidR="00B330C3" w:rsidRPr="00042685">
        <w:rPr>
          <w:color w:val="000000"/>
          <w:sz w:val="28"/>
          <w:szCs w:val="28"/>
        </w:rPr>
        <w:t xml:space="preserve"> программ</w:t>
      </w:r>
      <w:r w:rsidR="00B330C3">
        <w:rPr>
          <w:color w:val="000000"/>
          <w:sz w:val="28"/>
          <w:szCs w:val="28"/>
        </w:rPr>
        <w:t>ы</w:t>
      </w:r>
      <w:r w:rsidR="00B330C3" w:rsidRPr="002877C0">
        <w:rPr>
          <w:sz w:val="28"/>
          <w:szCs w:val="28"/>
        </w:rPr>
        <w:t xml:space="preserve"> спортивной подготовки</w:t>
      </w:r>
      <w:r w:rsidR="000D7310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по видам спорта с целью достижения запланированных спортивных результатов;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повышать свое спортивное мастерство и общий культурный уровень;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следовать здоровому образу жизни, нормам морально-этического поведения, установленного спортивного режима и правилам личной гигиены;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участвовать в соревнованиях и учебно-тренировочных сборах, предусмотренных индивидуальными и календарными планами;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соблюдать требования медицинского контроля и проходить дважды в год диспансерное обследование, начиная с момента обучения в учебно-тренировочных группах;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выполнять положения антидопингового законодательства;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беречь государственное, муниципальное, общественное и личное имущество;</w:t>
      </w:r>
    </w:p>
    <w:p w:rsidR="00C64A63" w:rsidRPr="00A40128" w:rsidRDefault="00C64A63" w:rsidP="00A40128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соблюдать требования </w:t>
      </w:r>
      <w:r w:rsidR="00CA0A41" w:rsidRPr="002877C0">
        <w:rPr>
          <w:sz w:val="28"/>
          <w:szCs w:val="28"/>
        </w:rPr>
        <w:t xml:space="preserve">настоящего </w:t>
      </w:r>
      <w:r w:rsidRPr="002877C0">
        <w:rPr>
          <w:sz w:val="28"/>
          <w:szCs w:val="28"/>
        </w:rPr>
        <w:t>Устава, а также правил</w:t>
      </w:r>
      <w:r w:rsidR="003F3AB8">
        <w:rPr>
          <w:sz w:val="28"/>
          <w:szCs w:val="28"/>
        </w:rPr>
        <w:t>а</w:t>
      </w:r>
      <w:r w:rsidRPr="002877C0">
        <w:rPr>
          <w:sz w:val="28"/>
          <w:szCs w:val="28"/>
        </w:rPr>
        <w:t xml:space="preserve"> поведения</w:t>
      </w:r>
      <w:r w:rsidR="000D7310">
        <w:rPr>
          <w:sz w:val="28"/>
          <w:szCs w:val="28"/>
        </w:rPr>
        <w:t xml:space="preserve"> </w:t>
      </w:r>
      <w:r w:rsidR="005B7D98">
        <w:rPr>
          <w:sz w:val="28"/>
          <w:szCs w:val="28"/>
        </w:rPr>
        <w:t>об</w:t>
      </w:r>
      <w:r w:rsidRPr="002877C0">
        <w:rPr>
          <w:sz w:val="28"/>
          <w:szCs w:val="28"/>
        </w:rPr>
        <w:t>уча</w:t>
      </w:r>
      <w:r w:rsidR="005B7D98">
        <w:rPr>
          <w:sz w:val="28"/>
          <w:szCs w:val="28"/>
        </w:rPr>
        <w:t>ю</w:t>
      </w:r>
      <w:r w:rsidRPr="002877C0">
        <w:rPr>
          <w:sz w:val="28"/>
          <w:szCs w:val="28"/>
        </w:rPr>
        <w:t xml:space="preserve">щихся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A40128" w:rsidRDefault="00A40128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CC10B1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.3. Родители </w:t>
      </w:r>
      <w:r w:rsidR="005B7D98">
        <w:rPr>
          <w:sz w:val="28"/>
          <w:szCs w:val="28"/>
        </w:rPr>
        <w:t>обучающихся</w:t>
      </w:r>
      <w:r w:rsidR="00C64A63" w:rsidRPr="002877C0">
        <w:rPr>
          <w:sz w:val="28"/>
          <w:szCs w:val="28"/>
        </w:rPr>
        <w:t xml:space="preserve"> (законные представители) имеют право: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избирать и быть избранными в родительские комитеты и органы общественного самоуправления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обращаться в органы государственной власти, </w:t>
      </w:r>
      <w:r w:rsidR="009D4563" w:rsidRPr="002877C0">
        <w:rPr>
          <w:sz w:val="28"/>
          <w:szCs w:val="28"/>
        </w:rPr>
        <w:t>Администрацию</w:t>
      </w:r>
      <w:r w:rsidRPr="002877C0">
        <w:rPr>
          <w:sz w:val="28"/>
          <w:szCs w:val="28"/>
        </w:rPr>
        <w:t>, к директору и в органы общественного самоуправления</w:t>
      </w:r>
      <w:r w:rsidR="00F8101A">
        <w:rPr>
          <w:sz w:val="28"/>
          <w:szCs w:val="28"/>
        </w:rPr>
        <w:t xml:space="preserve"> Учреждения</w:t>
      </w:r>
      <w:r w:rsidR="000D7310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по вопросам е</w:t>
      </w:r>
      <w:r w:rsidR="009D4563" w:rsidRPr="002877C0">
        <w:rPr>
          <w:sz w:val="28"/>
          <w:szCs w:val="28"/>
        </w:rPr>
        <w:t>го</w:t>
      </w:r>
      <w:r w:rsidRPr="002877C0">
        <w:rPr>
          <w:sz w:val="28"/>
          <w:szCs w:val="28"/>
        </w:rPr>
        <w:t xml:space="preserve">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участвовать в мероприятиях, направленных на улучшение организации учебно-тренировочного процесса и укрепления материально-технической базы </w:t>
      </w:r>
      <w:r w:rsidR="00F8101A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4310D9" w:rsidRDefault="00C64A63" w:rsidP="00A40128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защищать законные права и интересы детей в органах местного самоуправления и в соответствующих государственных и судебных органах.</w:t>
      </w:r>
    </w:p>
    <w:p w:rsidR="00A40128" w:rsidRDefault="00A40128" w:rsidP="003E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4A63" w:rsidRPr="004310D9" w:rsidRDefault="00CC10B1" w:rsidP="003E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7</w:t>
      </w:r>
      <w:r w:rsidR="00C64A63" w:rsidRPr="004310D9">
        <w:rPr>
          <w:sz w:val="28"/>
          <w:szCs w:val="28"/>
        </w:rPr>
        <w:t xml:space="preserve">.4. Родители </w:t>
      </w:r>
      <w:r w:rsidR="005B7D98" w:rsidRPr="004310D9">
        <w:rPr>
          <w:sz w:val="28"/>
          <w:szCs w:val="28"/>
        </w:rPr>
        <w:t>обучающихся</w:t>
      </w:r>
      <w:r w:rsidR="00C64A63" w:rsidRPr="004310D9">
        <w:rPr>
          <w:sz w:val="28"/>
          <w:szCs w:val="28"/>
        </w:rPr>
        <w:t xml:space="preserve"> (законные представители) обязаны:</w:t>
      </w:r>
    </w:p>
    <w:p w:rsidR="00C64A63" w:rsidRPr="004310D9" w:rsidRDefault="00C64A63" w:rsidP="003E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соблюдать правила внутреннего распорядка </w:t>
      </w:r>
      <w:r w:rsidR="00F8101A" w:rsidRPr="004310D9">
        <w:rPr>
          <w:sz w:val="28"/>
          <w:szCs w:val="28"/>
        </w:rPr>
        <w:t>Учреждения</w:t>
      </w:r>
      <w:r w:rsidRPr="004310D9">
        <w:rPr>
          <w:sz w:val="28"/>
          <w:szCs w:val="28"/>
        </w:rPr>
        <w:t xml:space="preserve">, требования локальных нормативных правовых актов, которые устанавливают режим занятий </w:t>
      </w:r>
      <w:r w:rsidR="006B01E8" w:rsidRPr="004310D9">
        <w:rPr>
          <w:sz w:val="28"/>
          <w:szCs w:val="28"/>
        </w:rPr>
        <w:t>обучающихся</w:t>
      </w:r>
      <w:r w:rsidRPr="004310D9">
        <w:rPr>
          <w:sz w:val="28"/>
          <w:szCs w:val="28"/>
        </w:rPr>
        <w:t>, порядок регламентации отношений между</w:t>
      </w:r>
      <w:r w:rsidR="000D7310" w:rsidRPr="004310D9">
        <w:rPr>
          <w:sz w:val="28"/>
          <w:szCs w:val="28"/>
        </w:rPr>
        <w:t xml:space="preserve"> </w:t>
      </w:r>
      <w:r w:rsidR="00F8101A" w:rsidRPr="004310D9">
        <w:rPr>
          <w:sz w:val="28"/>
          <w:szCs w:val="28"/>
        </w:rPr>
        <w:t>Учреждением</w:t>
      </w:r>
      <w:r w:rsidR="000D7310" w:rsidRPr="004310D9">
        <w:rPr>
          <w:sz w:val="28"/>
          <w:szCs w:val="28"/>
        </w:rPr>
        <w:t xml:space="preserve"> </w:t>
      </w:r>
      <w:r w:rsidRPr="004310D9">
        <w:rPr>
          <w:sz w:val="28"/>
          <w:szCs w:val="28"/>
        </w:rPr>
        <w:t xml:space="preserve">и </w:t>
      </w:r>
      <w:r w:rsidR="006B01E8" w:rsidRPr="004310D9">
        <w:rPr>
          <w:sz w:val="28"/>
          <w:szCs w:val="28"/>
        </w:rPr>
        <w:t>обучающимися</w:t>
      </w:r>
      <w:r w:rsidRPr="004310D9">
        <w:rPr>
          <w:sz w:val="28"/>
          <w:szCs w:val="28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E190F" w:rsidRPr="004310D9" w:rsidRDefault="00C64A63" w:rsidP="005216F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уважать честь и достоинство </w:t>
      </w:r>
      <w:r w:rsidR="006B01E8" w:rsidRPr="004310D9">
        <w:rPr>
          <w:sz w:val="28"/>
          <w:szCs w:val="28"/>
        </w:rPr>
        <w:t>обучающихся</w:t>
      </w:r>
      <w:r w:rsidR="000D7310" w:rsidRPr="004310D9">
        <w:rPr>
          <w:sz w:val="28"/>
          <w:szCs w:val="28"/>
        </w:rPr>
        <w:t xml:space="preserve"> </w:t>
      </w:r>
      <w:r w:rsidRPr="004310D9">
        <w:rPr>
          <w:sz w:val="28"/>
          <w:szCs w:val="28"/>
        </w:rPr>
        <w:t xml:space="preserve">и работников </w:t>
      </w:r>
      <w:r w:rsidR="00F8101A" w:rsidRPr="004310D9">
        <w:rPr>
          <w:sz w:val="28"/>
          <w:szCs w:val="28"/>
        </w:rPr>
        <w:t>Учреждения</w:t>
      </w:r>
      <w:r w:rsidRPr="004310D9">
        <w:rPr>
          <w:sz w:val="28"/>
          <w:szCs w:val="28"/>
        </w:rPr>
        <w:t>.</w:t>
      </w:r>
    </w:p>
    <w:p w:rsidR="000D7310" w:rsidRPr="004310D9" w:rsidRDefault="000D7310" w:rsidP="00930A33">
      <w:pPr>
        <w:tabs>
          <w:tab w:val="left" w:pos="0"/>
        </w:tabs>
        <w:rPr>
          <w:b/>
          <w:sz w:val="28"/>
          <w:szCs w:val="28"/>
        </w:rPr>
      </w:pPr>
    </w:p>
    <w:p w:rsidR="000D7310" w:rsidRPr="004310D9" w:rsidRDefault="000D7310" w:rsidP="000D7310">
      <w:pPr>
        <w:tabs>
          <w:tab w:val="left" w:pos="0"/>
        </w:tabs>
        <w:jc w:val="center"/>
        <w:rPr>
          <w:b/>
          <w:sz w:val="28"/>
          <w:szCs w:val="28"/>
        </w:rPr>
      </w:pPr>
      <w:r w:rsidRPr="004310D9">
        <w:rPr>
          <w:b/>
          <w:sz w:val="28"/>
          <w:szCs w:val="28"/>
          <w:shd w:val="clear" w:color="auto" w:fill="FFFFFF"/>
        </w:rPr>
        <w:t xml:space="preserve">8. ИМУЩЕСТВО УЧРЕЖДЕНИЯ </w:t>
      </w:r>
      <w:r w:rsidRPr="004310D9">
        <w:rPr>
          <w:b/>
          <w:sz w:val="28"/>
          <w:szCs w:val="28"/>
        </w:rPr>
        <w:t xml:space="preserve">И </w:t>
      </w:r>
    </w:p>
    <w:p w:rsidR="000D7310" w:rsidRPr="004310D9" w:rsidRDefault="000D7310" w:rsidP="000D7310">
      <w:pPr>
        <w:tabs>
          <w:tab w:val="left" w:pos="0"/>
        </w:tabs>
        <w:jc w:val="center"/>
        <w:rPr>
          <w:b/>
          <w:sz w:val="28"/>
          <w:szCs w:val="28"/>
          <w:shd w:val="clear" w:color="auto" w:fill="FFFFFF"/>
        </w:rPr>
      </w:pPr>
      <w:r w:rsidRPr="004310D9">
        <w:rPr>
          <w:b/>
          <w:sz w:val="28"/>
          <w:szCs w:val="28"/>
        </w:rPr>
        <w:t>МАТЕРИАЛЬНО-ТЕХНИЧЕСКАЯ БАЗА</w:t>
      </w:r>
    </w:p>
    <w:p w:rsidR="000D7310" w:rsidRPr="004310D9" w:rsidRDefault="000D7310" w:rsidP="000D7310">
      <w:pPr>
        <w:tabs>
          <w:tab w:val="left" w:pos="0"/>
        </w:tabs>
        <w:rPr>
          <w:b/>
          <w:sz w:val="28"/>
          <w:szCs w:val="28"/>
        </w:rPr>
      </w:pPr>
    </w:p>
    <w:p w:rsidR="000D7310" w:rsidRPr="004310D9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8.1. Имущество Учреждения находится в собственности муниципального образования городской округ Горловка Донецкой Народной республики, закрепляется за Учреждением</w:t>
      </w:r>
      <w:r w:rsidR="002F61CE" w:rsidRPr="004310D9">
        <w:rPr>
          <w:sz w:val="28"/>
          <w:szCs w:val="28"/>
        </w:rPr>
        <w:t xml:space="preserve"> собственником</w:t>
      </w:r>
      <w:r w:rsidRPr="004310D9">
        <w:rPr>
          <w:sz w:val="28"/>
          <w:szCs w:val="28"/>
        </w:rPr>
        <w:t xml:space="preserve"> имущества на праве оперативного управления и учитывается на его самостоятельном балансе.</w:t>
      </w:r>
    </w:p>
    <w:p w:rsidR="00A40128" w:rsidRDefault="00A40128" w:rsidP="000D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310" w:rsidRPr="004310D9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8.2. Учреждение в отношении закрепленного за ним имущества владеет, пользуется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A40128" w:rsidRDefault="00A40128" w:rsidP="000D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310" w:rsidRPr="004310D9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8.3.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A40128" w:rsidRDefault="00A40128" w:rsidP="000D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310" w:rsidRPr="004310D9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8.4. Собственник имущества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</w:t>
      </w:r>
      <w:r w:rsidR="002F61CE" w:rsidRPr="004310D9">
        <w:rPr>
          <w:sz w:val="28"/>
          <w:szCs w:val="28"/>
        </w:rPr>
        <w:t>вом, изъятым у Учреждения, с</w:t>
      </w:r>
      <w:r w:rsidRPr="004310D9">
        <w:rPr>
          <w:sz w:val="28"/>
          <w:szCs w:val="28"/>
        </w:rPr>
        <w:t>обственник имущества вправе распорядиться по своему усмотрению.</w:t>
      </w:r>
    </w:p>
    <w:p w:rsidR="00A40128" w:rsidRDefault="00A40128" w:rsidP="002F61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1CE" w:rsidRPr="004310D9" w:rsidRDefault="002F61CE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8.5. Учреждение без согласия собственника имущества не вправе распоряжаться особо ценным движимым имуществом, закрепленным за ним собственником имущества или приобретенным Учреждением за счет средств, выделенных Учреждению по плану финансово-хозяйственной деятельности, а </w:t>
      </w:r>
      <w:r w:rsidRPr="004310D9">
        <w:rPr>
          <w:sz w:val="28"/>
          <w:szCs w:val="28"/>
        </w:rPr>
        <w:lastRenderedPageBreak/>
        <w:t>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A40128" w:rsidRDefault="00A40128" w:rsidP="002F61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1CE" w:rsidRPr="004310D9" w:rsidRDefault="004310D9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61CE" w:rsidRPr="004310D9">
        <w:rPr>
          <w:sz w:val="28"/>
          <w:szCs w:val="28"/>
        </w:rPr>
        <w:t>.6. Недвижимым имуществом, приобретенным за счет доходов от разрешенной приносящей доход деятельности, Учреждение распоряжается самостоятельно с согласия собственника имущества.</w:t>
      </w:r>
    </w:p>
    <w:p w:rsidR="00A40128" w:rsidRDefault="00A40128" w:rsidP="002F61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1CE" w:rsidRPr="004310D9" w:rsidRDefault="004310D9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61CE" w:rsidRPr="004310D9">
        <w:rPr>
          <w:sz w:val="28"/>
          <w:szCs w:val="28"/>
        </w:rPr>
        <w:t>.7. Источниками формирования имущества Учреждения в денежной и иных формах являются:</w:t>
      </w:r>
    </w:p>
    <w:p w:rsidR="002F61CE" w:rsidRPr="004310D9" w:rsidRDefault="002F61CE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имущество, закрепленное за Учреждением на праве оперативного управления;</w:t>
      </w:r>
    </w:p>
    <w:p w:rsidR="002F61CE" w:rsidRPr="004310D9" w:rsidRDefault="002F61CE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имущество, приобретенное за счет средств от разрешенной приносящей доходы деятельности, в том числе имущество, переданное Учреждению в соответствии с заключенными договорами об уступке прав требования, соглашениями перевода долга перед третьими лицами и другими соглашениями;</w:t>
      </w:r>
    </w:p>
    <w:p w:rsidR="002F61CE" w:rsidRPr="004310D9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средства бюджета муниципального образования городской округ Горловка Донецкой Народной Республики </w:t>
      </w:r>
      <w:r w:rsidR="003A6634" w:rsidRPr="004310D9">
        <w:rPr>
          <w:sz w:val="28"/>
          <w:szCs w:val="28"/>
        </w:rPr>
        <w:t xml:space="preserve">(далее – местный бюджет). </w:t>
      </w:r>
      <w:r w:rsidRPr="004310D9">
        <w:rPr>
          <w:sz w:val="28"/>
          <w:szCs w:val="28"/>
        </w:rPr>
        <w:t>Финансирование Учреждения за счет средств местного</w:t>
      </w:r>
      <w:r w:rsidR="003A6634" w:rsidRPr="004310D9">
        <w:rPr>
          <w:sz w:val="28"/>
          <w:szCs w:val="28"/>
        </w:rPr>
        <w:t xml:space="preserve"> </w:t>
      </w:r>
      <w:r w:rsidRPr="004310D9">
        <w:rPr>
          <w:sz w:val="28"/>
          <w:szCs w:val="28"/>
        </w:rPr>
        <w:t>бюджета осуществляется на основании Соглашения к муниципальному заданию;</w:t>
      </w:r>
    </w:p>
    <w:p w:rsidR="002F61CE" w:rsidRPr="004310D9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средства, полученные от осуществления приносящей доход деятельности;</w:t>
      </w:r>
    </w:p>
    <w:p w:rsidR="002F61CE" w:rsidRPr="004310D9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добровольные имущественные или </w:t>
      </w:r>
      <w:r w:rsidR="003A6634" w:rsidRPr="004310D9">
        <w:rPr>
          <w:sz w:val="28"/>
          <w:szCs w:val="28"/>
        </w:rPr>
        <w:t xml:space="preserve">денежные взносы (пожертвования) </w:t>
      </w:r>
      <w:r w:rsidRPr="004310D9">
        <w:rPr>
          <w:sz w:val="28"/>
          <w:szCs w:val="28"/>
        </w:rPr>
        <w:t>юридических и</w:t>
      </w:r>
      <w:r w:rsidR="003A6634" w:rsidRPr="004310D9">
        <w:rPr>
          <w:sz w:val="28"/>
          <w:szCs w:val="28"/>
        </w:rPr>
        <w:t xml:space="preserve"> </w:t>
      </w:r>
      <w:r w:rsidRPr="004310D9">
        <w:rPr>
          <w:sz w:val="28"/>
          <w:szCs w:val="28"/>
        </w:rPr>
        <w:t>физических лиц;</w:t>
      </w:r>
    </w:p>
    <w:p w:rsidR="002F61CE" w:rsidRPr="004310D9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средства</w:t>
      </w:r>
      <w:r w:rsidR="003A6634" w:rsidRPr="004310D9">
        <w:rPr>
          <w:sz w:val="28"/>
          <w:szCs w:val="28"/>
        </w:rPr>
        <w:t xml:space="preserve"> </w:t>
      </w:r>
      <w:r w:rsidRPr="004310D9">
        <w:rPr>
          <w:sz w:val="28"/>
          <w:szCs w:val="28"/>
        </w:rPr>
        <w:t>других,</w:t>
      </w:r>
      <w:r w:rsidR="003A6634" w:rsidRPr="004310D9">
        <w:rPr>
          <w:sz w:val="28"/>
          <w:szCs w:val="28"/>
        </w:rPr>
        <w:t xml:space="preserve"> не запрещенных законодательством Российской Федерации </w:t>
      </w:r>
      <w:r w:rsidRPr="004310D9">
        <w:rPr>
          <w:sz w:val="28"/>
          <w:szCs w:val="28"/>
        </w:rPr>
        <w:t>источников.</w:t>
      </w:r>
    </w:p>
    <w:p w:rsidR="000D7310" w:rsidRPr="004310D9" w:rsidRDefault="000D7310" w:rsidP="000D7310">
      <w:pPr>
        <w:tabs>
          <w:tab w:val="left" w:pos="0"/>
        </w:tabs>
        <w:rPr>
          <w:b/>
          <w:sz w:val="28"/>
          <w:szCs w:val="28"/>
        </w:rPr>
      </w:pPr>
    </w:p>
    <w:p w:rsidR="001368F7" w:rsidRPr="004310D9" w:rsidRDefault="003A6634" w:rsidP="00930A33">
      <w:pPr>
        <w:tabs>
          <w:tab w:val="left" w:pos="0"/>
        </w:tabs>
        <w:jc w:val="center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>9</w:t>
      </w:r>
      <w:r w:rsidR="00C13EB4" w:rsidRPr="004310D9">
        <w:rPr>
          <w:b/>
          <w:sz w:val="28"/>
          <w:szCs w:val="28"/>
        </w:rPr>
        <w:t xml:space="preserve">. </w:t>
      </w:r>
      <w:r w:rsidR="00AF691C" w:rsidRPr="004310D9">
        <w:rPr>
          <w:b/>
          <w:sz w:val="28"/>
          <w:szCs w:val="28"/>
        </w:rPr>
        <w:t>ФИНАНСОВО-ХОЗЯЙСТВЕННАЯ ДЕЯТЕЛЬНОСТЬ</w:t>
      </w:r>
    </w:p>
    <w:p w:rsidR="00D13841" w:rsidRPr="004310D9" w:rsidRDefault="00F8101A" w:rsidP="00930A33">
      <w:pPr>
        <w:tabs>
          <w:tab w:val="left" w:pos="0"/>
        </w:tabs>
        <w:jc w:val="center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>УЧРЕЖДЕНИЯ</w:t>
      </w:r>
    </w:p>
    <w:p w:rsidR="003A6634" w:rsidRPr="004310D9" w:rsidRDefault="003A6634" w:rsidP="00930A3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A6634" w:rsidRPr="004310D9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9.1. Учредитель формирует и утверждает муниципальное задание для Учреждения в соответствии с предусмотренными его Уставом основными видами деятельности.</w:t>
      </w:r>
    </w:p>
    <w:p w:rsidR="00A40128" w:rsidRDefault="00A40128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4310D9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9.2. Порядок формирования муниципального задания и порядок финансового обеспечения, выполнения этого задания определяются Учредителем.</w:t>
      </w:r>
    </w:p>
    <w:p w:rsidR="00A40128" w:rsidRDefault="00A40128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4310D9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9.3. Учреждение осуществляет в соответствии с заданиями Учредителя и</w:t>
      </w:r>
    </w:p>
    <w:p w:rsidR="003A6634" w:rsidRPr="004310D9" w:rsidRDefault="003A6634" w:rsidP="003A6634">
      <w:pPr>
        <w:shd w:val="clear" w:color="auto" w:fill="FFFFFF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A40128" w:rsidRDefault="00A40128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4310D9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lastRenderedPageBreak/>
        <w:t>9.4. Учреждение не вправе отказаться от выполнения муниципального задания Учредителя.</w:t>
      </w:r>
    </w:p>
    <w:p w:rsidR="00A40128" w:rsidRDefault="00A40128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4310D9" w:rsidRDefault="004310D9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6634" w:rsidRPr="004310D9">
        <w:rPr>
          <w:sz w:val="28"/>
          <w:szCs w:val="28"/>
        </w:rPr>
        <w:t>.5.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условиях, в порядке, установленном федеральным законодательством.</w:t>
      </w:r>
    </w:p>
    <w:p w:rsidR="00A40128" w:rsidRDefault="00A40128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4310D9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9.6. Финансовое обеспечение выполнения муниципального задания Учреждением осуществляется в виде субсидий из бюджета муниципального образования городской округ Горловка Донецкой Народной Республики.</w:t>
      </w:r>
    </w:p>
    <w:p w:rsidR="00A40128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4310D9" w:rsidRDefault="00013BDA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3A6634" w:rsidRPr="004310D9">
        <w:rPr>
          <w:sz w:val="28"/>
          <w:szCs w:val="28"/>
        </w:rPr>
        <w:t>.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имущества,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закрепленных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за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Учреждением</w:t>
      </w:r>
      <w:r w:rsidR="00410241" w:rsidRPr="004310D9">
        <w:rPr>
          <w:sz w:val="28"/>
          <w:szCs w:val="28"/>
        </w:rPr>
        <w:t xml:space="preserve"> с</w:t>
      </w:r>
      <w:r w:rsidR="003A6634" w:rsidRPr="004310D9">
        <w:rPr>
          <w:sz w:val="28"/>
          <w:szCs w:val="28"/>
        </w:rPr>
        <w:t>обственником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имущества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или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приобретенных Учреждением за счет средств, выделенных ему Учредителем на</w:t>
      </w:r>
      <w:r w:rsidR="00410241" w:rsidRPr="004310D9">
        <w:rPr>
          <w:sz w:val="28"/>
          <w:szCs w:val="28"/>
        </w:rPr>
        <w:t xml:space="preserve"> </w:t>
      </w:r>
      <w:r w:rsidR="003A6634" w:rsidRPr="004310D9">
        <w:rPr>
          <w:sz w:val="28"/>
          <w:szCs w:val="28"/>
        </w:rPr>
        <w:t>приобретение такого имущества, расходов на уплату налогов, в качестве объекта</w:t>
      </w:r>
      <w:r w:rsidR="00410241" w:rsidRPr="004310D9">
        <w:rPr>
          <w:sz w:val="28"/>
          <w:szCs w:val="28"/>
        </w:rPr>
        <w:t xml:space="preserve"> налогообложения по которым признается соответствующее имущество, в том числе земельные участки.</w:t>
      </w:r>
    </w:p>
    <w:p w:rsidR="00A40128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4310D9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="00410241" w:rsidRPr="004310D9">
        <w:rPr>
          <w:sz w:val="28"/>
          <w:szCs w:val="28"/>
        </w:rPr>
        <w:t>. В случае сдачи в аренду с согла</w:t>
      </w:r>
      <w:r w:rsidR="00A75B0A" w:rsidRPr="004310D9">
        <w:rPr>
          <w:sz w:val="28"/>
          <w:szCs w:val="28"/>
        </w:rPr>
        <w:t>сия Учредителя и с</w:t>
      </w:r>
      <w:r w:rsidR="00410241" w:rsidRPr="004310D9">
        <w:rPr>
          <w:sz w:val="28"/>
          <w:szCs w:val="28"/>
        </w:rPr>
        <w:t>обственника недвижимого имущества и особо ценного движимого имущества, закрепленного за Учреждением собственником имущества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40128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4310D9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="00410241" w:rsidRPr="004310D9">
        <w:rPr>
          <w:sz w:val="28"/>
          <w:szCs w:val="28"/>
        </w:rPr>
        <w:t>. Учреждение осуществляет в порядке, определенном Учредителем, полномочия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A40128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4310D9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</w:t>
      </w:r>
      <w:r w:rsidR="00410241" w:rsidRPr="004310D9">
        <w:rPr>
          <w:sz w:val="28"/>
          <w:szCs w:val="28"/>
        </w:rPr>
        <w:t>. Финансовое обеспечение осуществления Учреждением в рамках полномочий органа местного самоуправления по исполнению публичных обязательств.</w:t>
      </w:r>
    </w:p>
    <w:p w:rsidR="00A40128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3BDA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</w:t>
      </w:r>
      <w:r w:rsidR="00410241" w:rsidRPr="004310D9">
        <w:rPr>
          <w:sz w:val="28"/>
          <w:szCs w:val="28"/>
        </w:rPr>
        <w:t>. Учреждение не вправе размещать денежные средства на депозитах в кредитных организациях, а также сове</w:t>
      </w:r>
      <w:r w:rsidR="00013BDA">
        <w:rPr>
          <w:sz w:val="28"/>
          <w:szCs w:val="28"/>
        </w:rPr>
        <w:t>ршать сделки с ценными бумагами.</w:t>
      </w:r>
      <w:r w:rsidR="00410241" w:rsidRPr="004310D9">
        <w:rPr>
          <w:sz w:val="28"/>
          <w:szCs w:val="28"/>
        </w:rPr>
        <w:t xml:space="preserve"> </w:t>
      </w:r>
    </w:p>
    <w:p w:rsidR="00A40128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4310D9" w:rsidRDefault="00A40128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9.12</w:t>
      </w:r>
      <w:r w:rsidR="00410241" w:rsidRPr="004310D9">
        <w:rPr>
          <w:sz w:val="28"/>
          <w:szCs w:val="28"/>
        </w:rPr>
        <w:t xml:space="preserve">. Учреждение отвечает по своим обязательствам всем находящимся у него на праве оперативного управления имуществом как закрепленным за </w:t>
      </w:r>
      <w:r w:rsidR="00410241" w:rsidRPr="004310D9">
        <w:rPr>
          <w:sz w:val="28"/>
          <w:szCs w:val="28"/>
        </w:rPr>
        <w:lastRenderedPageBreak/>
        <w:t xml:space="preserve">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имущества или приобретенного Учреждением за счет выделенных Учредителем имущества Учреждения средств, а также недвижимого имущества. Собственник имущества не несет ответственности по обязательствам Учреждения. Учреждение не отвечает по </w:t>
      </w:r>
      <w:r w:rsidR="00A75B0A" w:rsidRPr="004310D9">
        <w:rPr>
          <w:sz w:val="28"/>
          <w:szCs w:val="28"/>
        </w:rPr>
        <w:t>обязательствам с</w:t>
      </w:r>
      <w:r w:rsidR="00410241" w:rsidRPr="004310D9">
        <w:rPr>
          <w:sz w:val="28"/>
          <w:szCs w:val="28"/>
        </w:rPr>
        <w:t>обственника имущества.</w:t>
      </w:r>
    </w:p>
    <w:p w:rsidR="00A40128" w:rsidRDefault="00A40128" w:rsidP="00124305">
      <w:pPr>
        <w:shd w:val="clear" w:color="auto" w:fill="FFFFFF"/>
        <w:jc w:val="both"/>
        <w:rPr>
          <w:sz w:val="28"/>
          <w:szCs w:val="28"/>
        </w:rPr>
      </w:pPr>
    </w:p>
    <w:p w:rsidR="00410241" w:rsidRPr="004310D9" w:rsidRDefault="00124305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410241" w:rsidRPr="004310D9">
        <w:rPr>
          <w:sz w:val="28"/>
          <w:szCs w:val="28"/>
        </w:rPr>
        <w:t>. При осуществлении приносящей доходы деятельности. Доходы, полученные от указанной деятельности, поступают в самостоятельное распоряжение Учреждения и направляются на достижение целей Учреждения.</w:t>
      </w:r>
    </w:p>
    <w:p w:rsidR="001912AD" w:rsidRPr="004310D9" w:rsidRDefault="001912AD" w:rsidP="00410241">
      <w:pPr>
        <w:tabs>
          <w:tab w:val="left" w:pos="709"/>
        </w:tabs>
        <w:jc w:val="both"/>
        <w:rPr>
          <w:sz w:val="28"/>
          <w:szCs w:val="28"/>
        </w:rPr>
      </w:pPr>
    </w:p>
    <w:p w:rsidR="00FF57D1" w:rsidRPr="002877C0" w:rsidRDefault="00410241" w:rsidP="00C13EB4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>10</w:t>
      </w:r>
      <w:r w:rsidR="00B87EA6" w:rsidRPr="004310D9">
        <w:rPr>
          <w:b/>
          <w:sz w:val="28"/>
          <w:szCs w:val="28"/>
        </w:rPr>
        <w:t xml:space="preserve">. </w:t>
      </w:r>
      <w:r w:rsidR="00FF57D1" w:rsidRPr="004310D9">
        <w:rPr>
          <w:b/>
          <w:sz w:val="28"/>
          <w:szCs w:val="28"/>
        </w:rPr>
        <w:t xml:space="preserve">ВИДЫ ЛОКАЛЬНЫХ АКТОВ, </w:t>
      </w:r>
      <w:r w:rsidR="008D1A85" w:rsidRPr="004310D9">
        <w:rPr>
          <w:b/>
          <w:sz w:val="28"/>
          <w:szCs w:val="28"/>
        </w:rPr>
        <w:t>РЕ</w:t>
      </w:r>
      <w:r w:rsidR="00591889" w:rsidRPr="004310D9">
        <w:rPr>
          <w:b/>
          <w:sz w:val="28"/>
          <w:szCs w:val="28"/>
        </w:rPr>
        <w:t xml:space="preserve">ГЛАМЕНТИРУЮЩИХ </w:t>
      </w:r>
      <w:r w:rsidR="006B01E8" w:rsidRPr="004310D9">
        <w:rPr>
          <w:b/>
          <w:sz w:val="28"/>
          <w:szCs w:val="28"/>
        </w:rPr>
        <w:t xml:space="preserve">ДЕЯТЕЛЬНОСТЬ </w:t>
      </w:r>
      <w:r w:rsidR="00F8101A" w:rsidRPr="004310D9">
        <w:rPr>
          <w:b/>
          <w:sz w:val="28"/>
          <w:szCs w:val="28"/>
        </w:rPr>
        <w:t>УЧРЕЖДЕНИЯ</w:t>
      </w:r>
    </w:p>
    <w:p w:rsidR="001912AD" w:rsidRPr="002877C0" w:rsidRDefault="001912AD" w:rsidP="003E6124">
      <w:pPr>
        <w:pStyle w:val="ab"/>
        <w:shd w:val="clear" w:color="auto" w:fill="FFFFFF"/>
        <w:ind w:left="0"/>
        <w:outlineLvl w:val="2"/>
        <w:rPr>
          <w:b/>
          <w:sz w:val="28"/>
          <w:szCs w:val="28"/>
        </w:rPr>
      </w:pPr>
    </w:p>
    <w:p w:rsidR="00FF57D1" w:rsidRPr="002877C0" w:rsidRDefault="004310D9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57D1" w:rsidRPr="002877C0">
        <w:rPr>
          <w:sz w:val="28"/>
          <w:szCs w:val="28"/>
        </w:rPr>
        <w:t xml:space="preserve">.1. Локальными актами, регламентирующими деятельность </w:t>
      </w:r>
      <w:r w:rsidR="00F8101A">
        <w:rPr>
          <w:sz w:val="28"/>
          <w:szCs w:val="28"/>
        </w:rPr>
        <w:t>Учреждения</w:t>
      </w:r>
      <w:r w:rsidR="00FF57D1" w:rsidRPr="002877C0">
        <w:rPr>
          <w:sz w:val="28"/>
          <w:szCs w:val="28"/>
        </w:rPr>
        <w:t>, являются приказы, распоряжения, положения, правила и инструкции, утверждаемые в установленном порядке.</w:t>
      </w:r>
    </w:p>
    <w:p w:rsidR="00FF57D1" w:rsidRPr="002877C0" w:rsidRDefault="00FF57D1" w:rsidP="003E61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4945" w:rsidRPr="002877C0" w:rsidRDefault="004310D9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57D1" w:rsidRPr="002877C0">
        <w:rPr>
          <w:sz w:val="28"/>
          <w:szCs w:val="28"/>
        </w:rPr>
        <w:t xml:space="preserve">.2. Локальные акты </w:t>
      </w:r>
      <w:r w:rsidR="00F8101A">
        <w:rPr>
          <w:sz w:val="28"/>
          <w:szCs w:val="28"/>
        </w:rPr>
        <w:t>Учреждения</w:t>
      </w:r>
      <w:r w:rsidR="00410241">
        <w:rPr>
          <w:sz w:val="28"/>
          <w:szCs w:val="28"/>
        </w:rPr>
        <w:t xml:space="preserve"> </w:t>
      </w:r>
      <w:r w:rsidR="00FF57D1" w:rsidRPr="002877C0">
        <w:rPr>
          <w:sz w:val="28"/>
          <w:szCs w:val="28"/>
        </w:rPr>
        <w:t xml:space="preserve">не могут противоречить законодательству </w:t>
      </w:r>
      <w:r w:rsidR="006B01E8">
        <w:rPr>
          <w:sz w:val="28"/>
          <w:szCs w:val="28"/>
        </w:rPr>
        <w:t>Российской Федерации</w:t>
      </w:r>
      <w:r w:rsidR="00FF57D1" w:rsidRPr="002877C0">
        <w:rPr>
          <w:sz w:val="28"/>
          <w:szCs w:val="28"/>
        </w:rPr>
        <w:t>.</w:t>
      </w:r>
    </w:p>
    <w:p w:rsidR="001912AD" w:rsidRPr="00B8683B" w:rsidRDefault="001912AD" w:rsidP="00ED7A37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B6283F" w:rsidRPr="002877C0" w:rsidRDefault="004310D9" w:rsidP="00B6283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87EA6" w:rsidRPr="002877C0">
        <w:rPr>
          <w:b/>
          <w:sz w:val="28"/>
          <w:szCs w:val="28"/>
        </w:rPr>
        <w:t xml:space="preserve">. </w:t>
      </w:r>
      <w:r w:rsidR="00C64A63" w:rsidRPr="002877C0">
        <w:rPr>
          <w:b/>
          <w:sz w:val="28"/>
          <w:szCs w:val="28"/>
        </w:rPr>
        <w:t xml:space="preserve">ДЕЯТЕЛЬНОСТЬ </w:t>
      </w:r>
      <w:r w:rsidR="00167D25">
        <w:rPr>
          <w:b/>
          <w:sz w:val="28"/>
          <w:szCs w:val="28"/>
        </w:rPr>
        <w:t>УЧРЕЖДЕНИЯ</w:t>
      </w:r>
    </w:p>
    <w:p w:rsidR="00C64A63" w:rsidRPr="002877C0" w:rsidRDefault="00C64A63" w:rsidP="00B6283F">
      <w:pPr>
        <w:tabs>
          <w:tab w:val="left" w:pos="0"/>
        </w:tabs>
        <w:jc w:val="center"/>
        <w:rPr>
          <w:b/>
          <w:sz w:val="28"/>
          <w:szCs w:val="28"/>
        </w:rPr>
      </w:pPr>
      <w:r w:rsidRPr="002877C0">
        <w:rPr>
          <w:b/>
          <w:sz w:val="28"/>
          <w:szCs w:val="28"/>
        </w:rPr>
        <w:t>В РАМКАХ</w:t>
      </w:r>
      <w:r w:rsidR="00257E30">
        <w:rPr>
          <w:b/>
          <w:sz w:val="28"/>
          <w:szCs w:val="28"/>
        </w:rPr>
        <w:t xml:space="preserve"> </w:t>
      </w:r>
      <w:r w:rsidRPr="002877C0">
        <w:rPr>
          <w:b/>
          <w:sz w:val="28"/>
          <w:szCs w:val="28"/>
        </w:rPr>
        <w:t>МЕЖДУНАРОДНОГО СОТРУДНИЧЕСТВА</w:t>
      </w:r>
    </w:p>
    <w:p w:rsidR="001912AD" w:rsidRPr="002877C0" w:rsidRDefault="001912AD" w:rsidP="001A5A3E">
      <w:pPr>
        <w:tabs>
          <w:tab w:val="left" w:pos="709"/>
        </w:tabs>
        <w:rPr>
          <w:b/>
          <w:color w:val="FF0000"/>
          <w:sz w:val="28"/>
          <w:szCs w:val="28"/>
        </w:rPr>
      </w:pPr>
    </w:p>
    <w:p w:rsidR="00B6283F" w:rsidRPr="002877C0" w:rsidRDefault="00B6283F" w:rsidP="00B6283F">
      <w:pPr>
        <w:tabs>
          <w:tab w:val="left" w:pos="709"/>
        </w:tabs>
        <w:jc w:val="both"/>
        <w:rPr>
          <w:sz w:val="28"/>
          <w:szCs w:val="28"/>
        </w:rPr>
      </w:pPr>
      <w:r w:rsidRPr="002877C0">
        <w:rPr>
          <w:color w:val="FF0000"/>
          <w:sz w:val="28"/>
          <w:szCs w:val="28"/>
        </w:rPr>
        <w:tab/>
      </w:r>
      <w:r w:rsidRPr="002877C0">
        <w:rPr>
          <w:sz w:val="28"/>
          <w:szCs w:val="28"/>
        </w:rPr>
        <w:t xml:space="preserve">11.1. </w:t>
      </w:r>
      <w:r w:rsidR="00167D25">
        <w:rPr>
          <w:sz w:val="28"/>
          <w:szCs w:val="28"/>
        </w:rPr>
        <w:t>Учреждение</w:t>
      </w:r>
      <w:r w:rsidR="00A715D9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имеет право поддерживать международные спортивные контакты со спортивными организациями других стран, участвовать в международных мероприятиях, проводить обмен спортивными делегациями с целью изучения международного опыта работы.</w:t>
      </w:r>
    </w:p>
    <w:p w:rsidR="00B6283F" w:rsidRPr="002877C0" w:rsidRDefault="00B6283F" w:rsidP="00B6283F">
      <w:pPr>
        <w:tabs>
          <w:tab w:val="left" w:pos="709"/>
        </w:tabs>
        <w:jc w:val="both"/>
        <w:rPr>
          <w:sz w:val="28"/>
          <w:szCs w:val="28"/>
        </w:rPr>
      </w:pPr>
    </w:p>
    <w:p w:rsidR="003C1088" w:rsidRPr="002877C0" w:rsidRDefault="00B6283F" w:rsidP="003C1088">
      <w:pPr>
        <w:tabs>
          <w:tab w:val="left" w:pos="709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11.2. </w:t>
      </w:r>
      <w:r w:rsidR="00167D25">
        <w:rPr>
          <w:sz w:val="28"/>
          <w:szCs w:val="28"/>
        </w:rPr>
        <w:t>Учреждение</w:t>
      </w:r>
      <w:r w:rsidR="00A715D9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имеет право </w:t>
      </w:r>
      <w:r w:rsidR="00101CE3" w:rsidRPr="002877C0">
        <w:rPr>
          <w:sz w:val="28"/>
          <w:szCs w:val="28"/>
        </w:rPr>
        <w:t>заключать договоры</w:t>
      </w:r>
      <w:r w:rsidR="00A715D9">
        <w:rPr>
          <w:sz w:val="28"/>
          <w:szCs w:val="28"/>
        </w:rPr>
        <w:t xml:space="preserve"> </w:t>
      </w:r>
      <w:r w:rsidR="00101CE3" w:rsidRPr="002877C0">
        <w:rPr>
          <w:sz w:val="28"/>
          <w:szCs w:val="28"/>
        </w:rPr>
        <w:t>о сотрудничестве, устанавливать прямые связи с органами государственной власти, органами местного самоуправления в сфере образования и науки, физической культуры и спорта, учебными заведениями, научными учреждениями, предприятиями, организациями, общественными объединениями других стран в установленном законодательством порядке.</w:t>
      </w:r>
    </w:p>
    <w:p w:rsidR="003C1088" w:rsidRPr="002877C0" w:rsidRDefault="003C1088" w:rsidP="003C1088">
      <w:pPr>
        <w:tabs>
          <w:tab w:val="left" w:pos="709"/>
        </w:tabs>
        <w:jc w:val="both"/>
        <w:rPr>
          <w:sz w:val="28"/>
          <w:szCs w:val="28"/>
        </w:rPr>
      </w:pPr>
    </w:p>
    <w:p w:rsidR="00C64A63" w:rsidRDefault="003C1088" w:rsidP="003C1088">
      <w:pPr>
        <w:tabs>
          <w:tab w:val="left" w:pos="709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11.3. </w:t>
      </w:r>
      <w:r w:rsidR="00C64A63" w:rsidRPr="002877C0">
        <w:rPr>
          <w:sz w:val="28"/>
          <w:szCs w:val="28"/>
        </w:rPr>
        <w:t xml:space="preserve">При </w:t>
      </w:r>
      <w:r w:rsidR="00167D25">
        <w:rPr>
          <w:sz w:val="28"/>
          <w:szCs w:val="28"/>
        </w:rPr>
        <w:t>наличии соответствующих условий Учреждение</w:t>
      </w:r>
      <w:r w:rsidR="00A715D9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может осуществлять прием иностранных делегаций.</w:t>
      </w:r>
    </w:p>
    <w:p w:rsidR="005E020B" w:rsidRPr="002877C0" w:rsidRDefault="005E020B" w:rsidP="003E6124">
      <w:pPr>
        <w:tabs>
          <w:tab w:val="left" w:pos="709"/>
        </w:tabs>
        <w:jc w:val="both"/>
        <w:rPr>
          <w:sz w:val="28"/>
          <w:szCs w:val="28"/>
        </w:rPr>
      </w:pPr>
    </w:p>
    <w:p w:rsidR="005E020B" w:rsidRPr="002877C0" w:rsidRDefault="001A5A3E" w:rsidP="002C4F8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87EA6" w:rsidRPr="002877C0">
        <w:rPr>
          <w:b/>
          <w:sz w:val="28"/>
          <w:szCs w:val="28"/>
        </w:rPr>
        <w:t xml:space="preserve">. </w:t>
      </w:r>
      <w:r w:rsidR="005E020B" w:rsidRPr="002877C0">
        <w:rPr>
          <w:b/>
          <w:sz w:val="28"/>
          <w:szCs w:val="28"/>
        </w:rPr>
        <w:t>ОТВЕТСТВЕННОСТЬ РАБОТНИКОВ</w:t>
      </w:r>
      <w:r w:rsidR="00167D25">
        <w:rPr>
          <w:b/>
          <w:sz w:val="28"/>
          <w:szCs w:val="28"/>
        </w:rPr>
        <w:t xml:space="preserve"> УЧРЕЖДЕНИЯ</w:t>
      </w:r>
    </w:p>
    <w:p w:rsidR="001912AD" w:rsidRPr="002877C0" w:rsidRDefault="001912AD" w:rsidP="003E6124">
      <w:pPr>
        <w:pStyle w:val="ab"/>
        <w:tabs>
          <w:tab w:val="left" w:pos="709"/>
        </w:tabs>
        <w:ind w:left="0"/>
        <w:rPr>
          <w:b/>
          <w:color w:val="FF0000"/>
          <w:sz w:val="28"/>
          <w:szCs w:val="28"/>
        </w:rPr>
      </w:pPr>
    </w:p>
    <w:p w:rsidR="00EF4A00" w:rsidRPr="002877C0" w:rsidRDefault="004A5911" w:rsidP="00EF4A00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ab/>
        <w:t xml:space="preserve">12.1. </w:t>
      </w:r>
      <w:r w:rsidR="005E020B" w:rsidRPr="002877C0">
        <w:rPr>
          <w:sz w:val="28"/>
          <w:szCs w:val="28"/>
        </w:rPr>
        <w:t xml:space="preserve">Директор </w:t>
      </w:r>
      <w:r w:rsidR="00167D25">
        <w:rPr>
          <w:sz w:val="28"/>
          <w:szCs w:val="28"/>
        </w:rPr>
        <w:t>Учреждения</w:t>
      </w:r>
      <w:r w:rsidR="005E020B" w:rsidRPr="002877C0">
        <w:rPr>
          <w:sz w:val="28"/>
          <w:szCs w:val="28"/>
        </w:rPr>
        <w:t xml:space="preserve"> несет персональную ответственность за ненадле</w:t>
      </w:r>
      <w:r w:rsidR="00167D25">
        <w:rPr>
          <w:sz w:val="28"/>
          <w:szCs w:val="28"/>
        </w:rPr>
        <w:t xml:space="preserve">жащее выполнение возложенных на Учреждение </w:t>
      </w:r>
      <w:r w:rsidR="005E020B" w:rsidRPr="002877C0">
        <w:rPr>
          <w:sz w:val="28"/>
          <w:szCs w:val="28"/>
        </w:rPr>
        <w:t>задач.</w:t>
      </w:r>
    </w:p>
    <w:p w:rsidR="00EF4A00" w:rsidRPr="002877C0" w:rsidRDefault="00EF4A00" w:rsidP="00EF4A00">
      <w:pPr>
        <w:tabs>
          <w:tab w:val="left" w:pos="0"/>
        </w:tabs>
        <w:jc w:val="both"/>
        <w:rPr>
          <w:sz w:val="28"/>
          <w:szCs w:val="28"/>
        </w:rPr>
      </w:pPr>
    </w:p>
    <w:p w:rsidR="00EF4A00" w:rsidRPr="002877C0" w:rsidRDefault="00EF4A00" w:rsidP="00EF4A00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12.2. </w:t>
      </w:r>
      <w:r w:rsidR="005E020B" w:rsidRPr="002877C0">
        <w:rPr>
          <w:sz w:val="28"/>
          <w:szCs w:val="28"/>
        </w:rPr>
        <w:t xml:space="preserve">Директор и работники </w:t>
      </w:r>
      <w:r w:rsidR="00167D25">
        <w:rPr>
          <w:sz w:val="28"/>
          <w:szCs w:val="28"/>
        </w:rPr>
        <w:t>Учреждения</w:t>
      </w:r>
      <w:r w:rsidR="005E020B" w:rsidRPr="002877C0">
        <w:rPr>
          <w:sz w:val="28"/>
          <w:szCs w:val="28"/>
        </w:rPr>
        <w:t xml:space="preserve"> в установленном порядке несут ответственность:</w:t>
      </w:r>
    </w:p>
    <w:p w:rsidR="00EF4A00" w:rsidRPr="002877C0" w:rsidRDefault="002D2286" w:rsidP="00EF4A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5E020B" w:rsidRPr="002877C0">
        <w:rPr>
          <w:sz w:val="28"/>
          <w:szCs w:val="28"/>
        </w:rPr>
        <w:t>а несоблюдение</w:t>
      </w:r>
      <w:r w:rsidR="00701991" w:rsidRPr="002877C0">
        <w:rPr>
          <w:sz w:val="28"/>
          <w:szCs w:val="28"/>
        </w:rPr>
        <w:t xml:space="preserve"> положений нормативных правовых актов по вопросам, относящимся к компетенции </w:t>
      </w:r>
      <w:r w:rsidR="00167D25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2D2286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некачественное, несвоевременное исполнение или неисполнение функциональных обязанностей, предусмотренных настоящим Уставом и должностными инструкциями,</w:t>
      </w:r>
      <w:r>
        <w:rPr>
          <w:sz w:val="28"/>
          <w:szCs w:val="28"/>
        </w:rPr>
        <w:t xml:space="preserve"> постановлений</w:t>
      </w:r>
      <w:r w:rsidR="00EF4A00" w:rsidRPr="002877C0">
        <w:rPr>
          <w:sz w:val="28"/>
          <w:szCs w:val="28"/>
        </w:rPr>
        <w:t>, распоряжений и поручений главы Ад</w:t>
      </w:r>
      <w:r w:rsidR="00701991" w:rsidRPr="002877C0">
        <w:rPr>
          <w:sz w:val="28"/>
          <w:szCs w:val="28"/>
        </w:rPr>
        <w:t xml:space="preserve">министрации, </w:t>
      </w:r>
      <w:r w:rsidR="00EF4A00" w:rsidRPr="002877C0">
        <w:rPr>
          <w:sz w:val="28"/>
          <w:szCs w:val="28"/>
        </w:rPr>
        <w:t>поручений первого заместителя главы А</w:t>
      </w:r>
      <w:r w:rsidR="00701991" w:rsidRPr="002877C0">
        <w:rPr>
          <w:sz w:val="28"/>
          <w:szCs w:val="28"/>
        </w:rPr>
        <w:t xml:space="preserve">дминистрации, заместителей главы </w:t>
      </w:r>
      <w:r w:rsidR="005E00A5">
        <w:rPr>
          <w:sz w:val="28"/>
          <w:szCs w:val="28"/>
        </w:rPr>
        <w:t>А</w:t>
      </w:r>
      <w:r w:rsidR="00701991" w:rsidRPr="002877C0">
        <w:rPr>
          <w:sz w:val="28"/>
          <w:szCs w:val="28"/>
        </w:rPr>
        <w:t xml:space="preserve">дминистрации по вопросам, относящимся к компетенции </w:t>
      </w:r>
      <w:r w:rsidR="00167D25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бездеятельность, неиспользование прав, предоставленных настоящим Уставом и должностными инструкциями</w:t>
      </w:r>
      <w:r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разглашение каким-либо образом сведений, которые относятся к служебной или иной инф</w:t>
      </w:r>
      <w:r w:rsidR="00505523">
        <w:rPr>
          <w:sz w:val="28"/>
          <w:szCs w:val="28"/>
        </w:rPr>
        <w:t>ормации с ограниченным доступом;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разглашение каким-либо образом персональных данных, которые были им доверены или стали известными в связи с вып</w:t>
      </w:r>
      <w:r w:rsidR="00505523">
        <w:rPr>
          <w:sz w:val="28"/>
          <w:szCs w:val="28"/>
        </w:rPr>
        <w:t>олнением служебных обязанностей;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 xml:space="preserve">а предоставление в документах недостоверной информации по вопросам, относящимся к компетенции </w:t>
      </w:r>
      <w:r w:rsidR="00167D25">
        <w:rPr>
          <w:sz w:val="28"/>
          <w:szCs w:val="28"/>
        </w:rPr>
        <w:t>Учреждения</w:t>
      </w:r>
      <w:r w:rsidR="00505523"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 xml:space="preserve">а нарушение правил внутреннего трудового распорядка </w:t>
      </w:r>
      <w:r w:rsidR="00167D25">
        <w:rPr>
          <w:sz w:val="28"/>
          <w:szCs w:val="28"/>
        </w:rPr>
        <w:t>Учреждения</w:t>
      </w:r>
      <w:r w:rsidR="00505523"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утрату, непоправимые повреждения служебных документов.</w:t>
      </w:r>
    </w:p>
    <w:p w:rsidR="0083233E" w:rsidRDefault="0099376D" w:rsidP="0099376D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</w:r>
    </w:p>
    <w:p w:rsidR="0099376D" w:rsidRPr="002877C0" w:rsidRDefault="0083233E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76D" w:rsidRPr="002877C0">
        <w:rPr>
          <w:sz w:val="28"/>
          <w:szCs w:val="28"/>
        </w:rPr>
        <w:t xml:space="preserve">12.3. </w:t>
      </w:r>
      <w:r w:rsidR="00B042C8" w:rsidRPr="002877C0">
        <w:rPr>
          <w:sz w:val="28"/>
          <w:szCs w:val="28"/>
        </w:rPr>
        <w:t xml:space="preserve">Работники </w:t>
      </w:r>
      <w:r w:rsidR="00167D25">
        <w:rPr>
          <w:sz w:val="28"/>
          <w:szCs w:val="28"/>
        </w:rPr>
        <w:t>Учреждения</w:t>
      </w:r>
      <w:r w:rsidR="00B042C8" w:rsidRPr="002877C0">
        <w:rPr>
          <w:sz w:val="28"/>
          <w:szCs w:val="28"/>
        </w:rPr>
        <w:t xml:space="preserve"> несут ответственность за правонарушения, совершенные в процессе осуществления своей служебной деятельности, в соответствии с законодательством </w:t>
      </w:r>
      <w:r w:rsidR="002C4F87">
        <w:rPr>
          <w:sz w:val="28"/>
          <w:szCs w:val="28"/>
        </w:rPr>
        <w:t>Российской Федерации</w:t>
      </w:r>
      <w:r w:rsidR="00B042C8" w:rsidRPr="002877C0">
        <w:rPr>
          <w:sz w:val="28"/>
          <w:szCs w:val="28"/>
        </w:rPr>
        <w:t>.</w:t>
      </w:r>
    </w:p>
    <w:p w:rsidR="00A40128" w:rsidRDefault="0099376D" w:rsidP="0099376D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</w:r>
    </w:p>
    <w:p w:rsidR="00B042C8" w:rsidRPr="002877C0" w:rsidRDefault="00A40128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76D" w:rsidRPr="002877C0">
        <w:rPr>
          <w:sz w:val="28"/>
          <w:szCs w:val="28"/>
        </w:rPr>
        <w:t xml:space="preserve">12.4. </w:t>
      </w:r>
      <w:r w:rsidR="00B042C8" w:rsidRPr="002877C0">
        <w:rPr>
          <w:sz w:val="28"/>
          <w:szCs w:val="28"/>
        </w:rPr>
        <w:t xml:space="preserve">Работники </w:t>
      </w:r>
      <w:r w:rsidR="00167D25">
        <w:rPr>
          <w:sz w:val="28"/>
          <w:szCs w:val="28"/>
        </w:rPr>
        <w:t>Учреждения</w:t>
      </w:r>
      <w:r w:rsidR="00B042C8" w:rsidRPr="002877C0">
        <w:rPr>
          <w:sz w:val="28"/>
          <w:szCs w:val="28"/>
        </w:rPr>
        <w:t xml:space="preserve"> несут ответственность по своим обязательствам в соответствии с законодательством </w:t>
      </w:r>
      <w:r w:rsidR="002C4F87">
        <w:rPr>
          <w:sz w:val="28"/>
          <w:szCs w:val="28"/>
        </w:rPr>
        <w:t>Российской Федерации</w:t>
      </w:r>
      <w:r w:rsidR="00B042C8" w:rsidRPr="002877C0">
        <w:rPr>
          <w:sz w:val="28"/>
          <w:szCs w:val="28"/>
        </w:rPr>
        <w:t>.</w:t>
      </w:r>
    </w:p>
    <w:p w:rsidR="00930A33" w:rsidRDefault="00930A33" w:rsidP="005B5D91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505523" w:rsidRPr="002877C0" w:rsidRDefault="001A5A3E" w:rsidP="00930A3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87EA6" w:rsidRPr="002877C0">
        <w:rPr>
          <w:b/>
          <w:sz w:val="28"/>
          <w:szCs w:val="28"/>
        </w:rPr>
        <w:t xml:space="preserve">. </w:t>
      </w:r>
      <w:r w:rsidR="00C37927" w:rsidRPr="002877C0">
        <w:rPr>
          <w:b/>
          <w:sz w:val="28"/>
          <w:szCs w:val="28"/>
        </w:rPr>
        <w:t xml:space="preserve">РЕОРГАНИЗАЦИЯ </w:t>
      </w:r>
      <w:r w:rsidR="00E938A1" w:rsidRPr="002877C0">
        <w:rPr>
          <w:b/>
          <w:sz w:val="28"/>
          <w:szCs w:val="28"/>
        </w:rPr>
        <w:t>И ЛИКВИДАЦИЯ</w:t>
      </w:r>
      <w:r w:rsidR="00167D25">
        <w:rPr>
          <w:b/>
          <w:sz w:val="28"/>
          <w:szCs w:val="28"/>
        </w:rPr>
        <w:t xml:space="preserve"> УЧРЕЖДЕНИЯ</w:t>
      </w:r>
    </w:p>
    <w:p w:rsidR="001A5A3E" w:rsidRDefault="001A5A3E" w:rsidP="0099376D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</w:p>
    <w:p w:rsidR="0099376D" w:rsidRPr="002877C0" w:rsidRDefault="0099376D" w:rsidP="0099376D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  <w:r w:rsidRPr="002877C0">
        <w:rPr>
          <w:sz w:val="28"/>
          <w:szCs w:val="28"/>
          <w:lang w:val="ru-RU"/>
        </w:rPr>
        <w:t xml:space="preserve">13.1. </w:t>
      </w:r>
      <w:r w:rsidR="00167D25">
        <w:rPr>
          <w:sz w:val="28"/>
          <w:szCs w:val="28"/>
          <w:lang w:val="ru-RU"/>
        </w:rPr>
        <w:t>Учреждение</w:t>
      </w:r>
      <w:r w:rsidR="00F073EA" w:rsidRPr="002877C0">
        <w:rPr>
          <w:sz w:val="28"/>
          <w:szCs w:val="28"/>
          <w:lang w:val="ru-RU"/>
        </w:rPr>
        <w:t xml:space="preserve"> реорганизуе</w:t>
      </w:r>
      <w:r w:rsidR="002D2286">
        <w:rPr>
          <w:sz w:val="28"/>
          <w:szCs w:val="28"/>
          <w:lang w:val="ru-RU"/>
        </w:rPr>
        <w:t>тся, ликвидируется постановлением</w:t>
      </w:r>
      <w:r w:rsidR="00167D25">
        <w:rPr>
          <w:sz w:val="28"/>
          <w:szCs w:val="28"/>
          <w:lang w:val="ru-RU"/>
        </w:rPr>
        <w:t xml:space="preserve"> а</w:t>
      </w:r>
      <w:r w:rsidR="002C4F87" w:rsidRPr="002877C0">
        <w:rPr>
          <w:sz w:val="28"/>
          <w:szCs w:val="28"/>
          <w:lang w:val="ru-RU"/>
        </w:rPr>
        <w:t>дминистрации</w:t>
      </w:r>
      <w:r w:rsidR="00167D25">
        <w:rPr>
          <w:sz w:val="28"/>
          <w:szCs w:val="28"/>
          <w:lang w:val="ru-RU"/>
        </w:rPr>
        <w:t xml:space="preserve"> городского округа Горловка Донецкой Народной Республики</w:t>
      </w:r>
      <w:r w:rsidR="002C4F87" w:rsidRPr="002877C0">
        <w:rPr>
          <w:sz w:val="28"/>
          <w:szCs w:val="28"/>
          <w:lang w:val="ru-RU"/>
        </w:rPr>
        <w:t xml:space="preserve"> по</w:t>
      </w:r>
      <w:r w:rsidR="00F073EA" w:rsidRPr="002877C0">
        <w:rPr>
          <w:sz w:val="28"/>
          <w:szCs w:val="28"/>
          <w:lang w:val="ru-RU"/>
        </w:rPr>
        <w:t xml:space="preserve"> согласованию с Министерством</w:t>
      </w:r>
      <w:r w:rsidR="00A715D9">
        <w:rPr>
          <w:sz w:val="28"/>
          <w:szCs w:val="28"/>
          <w:lang w:val="ru-RU"/>
        </w:rPr>
        <w:t xml:space="preserve"> </w:t>
      </w:r>
      <w:r w:rsidR="00F073EA" w:rsidRPr="002877C0">
        <w:rPr>
          <w:sz w:val="28"/>
          <w:szCs w:val="28"/>
          <w:lang w:val="ru-RU"/>
        </w:rPr>
        <w:t>в</w:t>
      </w:r>
      <w:r w:rsidR="00716F00" w:rsidRPr="002877C0">
        <w:rPr>
          <w:sz w:val="28"/>
          <w:szCs w:val="28"/>
          <w:lang w:val="ru-RU"/>
        </w:rPr>
        <w:t xml:space="preserve"> соответствии с законодательством </w:t>
      </w:r>
      <w:r w:rsidR="002C4F87" w:rsidRPr="002C4F87">
        <w:rPr>
          <w:sz w:val="28"/>
          <w:szCs w:val="28"/>
          <w:lang w:val="ru-RU"/>
        </w:rPr>
        <w:t>Российской Федерации</w:t>
      </w:r>
      <w:r w:rsidR="00716F00" w:rsidRPr="002877C0">
        <w:rPr>
          <w:sz w:val="28"/>
          <w:szCs w:val="28"/>
          <w:lang w:val="ru-RU"/>
        </w:rPr>
        <w:t>.</w:t>
      </w:r>
    </w:p>
    <w:p w:rsidR="0099376D" w:rsidRPr="002877C0" w:rsidRDefault="0099376D" w:rsidP="0099376D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</w:p>
    <w:p w:rsidR="00A44AE0" w:rsidRDefault="0099376D" w:rsidP="00124305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  <w:r w:rsidRPr="002877C0">
        <w:rPr>
          <w:sz w:val="28"/>
          <w:szCs w:val="28"/>
          <w:lang w:val="ru-RU"/>
        </w:rPr>
        <w:t>13.2.</w:t>
      </w:r>
      <w:r w:rsidR="004310D9">
        <w:rPr>
          <w:sz w:val="28"/>
          <w:szCs w:val="28"/>
          <w:lang w:val="ru-RU"/>
        </w:rPr>
        <w:t xml:space="preserve"> </w:t>
      </w:r>
      <w:r w:rsidR="00461C05" w:rsidRPr="002877C0">
        <w:rPr>
          <w:sz w:val="28"/>
          <w:szCs w:val="28"/>
          <w:lang w:val="ru-RU"/>
        </w:rPr>
        <w:t xml:space="preserve">При реорганизации </w:t>
      </w:r>
      <w:r w:rsidR="00167D25">
        <w:rPr>
          <w:sz w:val="28"/>
          <w:szCs w:val="28"/>
          <w:lang w:val="ru-RU"/>
        </w:rPr>
        <w:t>Учреждения</w:t>
      </w:r>
      <w:r w:rsidR="00461C05" w:rsidRPr="002877C0">
        <w:rPr>
          <w:sz w:val="28"/>
          <w:szCs w:val="28"/>
          <w:lang w:val="ru-RU"/>
        </w:rPr>
        <w:t xml:space="preserve"> документы постоянного хранения, по личному составу, бухгалтерского учета, текущего делопроизводства передаются правопреемнику, при лик</w:t>
      </w:r>
      <w:r w:rsidR="001D3FEB" w:rsidRPr="002877C0">
        <w:rPr>
          <w:sz w:val="28"/>
          <w:szCs w:val="28"/>
          <w:lang w:val="ru-RU"/>
        </w:rPr>
        <w:t xml:space="preserve">видации – </w:t>
      </w:r>
      <w:r w:rsidR="001A5A3E">
        <w:rPr>
          <w:sz w:val="28"/>
          <w:szCs w:val="28"/>
          <w:lang w:val="ru-RU"/>
        </w:rPr>
        <w:t>в архивное учреждение Администрации в установленном порядке согласно действующему законодательству</w:t>
      </w:r>
      <w:r w:rsidR="001A5A3E" w:rsidRPr="008E3806">
        <w:rPr>
          <w:sz w:val="28"/>
          <w:szCs w:val="28"/>
          <w:lang w:val="ru-RU"/>
        </w:rPr>
        <w:t>.</w:t>
      </w:r>
    </w:p>
    <w:p w:rsidR="001912AD" w:rsidRPr="00A40128" w:rsidRDefault="00E938A1" w:rsidP="00A40128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  <w:r w:rsidRPr="002877C0">
        <w:rPr>
          <w:sz w:val="28"/>
          <w:szCs w:val="28"/>
          <w:lang w:val="ru-RU"/>
        </w:rPr>
        <w:lastRenderedPageBreak/>
        <w:t>1</w:t>
      </w:r>
      <w:r w:rsidR="00716F00" w:rsidRPr="002877C0">
        <w:rPr>
          <w:sz w:val="28"/>
          <w:szCs w:val="28"/>
          <w:lang w:val="ru-RU"/>
        </w:rPr>
        <w:t>3</w:t>
      </w:r>
      <w:r w:rsidR="00461C05" w:rsidRPr="002877C0">
        <w:rPr>
          <w:sz w:val="28"/>
          <w:szCs w:val="28"/>
          <w:lang w:val="ru-RU"/>
        </w:rPr>
        <w:t>.3. При реорганизации,</w:t>
      </w:r>
      <w:r w:rsidR="00167D25">
        <w:rPr>
          <w:sz w:val="28"/>
          <w:szCs w:val="28"/>
          <w:lang w:val="ru-RU"/>
        </w:rPr>
        <w:t xml:space="preserve"> ликвидации Учреждения</w:t>
      </w:r>
      <w:r w:rsidR="00A40128">
        <w:rPr>
          <w:sz w:val="28"/>
          <w:szCs w:val="28"/>
          <w:lang w:val="ru-RU"/>
        </w:rPr>
        <w:t xml:space="preserve"> </w:t>
      </w:r>
      <w:r w:rsidR="00461C05" w:rsidRPr="002877C0">
        <w:rPr>
          <w:sz w:val="28"/>
          <w:szCs w:val="28"/>
          <w:lang w:val="ru-RU"/>
        </w:rPr>
        <w:t>е</w:t>
      </w:r>
      <w:r w:rsidR="00505523">
        <w:rPr>
          <w:sz w:val="28"/>
          <w:szCs w:val="28"/>
          <w:lang w:val="ru-RU"/>
        </w:rPr>
        <w:t>го</w:t>
      </w:r>
      <w:r w:rsidR="00461C05" w:rsidRPr="002877C0">
        <w:rPr>
          <w:sz w:val="28"/>
          <w:szCs w:val="28"/>
          <w:lang w:val="ru-RU"/>
        </w:rPr>
        <w:t xml:space="preserve"> работники обеспечиваются социальными гарантиями в соответствии с</w:t>
      </w:r>
      <w:r w:rsidRPr="002877C0">
        <w:rPr>
          <w:sz w:val="28"/>
          <w:szCs w:val="28"/>
          <w:lang w:val="ru-RU"/>
        </w:rPr>
        <w:t xml:space="preserve"> законодательством </w:t>
      </w:r>
      <w:r w:rsidR="002C4F87" w:rsidRPr="002C4F87">
        <w:rPr>
          <w:sz w:val="28"/>
          <w:szCs w:val="28"/>
          <w:lang w:val="ru-RU"/>
        </w:rPr>
        <w:t>Российской Федерации</w:t>
      </w:r>
      <w:r w:rsidRPr="002877C0">
        <w:rPr>
          <w:sz w:val="28"/>
          <w:szCs w:val="28"/>
          <w:lang w:val="ru-RU"/>
        </w:rPr>
        <w:t>.</w:t>
      </w:r>
    </w:p>
    <w:p w:rsidR="00A44AE0" w:rsidRDefault="00A44AE0" w:rsidP="001A5A3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F57D1" w:rsidRPr="002877C0" w:rsidRDefault="001A5A3E" w:rsidP="001A5A3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9B388A" w:rsidRPr="002877C0">
        <w:rPr>
          <w:b/>
          <w:sz w:val="28"/>
          <w:szCs w:val="28"/>
        </w:rPr>
        <w:t>. ИЗМЕНЕНИЯ В</w:t>
      </w:r>
      <w:r w:rsidR="00FF57D1" w:rsidRPr="002877C0">
        <w:rPr>
          <w:b/>
          <w:sz w:val="28"/>
          <w:szCs w:val="28"/>
        </w:rPr>
        <w:t xml:space="preserve"> УСТ</w:t>
      </w:r>
      <w:r w:rsidR="009B388A" w:rsidRPr="002877C0">
        <w:rPr>
          <w:b/>
          <w:sz w:val="28"/>
          <w:szCs w:val="28"/>
        </w:rPr>
        <w:t>АВ</w:t>
      </w:r>
    </w:p>
    <w:p w:rsidR="001912AD" w:rsidRPr="002877C0" w:rsidRDefault="001912AD" w:rsidP="001A5A3E">
      <w:pPr>
        <w:tabs>
          <w:tab w:val="left" w:pos="709"/>
        </w:tabs>
        <w:jc w:val="both"/>
        <w:rPr>
          <w:sz w:val="28"/>
          <w:szCs w:val="28"/>
        </w:rPr>
      </w:pPr>
    </w:p>
    <w:p w:rsidR="00716F00" w:rsidRPr="002D2286" w:rsidRDefault="00716F00" w:rsidP="002D2286">
      <w:pPr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>14</w:t>
      </w:r>
      <w:r w:rsidR="00FF57D1" w:rsidRPr="002877C0">
        <w:rPr>
          <w:sz w:val="28"/>
          <w:szCs w:val="28"/>
        </w:rPr>
        <w:t>.1.</w:t>
      </w:r>
      <w:r w:rsidR="004310D9">
        <w:rPr>
          <w:sz w:val="28"/>
          <w:szCs w:val="28"/>
        </w:rPr>
        <w:t xml:space="preserve"> </w:t>
      </w:r>
      <w:r w:rsidR="002D2286">
        <w:rPr>
          <w:sz w:val="28"/>
          <w:szCs w:val="28"/>
        </w:rPr>
        <w:t xml:space="preserve">Устав </w:t>
      </w:r>
      <w:r w:rsidR="00930A33">
        <w:rPr>
          <w:sz w:val="28"/>
          <w:szCs w:val="28"/>
        </w:rPr>
        <w:t>Учреждения</w:t>
      </w:r>
      <w:r w:rsidR="005E020B" w:rsidRPr="002877C0">
        <w:rPr>
          <w:sz w:val="28"/>
          <w:szCs w:val="28"/>
        </w:rPr>
        <w:t>, а также вносимые изменения и дополнен</w:t>
      </w:r>
      <w:r w:rsidRPr="002877C0">
        <w:rPr>
          <w:sz w:val="28"/>
          <w:szCs w:val="28"/>
        </w:rPr>
        <w:t>ия к настоящему Уставу утверждаю</w:t>
      </w:r>
      <w:r w:rsidR="005E020B" w:rsidRPr="002877C0">
        <w:rPr>
          <w:sz w:val="28"/>
          <w:szCs w:val="28"/>
        </w:rPr>
        <w:t xml:space="preserve">тся </w:t>
      </w:r>
      <w:r w:rsidR="002D2286">
        <w:rPr>
          <w:sz w:val="28"/>
          <w:szCs w:val="28"/>
        </w:rPr>
        <w:t>постановлением</w:t>
      </w:r>
      <w:r w:rsidR="00A715D9">
        <w:rPr>
          <w:sz w:val="28"/>
          <w:szCs w:val="28"/>
        </w:rPr>
        <w:t xml:space="preserve"> </w:t>
      </w:r>
      <w:r w:rsidR="00930A33">
        <w:rPr>
          <w:sz w:val="28"/>
          <w:szCs w:val="28"/>
        </w:rPr>
        <w:t>а</w:t>
      </w:r>
      <w:r w:rsidR="005E020B" w:rsidRPr="002877C0">
        <w:rPr>
          <w:sz w:val="28"/>
          <w:szCs w:val="28"/>
        </w:rPr>
        <w:t>дминистрации</w:t>
      </w:r>
      <w:r w:rsidR="00930A33">
        <w:rPr>
          <w:sz w:val="28"/>
          <w:szCs w:val="28"/>
        </w:rPr>
        <w:t xml:space="preserve"> городского округа Горловка Донецкой Народной Республики</w:t>
      </w:r>
      <w:r w:rsidRPr="002877C0">
        <w:rPr>
          <w:sz w:val="28"/>
          <w:szCs w:val="28"/>
        </w:rPr>
        <w:t xml:space="preserve"> и подлежат государственной регистрации в установленном действующим законодательством порядке.</w:t>
      </w:r>
    </w:p>
    <w:p w:rsidR="00930A33" w:rsidRDefault="005E020B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 w:rsidRPr="002877C0">
        <w:rPr>
          <w:color w:val="FF0000"/>
          <w:sz w:val="28"/>
          <w:szCs w:val="28"/>
        </w:rPr>
        <w:tab/>
      </w:r>
      <w:r w:rsidRPr="002877C0">
        <w:rPr>
          <w:sz w:val="28"/>
          <w:szCs w:val="28"/>
        </w:rPr>
        <w:tab/>
      </w:r>
    </w:p>
    <w:p w:rsidR="00406FA9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20B" w:rsidRPr="002877C0">
        <w:rPr>
          <w:sz w:val="28"/>
          <w:szCs w:val="28"/>
        </w:rPr>
        <w:t>1</w:t>
      </w:r>
      <w:r w:rsidR="00716F00" w:rsidRPr="002877C0">
        <w:rPr>
          <w:sz w:val="28"/>
          <w:szCs w:val="28"/>
        </w:rPr>
        <w:t>4</w:t>
      </w:r>
      <w:r w:rsidR="005E020B" w:rsidRPr="002877C0">
        <w:rPr>
          <w:sz w:val="28"/>
          <w:szCs w:val="28"/>
        </w:rPr>
        <w:t>.2.</w:t>
      </w:r>
      <w:r w:rsidR="004310D9">
        <w:rPr>
          <w:sz w:val="28"/>
          <w:szCs w:val="28"/>
        </w:rPr>
        <w:t xml:space="preserve"> </w:t>
      </w:r>
      <w:r w:rsidR="005E020B" w:rsidRPr="002877C0">
        <w:rPr>
          <w:sz w:val="28"/>
          <w:szCs w:val="28"/>
        </w:rPr>
        <w:t>Настоящий Устав вступает в силу с момента государственной регистрации в установленном законодательством порядке.</w:t>
      </w:r>
    </w:p>
    <w:p w:rsidR="004310D9" w:rsidRDefault="004310D9" w:rsidP="00A40128">
      <w:pPr>
        <w:tabs>
          <w:tab w:val="left" w:pos="709"/>
        </w:tabs>
        <w:rPr>
          <w:b/>
          <w:sz w:val="28"/>
          <w:szCs w:val="28"/>
        </w:rPr>
      </w:pPr>
    </w:p>
    <w:p w:rsidR="00930A33" w:rsidRPr="002877C0" w:rsidRDefault="001A5A3E" w:rsidP="00930A33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30A33">
        <w:rPr>
          <w:b/>
          <w:sz w:val="28"/>
          <w:szCs w:val="28"/>
        </w:rPr>
        <w:t>. ЗАКЛЮЧИТЕЛЬНЫЕ ПОЛОЖЕНИЯ</w:t>
      </w:r>
    </w:p>
    <w:p w:rsid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color w:val="FF0000"/>
          <w:sz w:val="28"/>
          <w:szCs w:val="28"/>
        </w:rPr>
      </w:pPr>
    </w:p>
    <w:p w:rsidR="00930A33" w:rsidRP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A33">
        <w:rPr>
          <w:sz w:val="28"/>
          <w:szCs w:val="28"/>
        </w:rPr>
        <w:t>15.1. В случае возникновения в деятельности Учреждения правоотно</w:t>
      </w:r>
      <w:r w:rsidR="001A5A3E">
        <w:rPr>
          <w:sz w:val="28"/>
          <w:szCs w:val="28"/>
        </w:rPr>
        <w:t>шений, не урегулированных настоящим</w:t>
      </w:r>
      <w:r w:rsidRPr="00930A33">
        <w:rPr>
          <w:sz w:val="28"/>
          <w:szCs w:val="28"/>
        </w:rPr>
        <w:t xml:space="preserve"> Уставом, Учреждение руководствуется нормами действующего законодательства. </w:t>
      </w:r>
    </w:p>
    <w:p w:rsidR="00930A33" w:rsidRP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</w:p>
    <w:p w:rsidR="00930A33" w:rsidRP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A3E">
        <w:rPr>
          <w:sz w:val="28"/>
          <w:szCs w:val="28"/>
        </w:rPr>
        <w:t>15.2. В с</w:t>
      </w:r>
      <w:r w:rsidRPr="00930A33">
        <w:rPr>
          <w:sz w:val="28"/>
          <w:szCs w:val="28"/>
        </w:rPr>
        <w:t xml:space="preserve">лучае, когда нормы действующего законодательства содержат иные правила, чем те, которые предусмотрены настоящим Уставом, применяются нормы действующего законодательства. </w:t>
      </w:r>
    </w:p>
    <w:sectPr w:rsidR="00930A33" w:rsidRPr="00930A33" w:rsidSect="003E6124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AC" w:rsidRDefault="00E87AAC">
      <w:r>
        <w:separator/>
      </w:r>
    </w:p>
  </w:endnote>
  <w:endnote w:type="continuationSeparator" w:id="0">
    <w:p w:rsidR="00E87AAC" w:rsidRDefault="00E8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7C" w:rsidRDefault="00FE4D7C" w:rsidP="00E26142">
    <w:pPr>
      <w:pStyle w:val="a3"/>
      <w:framePr w:wrap="auto" w:vAnchor="text" w:hAnchor="margin" w:xAlign="right" w:y="1"/>
      <w:rPr>
        <w:rStyle w:val="a5"/>
      </w:rPr>
    </w:pPr>
  </w:p>
  <w:p w:rsidR="00FE4D7C" w:rsidRDefault="00FE4D7C" w:rsidP="00E672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AC" w:rsidRDefault="00E87AAC">
      <w:r>
        <w:separator/>
      </w:r>
    </w:p>
  </w:footnote>
  <w:footnote w:type="continuationSeparator" w:id="0">
    <w:p w:rsidR="00E87AAC" w:rsidRDefault="00E8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7C" w:rsidRPr="004D7EB0" w:rsidRDefault="004F5F3A">
    <w:pPr>
      <w:pStyle w:val="a9"/>
      <w:jc w:val="center"/>
      <w:rPr>
        <w:sz w:val="28"/>
        <w:szCs w:val="28"/>
      </w:rPr>
    </w:pPr>
    <w:r w:rsidRPr="004D7EB0">
      <w:rPr>
        <w:sz w:val="28"/>
        <w:szCs w:val="28"/>
      </w:rPr>
      <w:fldChar w:fldCharType="begin"/>
    </w:r>
    <w:r w:rsidR="00FE4D7C" w:rsidRPr="004D7EB0">
      <w:rPr>
        <w:sz w:val="28"/>
        <w:szCs w:val="28"/>
      </w:rPr>
      <w:instrText xml:space="preserve"> PAGE   \* MERGEFORMAT </w:instrText>
    </w:r>
    <w:r w:rsidRPr="004D7EB0">
      <w:rPr>
        <w:sz w:val="28"/>
        <w:szCs w:val="28"/>
      </w:rPr>
      <w:fldChar w:fldCharType="separate"/>
    </w:r>
    <w:r w:rsidR="00E12277">
      <w:rPr>
        <w:noProof/>
        <w:sz w:val="28"/>
        <w:szCs w:val="28"/>
      </w:rPr>
      <w:t>2</w:t>
    </w:r>
    <w:r w:rsidRPr="004D7EB0">
      <w:rPr>
        <w:sz w:val="28"/>
        <w:szCs w:val="28"/>
      </w:rPr>
      <w:fldChar w:fldCharType="end"/>
    </w:r>
  </w:p>
  <w:p w:rsidR="00FE4D7C" w:rsidRDefault="00FE4D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A2A"/>
    <w:multiLevelType w:val="hybridMultilevel"/>
    <w:tmpl w:val="992E0CE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43E"/>
    <w:multiLevelType w:val="hybridMultilevel"/>
    <w:tmpl w:val="0C9C0AA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323"/>
    <w:multiLevelType w:val="multilevel"/>
    <w:tmpl w:val="52D41E14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67A09"/>
    <w:multiLevelType w:val="hybridMultilevel"/>
    <w:tmpl w:val="B3EC136C"/>
    <w:lvl w:ilvl="0" w:tplc="5648A0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5DDC"/>
    <w:multiLevelType w:val="hybridMultilevel"/>
    <w:tmpl w:val="2D8CCEC0"/>
    <w:lvl w:ilvl="0" w:tplc="71C649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491B"/>
    <w:multiLevelType w:val="hybridMultilevel"/>
    <w:tmpl w:val="67A0C466"/>
    <w:lvl w:ilvl="0" w:tplc="88CA240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13B"/>
    <w:multiLevelType w:val="hybridMultilevel"/>
    <w:tmpl w:val="07B05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515D2A"/>
    <w:multiLevelType w:val="hybridMultilevel"/>
    <w:tmpl w:val="DE8E96A4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18D3"/>
    <w:multiLevelType w:val="multilevel"/>
    <w:tmpl w:val="0576DB36"/>
    <w:lvl w:ilvl="0">
      <w:start w:val="1"/>
      <w:numFmt w:val="decimal"/>
      <w:lvlText w:val="1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4725C0"/>
    <w:multiLevelType w:val="multilevel"/>
    <w:tmpl w:val="F2AC6622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F428C"/>
    <w:multiLevelType w:val="multilevel"/>
    <w:tmpl w:val="8F2AA4A0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354F3F"/>
    <w:multiLevelType w:val="hybridMultilevel"/>
    <w:tmpl w:val="E3282306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82258"/>
    <w:multiLevelType w:val="hybridMultilevel"/>
    <w:tmpl w:val="85045E80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873B8"/>
    <w:multiLevelType w:val="multilevel"/>
    <w:tmpl w:val="4D7021FC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0A3287"/>
    <w:multiLevelType w:val="multilevel"/>
    <w:tmpl w:val="1152E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15" w15:restartNumberingAfterBreak="0">
    <w:nsid w:val="2B440734"/>
    <w:multiLevelType w:val="hybridMultilevel"/>
    <w:tmpl w:val="30B02F8E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25A1"/>
    <w:multiLevelType w:val="multilevel"/>
    <w:tmpl w:val="7046C68A"/>
    <w:lvl w:ilvl="0">
      <w:start w:val="1"/>
      <w:numFmt w:val="decimal"/>
      <w:lvlText w:val="1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54377"/>
    <w:multiLevelType w:val="multilevel"/>
    <w:tmpl w:val="C8FC023C"/>
    <w:lvl w:ilvl="0">
      <w:start w:val="5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A1CAC"/>
    <w:multiLevelType w:val="multilevel"/>
    <w:tmpl w:val="4B42BA58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16748"/>
    <w:multiLevelType w:val="hybridMultilevel"/>
    <w:tmpl w:val="FC76C3B2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8080C"/>
    <w:multiLevelType w:val="hybridMultilevel"/>
    <w:tmpl w:val="BA42EBF6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5554"/>
    <w:multiLevelType w:val="multilevel"/>
    <w:tmpl w:val="724427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22" w15:restartNumberingAfterBreak="0">
    <w:nsid w:val="442B7350"/>
    <w:multiLevelType w:val="multilevel"/>
    <w:tmpl w:val="0C4C3CEC"/>
    <w:lvl w:ilvl="0">
      <w:start w:val="1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78331E"/>
    <w:multiLevelType w:val="hybridMultilevel"/>
    <w:tmpl w:val="A16C21A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5AF9"/>
    <w:multiLevelType w:val="multilevel"/>
    <w:tmpl w:val="779405B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82028A"/>
    <w:multiLevelType w:val="multilevel"/>
    <w:tmpl w:val="E220650A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5BA47EC5"/>
    <w:multiLevelType w:val="multilevel"/>
    <w:tmpl w:val="52D41E14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A4102"/>
    <w:multiLevelType w:val="hybridMultilevel"/>
    <w:tmpl w:val="6108E9A0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A6D8E"/>
    <w:multiLevelType w:val="hybridMultilevel"/>
    <w:tmpl w:val="44E4439E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50448"/>
    <w:multiLevelType w:val="multilevel"/>
    <w:tmpl w:val="BA946460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63745C"/>
    <w:multiLevelType w:val="hybridMultilevel"/>
    <w:tmpl w:val="7C0E834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51C75"/>
    <w:multiLevelType w:val="multilevel"/>
    <w:tmpl w:val="E1C4AF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32" w15:restartNumberingAfterBreak="0">
    <w:nsid w:val="67602AC0"/>
    <w:multiLevelType w:val="multilevel"/>
    <w:tmpl w:val="898C4DFA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 w15:restartNumberingAfterBreak="0">
    <w:nsid w:val="68903764"/>
    <w:multiLevelType w:val="hybridMultilevel"/>
    <w:tmpl w:val="7500E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3660A8"/>
    <w:multiLevelType w:val="hybridMultilevel"/>
    <w:tmpl w:val="AEDA840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71A1B"/>
    <w:multiLevelType w:val="hybridMultilevel"/>
    <w:tmpl w:val="5D669F60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90BEA"/>
    <w:multiLevelType w:val="multilevel"/>
    <w:tmpl w:val="6C1855D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809D3"/>
    <w:multiLevelType w:val="hybridMultilevel"/>
    <w:tmpl w:val="1914677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A490D"/>
    <w:multiLevelType w:val="multilevel"/>
    <w:tmpl w:val="817E508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39" w15:restartNumberingAfterBreak="0">
    <w:nsid w:val="7F860627"/>
    <w:multiLevelType w:val="multilevel"/>
    <w:tmpl w:val="4E60093C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4"/>
  </w:num>
  <w:num w:numId="5">
    <w:abstractNumId w:val="23"/>
  </w:num>
  <w:num w:numId="6">
    <w:abstractNumId w:val="1"/>
  </w:num>
  <w:num w:numId="7">
    <w:abstractNumId w:val="34"/>
  </w:num>
  <w:num w:numId="8">
    <w:abstractNumId w:val="19"/>
  </w:num>
  <w:num w:numId="9">
    <w:abstractNumId w:val="20"/>
  </w:num>
  <w:num w:numId="10">
    <w:abstractNumId w:val="27"/>
  </w:num>
  <w:num w:numId="11">
    <w:abstractNumId w:val="11"/>
  </w:num>
  <w:num w:numId="12">
    <w:abstractNumId w:val="0"/>
  </w:num>
  <w:num w:numId="13">
    <w:abstractNumId w:val="3"/>
  </w:num>
  <w:num w:numId="14">
    <w:abstractNumId w:val="37"/>
  </w:num>
  <w:num w:numId="15">
    <w:abstractNumId w:val="35"/>
  </w:num>
  <w:num w:numId="16">
    <w:abstractNumId w:val="28"/>
  </w:num>
  <w:num w:numId="17">
    <w:abstractNumId w:val="30"/>
  </w:num>
  <w:num w:numId="18">
    <w:abstractNumId w:val="15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31"/>
  </w:num>
  <w:num w:numId="24">
    <w:abstractNumId w:val="24"/>
  </w:num>
  <w:num w:numId="25">
    <w:abstractNumId w:val="36"/>
  </w:num>
  <w:num w:numId="26">
    <w:abstractNumId w:val="18"/>
  </w:num>
  <w:num w:numId="27">
    <w:abstractNumId w:val="17"/>
  </w:num>
  <w:num w:numId="28">
    <w:abstractNumId w:val="9"/>
  </w:num>
  <w:num w:numId="29">
    <w:abstractNumId w:val="29"/>
  </w:num>
  <w:num w:numId="30">
    <w:abstractNumId w:val="13"/>
  </w:num>
  <w:num w:numId="31">
    <w:abstractNumId w:val="10"/>
  </w:num>
  <w:num w:numId="32">
    <w:abstractNumId w:val="39"/>
  </w:num>
  <w:num w:numId="33">
    <w:abstractNumId w:val="22"/>
  </w:num>
  <w:num w:numId="34">
    <w:abstractNumId w:val="26"/>
  </w:num>
  <w:num w:numId="35">
    <w:abstractNumId w:val="16"/>
  </w:num>
  <w:num w:numId="36">
    <w:abstractNumId w:val="8"/>
  </w:num>
  <w:num w:numId="37">
    <w:abstractNumId w:val="2"/>
  </w:num>
  <w:num w:numId="38">
    <w:abstractNumId w:val="6"/>
  </w:num>
  <w:num w:numId="39">
    <w:abstractNumId w:val="33"/>
  </w:num>
  <w:num w:numId="40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FFE"/>
    <w:rsid w:val="0000040C"/>
    <w:rsid w:val="00002AFA"/>
    <w:rsid w:val="00003FA4"/>
    <w:rsid w:val="00004AA4"/>
    <w:rsid w:val="00004BFE"/>
    <w:rsid w:val="000056C8"/>
    <w:rsid w:val="0000761E"/>
    <w:rsid w:val="00007CF5"/>
    <w:rsid w:val="0001060E"/>
    <w:rsid w:val="0001117A"/>
    <w:rsid w:val="00012B2D"/>
    <w:rsid w:val="00013BDA"/>
    <w:rsid w:val="00014573"/>
    <w:rsid w:val="00015D6B"/>
    <w:rsid w:val="00017924"/>
    <w:rsid w:val="00017A65"/>
    <w:rsid w:val="00020DD7"/>
    <w:rsid w:val="00023860"/>
    <w:rsid w:val="00023B7D"/>
    <w:rsid w:val="00023BBD"/>
    <w:rsid w:val="00023BD8"/>
    <w:rsid w:val="000252A2"/>
    <w:rsid w:val="00027C73"/>
    <w:rsid w:val="000302FC"/>
    <w:rsid w:val="00042B85"/>
    <w:rsid w:val="00043868"/>
    <w:rsid w:val="00044FFB"/>
    <w:rsid w:val="0004594E"/>
    <w:rsid w:val="0004599D"/>
    <w:rsid w:val="000464B5"/>
    <w:rsid w:val="000479CF"/>
    <w:rsid w:val="00047B11"/>
    <w:rsid w:val="0005105C"/>
    <w:rsid w:val="00051805"/>
    <w:rsid w:val="00053161"/>
    <w:rsid w:val="00053318"/>
    <w:rsid w:val="00055169"/>
    <w:rsid w:val="00055C58"/>
    <w:rsid w:val="00060A71"/>
    <w:rsid w:val="00061675"/>
    <w:rsid w:val="00061B46"/>
    <w:rsid w:val="00063D42"/>
    <w:rsid w:val="00063E96"/>
    <w:rsid w:val="000645B9"/>
    <w:rsid w:val="00066C16"/>
    <w:rsid w:val="00070951"/>
    <w:rsid w:val="000726CA"/>
    <w:rsid w:val="00072EC7"/>
    <w:rsid w:val="000736C8"/>
    <w:rsid w:val="00077287"/>
    <w:rsid w:val="000808F4"/>
    <w:rsid w:val="00080D18"/>
    <w:rsid w:val="00082024"/>
    <w:rsid w:val="000820D4"/>
    <w:rsid w:val="00084848"/>
    <w:rsid w:val="0008484C"/>
    <w:rsid w:val="00084C31"/>
    <w:rsid w:val="00084C40"/>
    <w:rsid w:val="000853C0"/>
    <w:rsid w:val="000855C7"/>
    <w:rsid w:val="00086071"/>
    <w:rsid w:val="00086D06"/>
    <w:rsid w:val="000871A7"/>
    <w:rsid w:val="00087A23"/>
    <w:rsid w:val="00090EBB"/>
    <w:rsid w:val="0009119B"/>
    <w:rsid w:val="00092EB8"/>
    <w:rsid w:val="00094BEA"/>
    <w:rsid w:val="00096427"/>
    <w:rsid w:val="000979EA"/>
    <w:rsid w:val="000A13D9"/>
    <w:rsid w:val="000A20DE"/>
    <w:rsid w:val="000A256A"/>
    <w:rsid w:val="000A2FA4"/>
    <w:rsid w:val="000A3BB6"/>
    <w:rsid w:val="000B2E01"/>
    <w:rsid w:val="000B3879"/>
    <w:rsid w:val="000B44DD"/>
    <w:rsid w:val="000B4F77"/>
    <w:rsid w:val="000C1448"/>
    <w:rsid w:val="000C6AC9"/>
    <w:rsid w:val="000C6F5C"/>
    <w:rsid w:val="000D0CC8"/>
    <w:rsid w:val="000D1415"/>
    <w:rsid w:val="000D1478"/>
    <w:rsid w:val="000D2F3B"/>
    <w:rsid w:val="000D3073"/>
    <w:rsid w:val="000D627D"/>
    <w:rsid w:val="000D62C6"/>
    <w:rsid w:val="000D67AD"/>
    <w:rsid w:val="000D695C"/>
    <w:rsid w:val="000D7310"/>
    <w:rsid w:val="000D7EFC"/>
    <w:rsid w:val="000E0E5A"/>
    <w:rsid w:val="000E3634"/>
    <w:rsid w:val="000E3838"/>
    <w:rsid w:val="000E4E78"/>
    <w:rsid w:val="000E7C5F"/>
    <w:rsid w:val="000E7CC9"/>
    <w:rsid w:val="000F1888"/>
    <w:rsid w:val="000F737F"/>
    <w:rsid w:val="00101CE3"/>
    <w:rsid w:val="0010739F"/>
    <w:rsid w:val="00107516"/>
    <w:rsid w:val="00117E03"/>
    <w:rsid w:val="00117F89"/>
    <w:rsid w:val="00120975"/>
    <w:rsid w:val="001226F2"/>
    <w:rsid w:val="00123AD8"/>
    <w:rsid w:val="00124305"/>
    <w:rsid w:val="001243E9"/>
    <w:rsid w:val="00125FA3"/>
    <w:rsid w:val="00126869"/>
    <w:rsid w:val="00127B94"/>
    <w:rsid w:val="001305F5"/>
    <w:rsid w:val="00130DCC"/>
    <w:rsid w:val="00132F2E"/>
    <w:rsid w:val="00133386"/>
    <w:rsid w:val="001335C0"/>
    <w:rsid w:val="0013433B"/>
    <w:rsid w:val="001357C5"/>
    <w:rsid w:val="001368F7"/>
    <w:rsid w:val="001378CD"/>
    <w:rsid w:val="001427C2"/>
    <w:rsid w:val="001511A8"/>
    <w:rsid w:val="00151F94"/>
    <w:rsid w:val="00152131"/>
    <w:rsid w:val="0015257E"/>
    <w:rsid w:val="00160DEF"/>
    <w:rsid w:val="001614FE"/>
    <w:rsid w:val="00163E4C"/>
    <w:rsid w:val="00165C1D"/>
    <w:rsid w:val="001664E7"/>
    <w:rsid w:val="00167D25"/>
    <w:rsid w:val="00170D0C"/>
    <w:rsid w:val="00171C67"/>
    <w:rsid w:val="001723A5"/>
    <w:rsid w:val="00172590"/>
    <w:rsid w:val="00172A13"/>
    <w:rsid w:val="00172EAD"/>
    <w:rsid w:val="0017702A"/>
    <w:rsid w:val="0017755A"/>
    <w:rsid w:val="0018112B"/>
    <w:rsid w:val="00181416"/>
    <w:rsid w:val="0018231D"/>
    <w:rsid w:val="001828F4"/>
    <w:rsid w:val="001841A8"/>
    <w:rsid w:val="001842EE"/>
    <w:rsid w:val="001871D7"/>
    <w:rsid w:val="001912AD"/>
    <w:rsid w:val="00192B7D"/>
    <w:rsid w:val="00194794"/>
    <w:rsid w:val="00194BDE"/>
    <w:rsid w:val="00195C4D"/>
    <w:rsid w:val="00196F9F"/>
    <w:rsid w:val="001A045C"/>
    <w:rsid w:val="001A2249"/>
    <w:rsid w:val="001A3227"/>
    <w:rsid w:val="001A3E0C"/>
    <w:rsid w:val="001A4E73"/>
    <w:rsid w:val="001A57FB"/>
    <w:rsid w:val="001A5A3E"/>
    <w:rsid w:val="001A7532"/>
    <w:rsid w:val="001A79A6"/>
    <w:rsid w:val="001B0453"/>
    <w:rsid w:val="001B3F7F"/>
    <w:rsid w:val="001B3FFE"/>
    <w:rsid w:val="001B6D2E"/>
    <w:rsid w:val="001C0BDE"/>
    <w:rsid w:val="001C3EBE"/>
    <w:rsid w:val="001C4635"/>
    <w:rsid w:val="001C50C0"/>
    <w:rsid w:val="001C6F5B"/>
    <w:rsid w:val="001C7608"/>
    <w:rsid w:val="001D0FD8"/>
    <w:rsid w:val="001D101F"/>
    <w:rsid w:val="001D3FEB"/>
    <w:rsid w:val="001D501E"/>
    <w:rsid w:val="001D5705"/>
    <w:rsid w:val="001D5906"/>
    <w:rsid w:val="001D6BFC"/>
    <w:rsid w:val="001D76D2"/>
    <w:rsid w:val="001D7867"/>
    <w:rsid w:val="001E0E2C"/>
    <w:rsid w:val="001E280E"/>
    <w:rsid w:val="001E47B3"/>
    <w:rsid w:val="001E4EC4"/>
    <w:rsid w:val="001E523D"/>
    <w:rsid w:val="001E58CF"/>
    <w:rsid w:val="001E659D"/>
    <w:rsid w:val="001E70DF"/>
    <w:rsid w:val="001E7C67"/>
    <w:rsid w:val="001F0BF4"/>
    <w:rsid w:val="001F1CE2"/>
    <w:rsid w:val="001F33B2"/>
    <w:rsid w:val="001F4714"/>
    <w:rsid w:val="001F5BD8"/>
    <w:rsid w:val="00200BE6"/>
    <w:rsid w:val="00200E35"/>
    <w:rsid w:val="002012C1"/>
    <w:rsid w:val="002024C1"/>
    <w:rsid w:val="00202605"/>
    <w:rsid w:val="00205DB1"/>
    <w:rsid w:val="00207D82"/>
    <w:rsid w:val="00207F46"/>
    <w:rsid w:val="00212DD6"/>
    <w:rsid w:val="00217014"/>
    <w:rsid w:val="002236F7"/>
    <w:rsid w:val="0022422B"/>
    <w:rsid w:val="002249FB"/>
    <w:rsid w:val="0022719D"/>
    <w:rsid w:val="00227877"/>
    <w:rsid w:val="00230945"/>
    <w:rsid w:val="00230D5C"/>
    <w:rsid w:val="00234D6E"/>
    <w:rsid w:val="00235F3A"/>
    <w:rsid w:val="002400A9"/>
    <w:rsid w:val="00240A56"/>
    <w:rsid w:val="00240A84"/>
    <w:rsid w:val="0024434E"/>
    <w:rsid w:val="00244945"/>
    <w:rsid w:val="00245A72"/>
    <w:rsid w:val="0024603B"/>
    <w:rsid w:val="002503D6"/>
    <w:rsid w:val="00252741"/>
    <w:rsid w:val="002536C0"/>
    <w:rsid w:val="002547E5"/>
    <w:rsid w:val="00254AF5"/>
    <w:rsid w:val="002567CE"/>
    <w:rsid w:val="00256DBD"/>
    <w:rsid w:val="00257E30"/>
    <w:rsid w:val="0026221F"/>
    <w:rsid w:val="00262D88"/>
    <w:rsid w:val="00262FF6"/>
    <w:rsid w:val="00263999"/>
    <w:rsid w:val="0026506B"/>
    <w:rsid w:val="00266217"/>
    <w:rsid w:val="00266520"/>
    <w:rsid w:val="00270135"/>
    <w:rsid w:val="00271258"/>
    <w:rsid w:val="00276089"/>
    <w:rsid w:val="00276856"/>
    <w:rsid w:val="0028549E"/>
    <w:rsid w:val="00286AC7"/>
    <w:rsid w:val="002877C0"/>
    <w:rsid w:val="00290BAE"/>
    <w:rsid w:val="00290DBF"/>
    <w:rsid w:val="00291227"/>
    <w:rsid w:val="00291517"/>
    <w:rsid w:val="00292640"/>
    <w:rsid w:val="00295B0B"/>
    <w:rsid w:val="00297444"/>
    <w:rsid w:val="0029755B"/>
    <w:rsid w:val="00297A3C"/>
    <w:rsid w:val="002A1E7C"/>
    <w:rsid w:val="002A499E"/>
    <w:rsid w:val="002A7174"/>
    <w:rsid w:val="002A753C"/>
    <w:rsid w:val="002A7AB0"/>
    <w:rsid w:val="002B173F"/>
    <w:rsid w:val="002B18DC"/>
    <w:rsid w:val="002B1F64"/>
    <w:rsid w:val="002B2B8A"/>
    <w:rsid w:val="002B2F00"/>
    <w:rsid w:val="002B517F"/>
    <w:rsid w:val="002B5B85"/>
    <w:rsid w:val="002B6E16"/>
    <w:rsid w:val="002C062E"/>
    <w:rsid w:val="002C2440"/>
    <w:rsid w:val="002C30D4"/>
    <w:rsid w:val="002C4F87"/>
    <w:rsid w:val="002C70FB"/>
    <w:rsid w:val="002C7986"/>
    <w:rsid w:val="002C7B92"/>
    <w:rsid w:val="002D21C9"/>
    <w:rsid w:val="002D2286"/>
    <w:rsid w:val="002D2BF3"/>
    <w:rsid w:val="002D33A8"/>
    <w:rsid w:val="002D6F91"/>
    <w:rsid w:val="002D72CC"/>
    <w:rsid w:val="002E49AA"/>
    <w:rsid w:val="002E5292"/>
    <w:rsid w:val="002E6274"/>
    <w:rsid w:val="002E6762"/>
    <w:rsid w:val="002E7CC4"/>
    <w:rsid w:val="002F0681"/>
    <w:rsid w:val="002F1625"/>
    <w:rsid w:val="002F1649"/>
    <w:rsid w:val="002F61CE"/>
    <w:rsid w:val="003026C6"/>
    <w:rsid w:val="00303EFD"/>
    <w:rsid w:val="0030457E"/>
    <w:rsid w:val="00306423"/>
    <w:rsid w:val="0030653E"/>
    <w:rsid w:val="003072EB"/>
    <w:rsid w:val="0031013B"/>
    <w:rsid w:val="00315A4C"/>
    <w:rsid w:val="00316634"/>
    <w:rsid w:val="003203EB"/>
    <w:rsid w:val="00322298"/>
    <w:rsid w:val="0032381B"/>
    <w:rsid w:val="00323DA8"/>
    <w:rsid w:val="00325E9D"/>
    <w:rsid w:val="00336BE1"/>
    <w:rsid w:val="003374F4"/>
    <w:rsid w:val="00337FAC"/>
    <w:rsid w:val="00341539"/>
    <w:rsid w:val="00344FC5"/>
    <w:rsid w:val="0034573C"/>
    <w:rsid w:val="003508AA"/>
    <w:rsid w:val="00350DA4"/>
    <w:rsid w:val="00350F47"/>
    <w:rsid w:val="00351A60"/>
    <w:rsid w:val="0035221A"/>
    <w:rsid w:val="00352294"/>
    <w:rsid w:val="00352638"/>
    <w:rsid w:val="003536FB"/>
    <w:rsid w:val="00354F4A"/>
    <w:rsid w:val="00355F54"/>
    <w:rsid w:val="00357836"/>
    <w:rsid w:val="00362253"/>
    <w:rsid w:val="00364369"/>
    <w:rsid w:val="00364D5E"/>
    <w:rsid w:val="00366F26"/>
    <w:rsid w:val="0037058D"/>
    <w:rsid w:val="00370FF3"/>
    <w:rsid w:val="00371393"/>
    <w:rsid w:val="00371E49"/>
    <w:rsid w:val="003724F8"/>
    <w:rsid w:val="00372DC2"/>
    <w:rsid w:val="003731C2"/>
    <w:rsid w:val="003753D7"/>
    <w:rsid w:val="00376254"/>
    <w:rsid w:val="00381BE9"/>
    <w:rsid w:val="003829BC"/>
    <w:rsid w:val="003829C1"/>
    <w:rsid w:val="00383EE0"/>
    <w:rsid w:val="00384032"/>
    <w:rsid w:val="00391006"/>
    <w:rsid w:val="00391583"/>
    <w:rsid w:val="00397844"/>
    <w:rsid w:val="003A3278"/>
    <w:rsid w:val="003A32FB"/>
    <w:rsid w:val="003A6634"/>
    <w:rsid w:val="003A7D2A"/>
    <w:rsid w:val="003B21E0"/>
    <w:rsid w:val="003B4443"/>
    <w:rsid w:val="003B6CFE"/>
    <w:rsid w:val="003C1088"/>
    <w:rsid w:val="003C3305"/>
    <w:rsid w:val="003C4A13"/>
    <w:rsid w:val="003C5F16"/>
    <w:rsid w:val="003C655B"/>
    <w:rsid w:val="003C79CB"/>
    <w:rsid w:val="003D1C77"/>
    <w:rsid w:val="003D2138"/>
    <w:rsid w:val="003E2BC7"/>
    <w:rsid w:val="003E4ACF"/>
    <w:rsid w:val="003E4F22"/>
    <w:rsid w:val="003E4FE4"/>
    <w:rsid w:val="003E59C2"/>
    <w:rsid w:val="003E6124"/>
    <w:rsid w:val="003F3AB8"/>
    <w:rsid w:val="003F465B"/>
    <w:rsid w:val="003F46CC"/>
    <w:rsid w:val="003F6F51"/>
    <w:rsid w:val="003F74A6"/>
    <w:rsid w:val="003F7CE6"/>
    <w:rsid w:val="00404664"/>
    <w:rsid w:val="004051A7"/>
    <w:rsid w:val="0040612A"/>
    <w:rsid w:val="004061F6"/>
    <w:rsid w:val="0040643D"/>
    <w:rsid w:val="00406FA9"/>
    <w:rsid w:val="00410241"/>
    <w:rsid w:val="0041219F"/>
    <w:rsid w:val="00412889"/>
    <w:rsid w:val="00413CDA"/>
    <w:rsid w:val="00417F57"/>
    <w:rsid w:val="00420C82"/>
    <w:rsid w:val="0042493A"/>
    <w:rsid w:val="00424F5F"/>
    <w:rsid w:val="00426852"/>
    <w:rsid w:val="00430882"/>
    <w:rsid w:val="00430DE9"/>
    <w:rsid w:val="004310D9"/>
    <w:rsid w:val="00434967"/>
    <w:rsid w:val="00437500"/>
    <w:rsid w:val="00441D55"/>
    <w:rsid w:val="004430B4"/>
    <w:rsid w:val="00443423"/>
    <w:rsid w:val="00443A52"/>
    <w:rsid w:val="00446B67"/>
    <w:rsid w:val="00447F45"/>
    <w:rsid w:val="00451298"/>
    <w:rsid w:val="0045428A"/>
    <w:rsid w:val="004542C0"/>
    <w:rsid w:val="00455BA1"/>
    <w:rsid w:val="00457D3B"/>
    <w:rsid w:val="00461024"/>
    <w:rsid w:val="00461C05"/>
    <w:rsid w:val="00463506"/>
    <w:rsid w:val="00464D4E"/>
    <w:rsid w:val="004650D7"/>
    <w:rsid w:val="00465A86"/>
    <w:rsid w:val="00471577"/>
    <w:rsid w:val="00471BAD"/>
    <w:rsid w:val="00473275"/>
    <w:rsid w:val="004737BB"/>
    <w:rsid w:val="0047708C"/>
    <w:rsid w:val="004813F3"/>
    <w:rsid w:val="00481FC9"/>
    <w:rsid w:val="004826BE"/>
    <w:rsid w:val="00483CE7"/>
    <w:rsid w:val="00484655"/>
    <w:rsid w:val="00485655"/>
    <w:rsid w:val="004856E5"/>
    <w:rsid w:val="00485E98"/>
    <w:rsid w:val="00490AD3"/>
    <w:rsid w:val="00491540"/>
    <w:rsid w:val="00497329"/>
    <w:rsid w:val="004A229C"/>
    <w:rsid w:val="004A5096"/>
    <w:rsid w:val="004A5649"/>
    <w:rsid w:val="004A5911"/>
    <w:rsid w:val="004A6114"/>
    <w:rsid w:val="004B38CE"/>
    <w:rsid w:val="004B521A"/>
    <w:rsid w:val="004B56EF"/>
    <w:rsid w:val="004B5D96"/>
    <w:rsid w:val="004B624A"/>
    <w:rsid w:val="004B75F9"/>
    <w:rsid w:val="004C2591"/>
    <w:rsid w:val="004C333E"/>
    <w:rsid w:val="004C4921"/>
    <w:rsid w:val="004C74AD"/>
    <w:rsid w:val="004D0B77"/>
    <w:rsid w:val="004D2BD6"/>
    <w:rsid w:val="004D3A45"/>
    <w:rsid w:val="004D569C"/>
    <w:rsid w:val="004D5724"/>
    <w:rsid w:val="004D7D0F"/>
    <w:rsid w:val="004D7EB0"/>
    <w:rsid w:val="004E08DE"/>
    <w:rsid w:val="004E13B8"/>
    <w:rsid w:val="004E4231"/>
    <w:rsid w:val="004E5D31"/>
    <w:rsid w:val="004F3CE9"/>
    <w:rsid w:val="004F59A5"/>
    <w:rsid w:val="004F5F3A"/>
    <w:rsid w:val="0050031C"/>
    <w:rsid w:val="00500E2E"/>
    <w:rsid w:val="00501740"/>
    <w:rsid w:val="005025EE"/>
    <w:rsid w:val="00502B56"/>
    <w:rsid w:val="005034D2"/>
    <w:rsid w:val="0050472D"/>
    <w:rsid w:val="00505523"/>
    <w:rsid w:val="00506BA1"/>
    <w:rsid w:val="00506E4C"/>
    <w:rsid w:val="0051148F"/>
    <w:rsid w:val="00511740"/>
    <w:rsid w:val="005139BB"/>
    <w:rsid w:val="00514956"/>
    <w:rsid w:val="005175E4"/>
    <w:rsid w:val="005216FD"/>
    <w:rsid w:val="00523A26"/>
    <w:rsid w:val="0052472D"/>
    <w:rsid w:val="005254F8"/>
    <w:rsid w:val="00526CEE"/>
    <w:rsid w:val="00526FB7"/>
    <w:rsid w:val="00530097"/>
    <w:rsid w:val="005303EF"/>
    <w:rsid w:val="0053091C"/>
    <w:rsid w:val="00530A91"/>
    <w:rsid w:val="00531263"/>
    <w:rsid w:val="00531B35"/>
    <w:rsid w:val="00532233"/>
    <w:rsid w:val="00532DB4"/>
    <w:rsid w:val="00536B80"/>
    <w:rsid w:val="00541F85"/>
    <w:rsid w:val="0054274F"/>
    <w:rsid w:val="0054338B"/>
    <w:rsid w:val="0054662C"/>
    <w:rsid w:val="005468C4"/>
    <w:rsid w:val="00547ECC"/>
    <w:rsid w:val="00551A14"/>
    <w:rsid w:val="0055341B"/>
    <w:rsid w:val="00555576"/>
    <w:rsid w:val="00555AA8"/>
    <w:rsid w:val="005561C3"/>
    <w:rsid w:val="00556394"/>
    <w:rsid w:val="00557565"/>
    <w:rsid w:val="005616CE"/>
    <w:rsid w:val="005618FC"/>
    <w:rsid w:val="0056233D"/>
    <w:rsid w:val="00565EB2"/>
    <w:rsid w:val="00567056"/>
    <w:rsid w:val="00567D85"/>
    <w:rsid w:val="005810B5"/>
    <w:rsid w:val="005865ED"/>
    <w:rsid w:val="00586C74"/>
    <w:rsid w:val="00587E6B"/>
    <w:rsid w:val="00591889"/>
    <w:rsid w:val="00595551"/>
    <w:rsid w:val="00596A88"/>
    <w:rsid w:val="00597114"/>
    <w:rsid w:val="005A1C66"/>
    <w:rsid w:val="005A3311"/>
    <w:rsid w:val="005A3439"/>
    <w:rsid w:val="005A34C7"/>
    <w:rsid w:val="005A35BD"/>
    <w:rsid w:val="005B1713"/>
    <w:rsid w:val="005B5D91"/>
    <w:rsid w:val="005B6133"/>
    <w:rsid w:val="005B680F"/>
    <w:rsid w:val="005B7D98"/>
    <w:rsid w:val="005C07BB"/>
    <w:rsid w:val="005C3AB1"/>
    <w:rsid w:val="005C7D6F"/>
    <w:rsid w:val="005D0E93"/>
    <w:rsid w:val="005D178D"/>
    <w:rsid w:val="005D1A84"/>
    <w:rsid w:val="005D2BAC"/>
    <w:rsid w:val="005D3237"/>
    <w:rsid w:val="005D6F8C"/>
    <w:rsid w:val="005D79EF"/>
    <w:rsid w:val="005E00A5"/>
    <w:rsid w:val="005E020B"/>
    <w:rsid w:val="005E3FD0"/>
    <w:rsid w:val="005E6DBF"/>
    <w:rsid w:val="005E73B3"/>
    <w:rsid w:val="005F2B18"/>
    <w:rsid w:val="005F342F"/>
    <w:rsid w:val="005F5F83"/>
    <w:rsid w:val="005F7E5F"/>
    <w:rsid w:val="00603319"/>
    <w:rsid w:val="00610B93"/>
    <w:rsid w:val="00610EF0"/>
    <w:rsid w:val="0061260C"/>
    <w:rsid w:val="00614267"/>
    <w:rsid w:val="006142D7"/>
    <w:rsid w:val="00615704"/>
    <w:rsid w:val="006218BA"/>
    <w:rsid w:val="00621974"/>
    <w:rsid w:val="00621CB8"/>
    <w:rsid w:val="00634DD8"/>
    <w:rsid w:val="006354FB"/>
    <w:rsid w:val="006372B0"/>
    <w:rsid w:val="0064002A"/>
    <w:rsid w:val="00641057"/>
    <w:rsid w:val="006410D6"/>
    <w:rsid w:val="00647E50"/>
    <w:rsid w:val="0065187B"/>
    <w:rsid w:val="00651C0C"/>
    <w:rsid w:val="00651F27"/>
    <w:rsid w:val="00654361"/>
    <w:rsid w:val="0065473F"/>
    <w:rsid w:val="00655047"/>
    <w:rsid w:val="0065624A"/>
    <w:rsid w:val="0066096A"/>
    <w:rsid w:val="006614C5"/>
    <w:rsid w:val="006621F6"/>
    <w:rsid w:val="00662917"/>
    <w:rsid w:val="0066490A"/>
    <w:rsid w:val="00665752"/>
    <w:rsid w:val="0066633E"/>
    <w:rsid w:val="00680576"/>
    <w:rsid w:val="0068184C"/>
    <w:rsid w:val="006831EA"/>
    <w:rsid w:val="0068359F"/>
    <w:rsid w:val="00684971"/>
    <w:rsid w:val="00684B04"/>
    <w:rsid w:val="006862A0"/>
    <w:rsid w:val="00687D34"/>
    <w:rsid w:val="006921CE"/>
    <w:rsid w:val="006922CF"/>
    <w:rsid w:val="00693170"/>
    <w:rsid w:val="00694959"/>
    <w:rsid w:val="00696C9D"/>
    <w:rsid w:val="006A18DC"/>
    <w:rsid w:val="006A2690"/>
    <w:rsid w:val="006A2AE1"/>
    <w:rsid w:val="006A599D"/>
    <w:rsid w:val="006A7806"/>
    <w:rsid w:val="006B01E8"/>
    <w:rsid w:val="006B19AC"/>
    <w:rsid w:val="006B21D2"/>
    <w:rsid w:val="006B597F"/>
    <w:rsid w:val="006C075A"/>
    <w:rsid w:val="006C0802"/>
    <w:rsid w:val="006C1471"/>
    <w:rsid w:val="006C28A9"/>
    <w:rsid w:val="006C2DB5"/>
    <w:rsid w:val="006C6A6F"/>
    <w:rsid w:val="006C7D25"/>
    <w:rsid w:val="006D12BD"/>
    <w:rsid w:val="006D2D19"/>
    <w:rsid w:val="006D5CFD"/>
    <w:rsid w:val="006D5D4D"/>
    <w:rsid w:val="006D6628"/>
    <w:rsid w:val="006D7542"/>
    <w:rsid w:val="006D7E2D"/>
    <w:rsid w:val="006E1BA7"/>
    <w:rsid w:val="006E3258"/>
    <w:rsid w:val="006E42A8"/>
    <w:rsid w:val="006E5788"/>
    <w:rsid w:val="006E6C18"/>
    <w:rsid w:val="006F0722"/>
    <w:rsid w:val="006F1A27"/>
    <w:rsid w:val="006F1A3E"/>
    <w:rsid w:val="006F1C04"/>
    <w:rsid w:val="006F2D30"/>
    <w:rsid w:val="006F5585"/>
    <w:rsid w:val="006F5E8F"/>
    <w:rsid w:val="006F75EF"/>
    <w:rsid w:val="00701991"/>
    <w:rsid w:val="0070217C"/>
    <w:rsid w:val="00707CEC"/>
    <w:rsid w:val="0071018E"/>
    <w:rsid w:val="00711E8B"/>
    <w:rsid w:val="00713A71"/>
    <w:rsid w:val="00716F00"/>
    <w:rsid w:val="00716F2C"/>
    <w:rsid w:val="0071763D"/>
    <w:rsid w:val="00720F85"/>
    <w:rsid w:val="007247C7"/>
    <w:rsid w:val="007247D4"/>
    <w:rsid w:val="007302B3"/>
    <w:rsid w:val="00731B0B"/>
    <w:rsid w:val="007324FD"/>
    <w:rsid w:val="00735973"/>
    <w:rsid w:val="00735998"/>
    <w:rsid w:val="00740A33"/>
    <w:rsid w:val="007417F9"/>
    <w:rsid w:val="00743357"/>
    <w:rsid w:val="0074392A"/>
    <w:rsid w:val="00744A74"/>
    <w:rsid w:val="00745C40"/>
    <w:rsid w:val="00747BF9"/>
    <w:rsid w:val="0075296F"/>
    <w:rsid w:val="00752DCB"/>
    <w:rsid w:val="00754CA5"/>
    <w:rsid w:val="00756FC0"/>
    <w:rsid w:val="0076083D"/>
    <w:rsid w:val="0076156C"/>
    <w:rsid w:val="00764446"/>
    <w:rsid w:val="00764E7C"/>
    <w:rsid w:val="00765E67"/>
    <w:rsid w:val="00767F4E"/>
    <w:rsid w:val="00774D20"/>
    <w:rsid w:val="00777728"/>
    <w:rsid w:val="0078246C"/>
    <w:rsid w:val="00783400"/>
    <w:rsid w:val="00783F55"/>
    <w:rsid w:val="00784199"/>
    <w:rsid w:val="00785285"/>
    <w:rsid w:val="0078568A"/>
    <w:rsid w:val="00786FBE"/>
    <w:rsid w:val="00791109"/>
    <w:rsid w:val="007928A3"/>
    <w:rsid w:val="00793028"/>
    <w:rsid w:val="00793D39"/>
    <w:rsid w:val="00794D27"/>
    <w:rsid w:val="0079505F"/>
    <w:rsid w:val="00795ACD"/>
    <w:rsid w:val="00795FDF"/>
    <w:rsid w:val="0079678E"/>
    <w:rsid w:val="00797F92"/>
    <w:rsid w:val="007A09B4"/>
    <w:rsid w:val="007A596F"/>
    <w:rsid w:val="007B1653"/>
    <w:rsid w:val="007B2117"/>
    <w:rsid w:val="007B2E94"/>
    <w:rsid w:val="007B323F"/>
    <w:rsid w:val="007B33DC"/>
    <w:rsid w:val="007B33FE"/>
    <w:rsid w:val="007B5AFF"/>
    <w:rsid w:val="007C0683"/>
    <w:rsid w:val="007C23A7"/>
    <w:rsid w:val="007C387B"/>
    <w:rsid w:val="007C43ED"/>
    <w:rsid w:val="007C4DCD"/>
    <w:rsid w:val="007C6F36"/>
    <w:rsid w:val="007C7741"/>
    <w:rsid w:val="007D2126"/>
    <w:rsid w:val="007D48AA"/>
    <w:rsid w:val="007D6FFB"/>
    <w:rsid w:val="007D720D"/>
    <w:rsid w:val="007E03F1"/>
    <w:rsid w:val="007E064E"/>
    <w:rsid w:val="007E1B31"/>
    <w:rsid w:val="007E62FE"/>
    <w:rsid w:val="007F0121"/>
    <w:rsid w:val="007F1920"/>
    <w:rsid w:val="007F64ED"/>
    <w:rsid w:val="007F6AEB"/>
    <w:rsid w:val="0080233F"/>
    <w:rsid w:val="00802A91"/>
    <w:rsid w:val="00807FCB"/>
    <w:rsid w:val="0081096E"/>
    <w:rsid w:val="00810ED3"/>
    <w:rsid w:val="00811042"/>
    <w:rsid w:val="008124FA"/>
    <w:rsid w:val="00812FA2"/>
    <w:rsid w:val="008140C7"/>
    <w:rsid w:val="008147E4"/>
    <w:rsid w:val="00815BE8"/>
    <w:rsid w:val="008215F1"/>
    <w:rsid w:val="008235E2"/>
    <w:rsid w:val="00827603"/>
    <w:rsid w:val="00830675"/>
    <w:rsid w:val="0083233E"/>
    <w:rsid w:val="00832834"/>
    <w:rsid w:val="0083430F"/>
    <w:rsid w:val="008366EB"/>
    <w:rsid w:val="00844F30"/>
    <w:rsid w:val="008472F4"/>
    <w:rsid w:val="008522A2"/>
    <w:rsid w:val="00853599"/>
    <w:rsid w:val="008540FF"/>
    <w:rsid w:val="00854EA2"/>
    <w:rsid w:val="00855650"/>
    <w:rsid w:val="00856859"/>
    <w:rsid w:val="00856B85"/>
    <w:rsid w:val="00860988"/>
    <w:rsid w:val="00860C17"/>
    <w:rsid w:val="00866669"/>
    <w:rsid w:val="00866FE9"/>
    <w:rsid w:val="00867160"/>
    <w:rsid w:val="00867595"/>
    <w:rsid w:val="00867816"/>
    <w:rsid w:val="0087002B"/>
    <w:rsid w:val="00871369"/>
    <w:rsid w:val="008713CB"/>
    <w:rsid w:val="008714A2"/>
    <w:rsid w:val="0087488E"/>
    <w:rsid w:val="00875872"/>
    <w:rsid w:val="00877C02"/>
    <w:rsid w:val="00881798"/>
    <w:rsid w:val="00882610"/>
    <w:rsid w:val="00883E50"/>
    <w:rsid w:val="00884EAD"/>
    <w:rsid w:val="00891E81"/>
    <w:rsid w:val="00892808"/>
    <w:rsid w:val="00893E94"/>
    <w:rsid w:val="0089706A"/>
    <w:rsid w:val="008A0AE2"/>
    <w:rsid w:val="008A0DBE"/>
    <w:rsid w:val="008A3B72"/>
    <w:rsid w:val="008B2592"/>
    <w:rsid w:val="008B35FF"/>
    <w:rsid w:val="008B5B8B"/>
    <w:rsid w:val="008B6714"/>
    <w:rsid w:val="008B6AFF"/>
    <w:rsid w:val="008C3E86"/>
    <w:rsid w:val="008C525B"/>
    <w:rsid w:val="008C52F2"/>
    <w:rsid w:val="008C6A74"/>
    <w:rsid w:val="008D0C41"/>
    <w:rsid w:val="008D1A85"/>
    <w:rsid w:val="008D1D50"/>
    <w:rsid w:val="008D211F"/>
    <w:rsid w:val="008D5227"/>
    <w:rsid w:val="008E0F73"/>
    <w:rsid w:val="008E2606"/>
    <w:rsid w:val="008E7611"/>
    <w:rsid w:val="008F069A"/>
    <w:rsid w:val="008F0D61"/>
    <w:rsid w:val="008F1406"/>
    <w:rsid w:val="008F15D4"/>
    <w:rsid w:val="008F1979"/>
    <w:rsid w:val="008F25BC"/>
    <w:rsid w:val="008F268A"/>
    <w:rsid w:val="008F3415"/>
    <w:rsid w:val="008F364C"/>
    <w:rsid w:val="008F65F5"/>
    <w:rsid w:val="008F6828"/>
    <w:rsid w:val="00903420"/>
    <w:rsid w:val="00904445"/>
    <w:rsid w:val="00905B51"/>
    <w:rsid w:val="009069EB"/>
    <w:rsid w:val="00907A86"/>
    <w:rsid w:val="0091127D"/>
    <w:rsid w:val="009112DF"/>
    <w:rsid w:val="0091253F"/>
    <w:rsid w:val="0091297E"/>
    <w:rsid w:val="00913533"/>
    <w:rsid w:val="00913664"/>
    <w:rsid w:val="00914A2D"/>
    <w:rsid w:val="009155DE"/>
    <w:rsid w:val="00916B51"/>
    <w:rsid w:val="00920E84"/>
    <w:rsid w:val="00921986"/>
    <w:rsid w:val="00923679"/>
    <w:rsid w:val="00924318"/>
    <w:rsid w:val="009263B6"/>
    <w:rsid w:val="00930A33"/>
    <w:rsid w:val="00932B26"/>
    <w:rsid w:val="00934905"/>
    <w:rsid w:val="009369AF"/>
    <w:rsid w:val="009414CE"/>
    <w:rsid w:val="009471A0"/>
    <w:rsid w:val="00947BD5"/>
    <w:rsid w:val="00947BFD"/>
    <w:rsid w:val="00951E48"/>
    <w:rsid w:val="0095237B"/>
    <w:rsid w:val="009532E1"/>
    <w:rsid w:val="00954245"/>
    <w:rsid w:val="00956E93"/>
    <w:rsid w:val="009573DF"/>
    <w:rsid w:val="00960126"/>
    <w:rsid w:val="00961BD4"/>
    <w:rsid w:val="0096288F"/>
    <w:rsid w:val="00966FB3"/>
    <w:rsid w:val="0097265D"/>
    <w:rsid w:val="00972BA7"/>
    <w:rsid w:val="009735FF"/>
    <w:rsid w:val="00974E8B"/>
    <w:rsid w:val="0097652A"/>
    <w:rsid w:val="0098525B"/>
    <w:rsid w:val="009874BD"/>
    <w:rsid w:val="00990585"/>
    <w:rsid w:val="009907BF"/>
    <w:rsid w:val="00991732"/>
    <w:rsid w:val="009929F9"/>
    <w:rsid w:val="0099376D"/>
    <w:rsid w:val="00993857"/>
    <w:rsid w:val="00993A43"/>
    <w:rsid w:val="00993E29"/>
    <w:rsid w:val="009942F8"/>
    <w:rsid w:val="0099510A"/>
    <w:rsid w:val="009972EE"/>
    <w:rsid w:val="009A000A"/>
    <w:rsid w:val="009A14A9"/>
    <w:rsid w:val="009A1806"/>
    <w:rsid w:val="009A63A7"/>
    <w:rsid w:val="009A65BE"/>
    <w:rsid w:val="009A71D1"/>
    <w:rsid w:val="009A74B9"/>
    <w:rsid w:val="009B388A"/>
    <w:rsid w:val="009B53F6"/>
    <w:rsid w:val="009B74DE"/>
    <w:rsid w:val="009C002B"/>
    <w:rsid w:val="009C5E46"/>
    <w:rsid w:val="009D0AAB"/>
    <w:rsid w:val="009D184A"/>
    <w:rsid w:val="009D3146"/>
    <w:rsid w:val="009D4563"/>
    <w:rsid w:val="009D6EF3"/>
    <w:rsid w:val="009D71D5"/>
    <w:rsid w:val="009D7411"/>
    <w:rsid w:val="009E1CE1"/>
    <w:rsid w:val="009E5567"/>
    <w:rsid w:val="009E5DF2"/>
    <w:rsid w:val="009F10BA"/>
    <w:rsid w:val="009F37E5"/>
    <w:rsid w:val="009F3A9C"/>
    <w:rsid w:val="009F43AE"/>
    <w:rsid w:val="009F5C38"/>
    <w:rsid w:val="009F6E1C"/>
    <w:rsid w:val="009F71F5"/>
    <w:rsid w:val="00A02249"/>
    <w:rsid w:val="00A0233E"/>
    <w:rsid w:val="00A02434"/>
    <w:rsid w:val="00A02FCB"/>
    <w:rsid w:val="00A042BC"/>
    <w:rsid w:val="00A0430A"/>
    <w:rsid w:val="00A0507B"/>
    <w:rsid w:val="00A06F78"/>
    <w:rsid w:val="00A07BB3"/>
    <w:rsid w:val="00A1129D"/>
    <w:rsid w:val="00A14C88"/>
    <w:rsid w:val="00A1583E"/>
    <w:rsid w:val="00A235B3"/>
    <w:rsid w:val="00A23852"/>
    <w:rsid w:val="00A24A18"/>
    <w:rsid w:val="00A25731"/>
    <w:rsid w:val="00A26094"/>
    <w:rsid w:val="00A27A95"/>
    <w:rsid w:val="00A27AC7"/>
    <w:rsid w:val="00A30219"/>
    <w:rsid w:val="00A3037B"/>
    <w:rsid w:val="00A33C1A"/>
    <w:rsid w:val="00A356CF"/>
    <w:rsid w:val="00A378E0"/>
    <w:rsid w:val="00A40128"/>
    <w:rsid w:val="00A41082"/>
    <w:rsid w:val="00A421FA"/>
    <w:rsid w:val="00A42477"/>
    <w:rsid w:val="00A43780"/>
    <w:rsid w:val="00A44AE0"/>
    <w:rsid w:val="00A44BEB"/>
    <w:rsid w:val="00A455EF"/>
    <w:rsid w:val="00A45C58"/>
    <w:rsid w:val="00A52254"/>
    <w:rsid w:val="00A52346"/>
    <w:rsid w:val="00A53E7B"/>
    <w:rsid w:val="00A55306"/>
    <w:rsid w:val="00A5661F"/>
    <w:rsid w:val="00A56857"/>
    <w:rsid w:val="00A61F6E"/>
    <w:rsid w:val="00A62544"/>
    <w:rsid w:val="00A664EF"/>
    <w:rsid w:val="00A66725"/>
    <w:rsid w:val="00A67D45"/>
    <w:rsid w:val="00A67E3C"/>
    <w:rsid w:val="00A707B1"/>
    <w:rsid w:val="00A70F8F"/>
    <w:rsid w:val="00A715D9"/>
    <w:rsid w:val="00A71860"/>
    <w:rsid w:val="00A71B7D"/>
    <w:rsid w:val="00A72BB7"/>
    <w:rsid w:val="00A7504B"/>
    <w:rsid w:val="00A75B0A"/>
    <w:rsid w:val="00A84195"/>
    <w:rsid w:val="00A84B50"/>
    <w:rsid w:val="00A851FE"/>
    <w:rsid w:val="00A85D17"/>
    <w:rsid w:val="00A87958"/>
    <w:rsid w:val="00A9029E"/>
    <w:rsid w:val="00A919AE"/>
    <w:rsid w:val="00A91AEC"/>
    <w:rsid w:val="00A93900"/>
    <w:rsid w:val="00A93940"/>
    <w:rsid w:val="00A94E9D"/>
    <w:rsid w:val="00A9536D"/>
    <w:rsid w:val="00A95A59"/>
    <w:rsid w:val="00AA053E"/>
    <w:rsid w:val="00AA0C73"/>
    <w:rsid w:val="00AA3673"/>
    <w:rsid w:val="00AA5F85"/>
    <w:rsid w:val="00AB119A"/>
    <w:rsid w:val="00AB1565"/>
    <w:rsid w:val="00AB162A"/>
    <w:rsid w:val="00AB5148"/>
    <w:rsid w:val="00AB56BB"/>
    <w:rsid w:val="00AB5ACD"/>
    <w:rsid w:val="00AB6D65"/>
    <w:rsid w:val="00AB7571"/>
    <w:rsid w:val="00AC4CF8"/>
    <w:rsid w:val="00AD3813"/>
    <w:rsid w:val="00AD3DE5"/>
    <w:rsid w:val="00AD5BDF"/>
    <w:rsid w:val="00AD5C3E"/>
    <w:rsid w:val="00AD7A2F"/>
    <w:rsid w:val="00AE3260"/>
    <w:rsid w:val="00AE36DA"/>
    <w:rsid w:val="00AE3DD6"/>
    <w:rsid w:val="00AE530F"/>
    <w:rsid w:val="00AE6E6C"/>
    <w:rsid w:val="00AF393D"/>
    <w:rsid w:val="00AF3D08"/>
    <w:rsid w:val="00AF40BA"/>
    <w:rsid w:val="00AF4EAF"/>
    <w:rsid w:val="00AF5943"/>
    <w:rsid w:val="00AF691C"/>
    <w:rsid w:val="00AF6D92"/>
    <w:rsid w:val="00B02C10"/>
    <w:rsid w:val="00B0360C"/>
    <w:rsid w:val="00B042C8"/>
    <w:rsid w:val="00B051F0"/>
    <w:rsid w:val="00B060F5"/>
    <w:rsid w:val="00B07075"/>
    <w:rsid w:val="00B11750"/>
    <w:rsid w:val="00B11BE3"/>
    <w:rsid w:val="00B12554"/>
    <w:rsid w:val="00B13005"/>
    <w:rsid w:val="00B14CCF"/>
    <w:rsid w:val="00B1726F"/>
    <w:rsid w:val="00B17AC1"/>
    <w:rsid w:val="00B20AE0"/>
    <w:rsid w:val="00B21FA7"/>
    <w:rsid w:val="00B236B9"/>
    <w:rsid w:val="00B237D5"/>
    <w:rsid w:val="00B25997"/>
    <w:rsid w:val="00B262F4"/>
    <w:rsid w:val="00B266B8"/>
    <w:rsid w:val="00B27F80"/>
    <w:rsid w:val="00B309E8"/>
    <w:rsid w:val="00B31245"/>
    <w:rsid w:val="00B330C3"/>
    <w:rsid w:val="00B37077"/>
    <w:rsid w:val="00B37757"/>
    <w:rsid w:val="00B4036F"/>
    <w:rsid w:val="00B42273"/>
    <w:rsid w:val="00B45714"/>
    <w:rsid w:val="00B46086"/>
    <w:rsid w:val="00B466D0"/>
    <w:rsid w:val="00B5124F"/>
    <w:rsid w:val="00B516F8"/>
    <w:rsid w:val="00B5396B"/>
    <w:rsid w:val="00B54AE1"/>
    <w:rsid w:val="00B5517B"/>
    <w:rsid w:val="00B5574C"/>
    <w:rsid w:val="00B55E19"/>
    <w:rsid w:val="00B6283F"/>
    <w:rsid w:val="00B6448B"/>
    <w:rsid w:val="00B66214"/>
    <w:rsid w:val="00B70E14"/>
    <w:rsid w:val="00B71323"/>
    <w:rsid w:val="00B72910"/>
    <w:rsid w:val="00B73566"/>
    <w:rsid w:val="00B75D95"/>
    <w:rsid w:val="00B805E4"/>
    <w:rsid w:val="00B80CC9"/>
    <w:rsid w:val="00B83090"/>
    <w:rsid w:val="00B8315C"/>
    <w:rsid w:val="00B845BB"/>
    <w:rsid w:val="00B84721"/>
    <w:rsid w:val="00B85773"/>
    <w:rsid w:val="00B85C8A"/>
    <w:rsid w:val="00B85F00"/>
    <w:rsid w:val="00B8683B"/>
    <w:rsid w:val="00B87EA6"/>
    <w:rsid w:val="00B91CDE"/>
    <w:rsid w:val="00B91D56"/>
    <w:rsid w:val="00B93E24"/>
    <w:rsid w:val="00B94192"/>
    <w:rsid w:val="00B9432F"/>
    <w:rsid w:val="00B94BE2"/>
    <w:rsid w:val="00B94C29"/>
    <w:rsid w:val="00BA090F"/>
    <w:rsid w:val="00BA1CBF"/>
    <w:rsid w:val="00BA2D45"/>
    <w:rsid w:val="00BA3601"/>
    <w:rsid w:val="00BA4197"/>
    <w:rsid w:val="00BA627C"/>
    <w:rsid w:val="00BA70CC"/>
    <w:rsid w:val="00BB37EA"/>
    <w:rsid w:val="00BB38E2"/>
    <w:rsid w:val="00BB4511"/>
    <w:rsid w:val="00BB4E01"/>
    <w:rsid w:val="00BC1AD4"/>
    <w:rsid w:val="00BC23D2"/>
    <w:rsid w:val="00BC25CB"/>
    <w:rsid w:val="00BC4100"/>
    <w:rsid w:val="00BC5D4F"/>
    <w:rsid w:val="00BD3955"/>
    <w:rsid w:val="00BD794D"/>
    <w:rsid w:val="00BE257A"/>
    <w:rsid w:val="00BE341E"/>
    <w:rsid w:val="00BE4F6A"/>
    <w:rsid w:val="00BE7543"/>
    <w:rsid w:val="00BF33A2"/>
    <w:rsid w:val="00BF37E6"/>
    <w:rsid w:val="00BF4EE4"/>
    <w:rsid w:val="00BF6114"/>
    <w:rsid w:val="00BF697C"/>
    <w:rsid w:val="00C0244A"/>
    <w:rsid w:val="00C024AB"/>
    <w:rsid w:val="00C02E6F"/>
    <w:rsid w:val="00C037B1"/>
    <w:rsid w:val="00C03C32"/>
    <w:rsid w:val="00C10611"/>
    <w:rsid w:val="00C11CCE"/>
    <w:rsid w:val="00C13322"/>
    <w:rsid w:val="00C13CA8"/>
    <w:rsid w:val="00C13EB4"/>
    <w:rsid w:val="00C15AB4"/>
    <w:rsid w:val="00C16DDE"/>
    <w:rsid w:val="00C2181B"/>
    <w:rsid w:val="00C23DBE"/>
    <w:rsid w:val="00C25EB9"/>
    <w:rsid w:val="00C260FE"/>
    <w:rsid w:val="00C26EAC"/>
    <w:rsid w:val="00C27901"/>
    <w:rsid w:val="00C27EF3"/>
    <w:rsid w:val="00C302C6"/>
    <w:rsid w:val="00C311BB"/>
    <w:rsid w:val="00C35C1E"/>
    <w:rsid w:val="00C37209"/>
    <w:rsid w:val="00C3773C"/>
    <w:rsid w:val="00C37927"/>
    <w:rsid w:val="00C4691E"/>
    <w:rsid w:val="00C4695C"/>
    <w:rsid w:val="00C4745C"/>
    <w:rsid w:val="00C513C7"/>
    <w:rsid w:val="00C51B00"/>
    <w:rsid w:val="00C537ED"/>
    <w:rsid w:val="00C546D3"/>
    <w:rsid w:val="00C62B4F"/>
    <w:rsid w:val="00C638EF"/>
    <w:rsid w:val="00C63CEB"/>
    <w:rsid w:val="00C64A63"/>
    <w:rsid w:val="00C64DD3"/>
    <w:rsid w:val="00C66384"/>
    <w:rsid w:val="00C67AC1"/>
    <w:rsid w:val="00C72688"/>
    <w:rsid w:val="00C7284D"/>
    <w:rsid w:val="00C72FA3"/>
    <w:rsid w:val="00C8159E"/>
    <w:rsid w:val="00C87085"/>
    <w:rsid w:val="00C9293B"/>
    <w:rsid w:val="00C92FAD"/>
    <w:rsid w:val="00C9539C"/>
    <w:rsid w:val="00CA0A41"/>
    <w:rsid w:val="00CA4274"/>
    <w:rsid w:val="00CA451E"/>
    <w:rsid w:val="00CA4CD5"/>
    <w:rsid w:val="00CA51B4"/>
    <w:rsid w:val="00CB0AE9"/>
    <w:rsid w:val="00CB13DB"/>
    <w:rsid w:val="00CB1813"/>
    <w:rsid w:val="00CB2861"/>
    <w:rsid w:val="00CB324D"/>
    <w:rsid w:val="00CB33C1"/>
    <w:rsid w:val="00CB3AEE"/>
    <w:rsid w:val="00CB4401"/>
    <w:rsid w:val="00CB7186"/>
    <w:rsid w:val="00CC10B1"/>
    <w:rsid w:val="00CC1D28"/>
    <w:rsid w:val="00CC5565"/>
    <w:rsid w:val="00CC56DC"/>
    <w:rsid w:val="00CC632E"/>
    <w:rsid w:val="00CC7A87"/>
    <w:rsid w:val="00CD4285"/>
    <w:rsid w:val="00CD4F4D"/>
    <w:rsid w:val="00CD547C"/>
    <w:rsid w:val="00CD59CC"/>
    <w:rsid w:val="00CD606C"/>
    <w:rsid w:val="00CE030A"/>
    <w:rsid w:val="00CE0917"/>
    <w:rsid w:val="00CE1FA4"/>
    <w:rsid w:val="00CE4D71"/>
    <w:rsid w:val="00CE7128"/>
    <w:rsid w:val="00CF201C"/>
    <w:rsid w:val="00CF2934"/>
    <w:rsid w:val="00CF3733"/>
    <w:rsid w:val="00CF5B19"/>
    <w:rsid w:val="00CF6DF6"/>
    <w:rsid w:val="00CF6E10"/>
    <w:rsid w:val="00D005BB"/>
    <w:rsid w:val="00D00662"/>
    <w:rsid w:val="00D00CDE"/>
    <w:rsid w:val="00D0137F"/>
    <w:rsid w:val="00D06BFB"/>
    <w:rsid w:val="00D11236"/>
    <w:rsid w:val="00D11977"/>
    <w:rsid w:val="00D121DB"/>
    <w:rsid w:val="00D1249F"/>
    <w:rsid w:val="00D13841"/>
    <w:rsid w:val="00D13F25"/>
    <w:rsid w:val="00D14424"/>
    <w:rsid w:val="00D1458D"/>
    <w:rsid w:val="00D1496E"/>
    <w:rsid w:val="00D14FD7"/>
    <w:rsid w:val="00D201FB"/>
    <w:rsid w:val="00D2121E"/>
    <w:rsid w:val="00D22524"/>
    <w:rsid w:val="00D227FB"/>
    <w:rsid w:val="00D234C6"/>
    <w:rsid w:val="00D2440B"/>
    <w:rsid w:val="00D24D12"/>
    <w:rsid w:val="00D250DF"/>
    <w:rsid w:val="00D2593D"/>
    <w:rsid w:val="00D2739B"/>
    <w:rsid w:val="00D32F44"/>
    <w:rsid w:val="00D37375"/>
    <w:rsid w:val="00D404F0"/>
    <w:rsid w:val="00D41C6F"/>
    <w:rsid w:val="00D439C1"/>
    <w:rsid w:val="00D4610E"/>
    <w:rsid w:val="00D467FE"/>
    <w:rsid w:val="00D5243D"/>
    <w:rsid w:val="00D52622"/>
    <w:rsid w:val="00D54E69"/>
    <w:rsid w:val="00D572E3"/>
    <w:rsid w:val="00D57671"/>
    <w:rsid w:val="00D63400"/>
    <w:rsid w:val="00D63E31"/>
    <w:rsid w:val="00D67147"/>
    <w:rsid w:val="00D708A2"/>
    <w:rsid w:val="00D7320C"/>
    <w:rsid w:val="00D809DA"/>
    <w:rsid w:val="00D85A80"/>
    <w:rsid w:val="00D86582"/>
    <w:rsid w:val="00D8787F"/>
    <w:rsid w:val="00D9266A"/>
    <w:rsid w:val="00D9503B"/>
    <w:rsid w:val="00D95215"/>
    <w:rsid w:val="00D97CFE"/>
    <w:rsid w:val="00DA13FA"/>
    <w:rsid w:val="00DA1EA2"/>
    <w:rsid w:val="00DA25BC"/>
    <w:rsid w:val="00DB042C"/>
    <w:rsid w:val="00DB0E0C"/>
    <w:rsid w:val="00DB110A"/>
    <w:rsid w:val="00DB1A9C"/>
    <w:rsid w:val="00DB1BA4"/>
    <w:rsid w:val="00DB42AF"/>
    <w:rsid w:val="00DB4D02"/>
    <w:rsid w:val="00DB7F97"/>
    <w:rsid w:val="00DC2903"/>
    <w:rsid w:val="00DC32E2"/>
    <w:rsid w:val="00DD59E3"/>
    <w:rsid w:val="00DD690D"/>
    <w:rsid w:val="00DD74C2"/>
    <w:rsid w:val="00DE1AE0"/>
    <w:rsid w:val="00DE3818"/>
    <w:rsid w:val="00DE6080"/>
    <w:rsid w:val="00DE60AE"/>
    <w:rsid w:val="00DE7055"/>
    <w:rsid w:val="00DF07F3"/>
    <w:rsid w:val="00DF18E3"/>
    <w:rsid w:val="00DF32D6"/>
    <w:rsid w:val="00DF7367"/>
    <w:rsid w:val="00E016E5"/>
    <w:rsid w:val="00E01AC0"/>
    <w:rsid w:val="00E0210B"/>
    <w:rsid w:val="00E0245A"/>
    <w:rsid w:val="00E043EB"/>
    <w:rsid w:val="00E04546"/>
    <w:rsid w:val="00E06D7B"/>
    <w:rsid w:val="00E11BF4"/>
    <w:rsid w:val="00E12277"/>
    <w:rsid w:val="00E12B53"/>
    <w:rsid w:val="00E13D64"/>
    <w:rsid w:val="00E1441E"/>
    <w:rsid w:val="00E149C2"/>
    <w:rsid w:val="00E14AC4"/>
    <w:rsid w:val="00E214D1"/>
    <w:rsid w:val="00E22237"/>
    <w:rsid w:val="00E237D6"/>
    <w:rsid w:val="00E2382F"/>
    <w:rsid w:val="00E257A5"/>
    <w:rsid w:val="00E26142"/>
    <w:rsid w:val="00E311DF"/>
    <w:rsid w:val="00E33CF1"/>
    <w:rsid w:val="00E3545C"/>
    <w:rsid w:val="00E4110D"/>
    <w:rsid w:val="00E44E87"/>
    <w:rsid w:val="00E514E8"/>
    <w:rsid w:val="00E51D51"/>
    <w:rsid w:val="00E5256D"/>
    <w:rsid w:val="00E53CDF"/>
    <w:rsid w:val="00E54880"/>
    <w:rsid w:val="00E54A8B"/>
    <w:rsid w:val="00E6308C"/>
    <w:rsid w:val="00E6537C"/>
    <w:rsid w:val="00E66EA6"/>
    <w:rsid w:val="00E66FAE"/>
    <w:rsid w:val="00E670CB"/>
    <w:rsid w:val="00E6729E"/>
    <w:rsid w:val="00E67399"/>
    <w:rsid w:val="00E716A1"/>
    <w:rsid w:val="00E71822"/>
    <w:rsid w:val="00E731BD"/>
    <w:rsid w:val="00E75E35"/>
    <w:rsid w:val="00E76781"/>
    <w:rsid w:val="00E7745E"/>
    <w:rsid w:val="00E77847"/>
    <w:rsid w:val="00E8096A"/>
    <w:rsid w:val="00E8157F"/>
    <w:rsid w:val="00E83C72"/>
    <w:rsid w:val="00E83F3D"/>
    <w:rsid w:val="00E87AAC"/>
    <w:rsid w:val="00E87B1C"/>
    <w:rsid w:val="00E9214D"/>
    <w:rsid w:val="00E92D2D"/>
    <w:rsid w:val="00E92D45"/>
    <w:rsid w:val="00E938A1"/>
    <w:rsid w:val="00E94EE9"/>
    <w:rsid w:val="00EA3E11"/>
    <w:rsid w:val="00EA4C45"/>
    <w:rsid w:val="00EA5F44"/>
    <w:rsid w:val="00EB40B9"/>
    <w:rsid w:val="00EB5E90"/>
    <w:rsid w:val="00EB7419"/>
    <w:rsid w:val="00EC0C11"/>
    <w:rsid w:val="00EC108D"/>
    <w:rsid w:val="00EC263F"/>
    <w:rsid w:val="00EC2A19"/>
    <w:rsid w:val="00EC3F58"/>
    <w:rsid w:val="00EC4E13"/>
    <w:rsid w:val="00EC525E"/>
    <w:rsid w:val="00EC5774"/>
    <w:rsid w:val="00EC66C0"/>
    <w:rsid w:val="00EC6BF1"/>
    <w:rsid w:val="00ED0D61"/>
    <w:rsid w:val="00ED1B0C"/>
    <w:rsid w:val="00ED28C9"/>
    <w:rsid w:val="00ED5232"/>
    <w:rsid w:val="00ED7A37"/>
    <w:rsid w:val="00EE0597"/>
    <w:rsid w:val="00EE190F"/>
    <w:rsid w:val="00EE21DC"/>
    <w:rsid w:val="00EE2F90"/>
    <w:rsid w:val="00EE31A6"/>
    <w:rsid w:val="00EE76DE"/>
    <w:rsid w:val="00EF4A00"/>
    <w:rsid w:val="00F0245E"/>
    <w:rsid w:val="00F035B8"/>
    <w:rsid w:val="00F05FB7"/>
    <w:rsid w:val="00F06798"/>
    <w:rsid w:val="00F06FCF"/>
    <w:rsid w:val="00F073EA"/>
    <w:rsid w:val="00F10067"/>
    <w:rsid w:val="00F118FC"/>
    <w:rsid w:val="00F14FFA"/>
    <w:rsid w:val="00F1616E"/>
    <w:rsid w:val="00F20060"/>
    <w:rsid w:val="00F24D6E"/>
    <w:rsid w:val="00F2618A"/>
    <w:rsid w:val="00F27C96"/>
    <w:rsid w:val="00F3023A"/>
    <w:rsid w:val="00F317F0"/>
    <w:rsid w:val="00F31A8E"/>
    <w:rsid w:val="00F34340"/>
    <w:rsid w:val="00F3457B"/>
    <w:rsid w:val="00F40614"/>
    <w:rsid w:val="00F4135D"/>
    <w:rsid w:val="00F417F2"/>
    <w:rsid w:val="00F41ADD"/>
    <w:rsid w:val="00F41FB2"/>
    <w:rsid w:val="00F502DC"/>
    <w:rsid w:val="00F50796"/>
    <w:rsid w:val="00F510D9"/>
    <w:rsid w:val="00F535A8"/>
    <w:rsid w:val="00F53EA2"/>
    <w:rsid w:val="00F547EF"/>
    <w:rsid w:val="00F56D7C"/>
    <w:rsid w:val="00F56DBF"/>
    <w:rsid w:val="00F57014"/>
    <w:rsid w:val="00F576A9"/>
    <w:rsid w:val="00F577D4"/>
    <w:rsid w:val="00F57981"/>
    <w:rsid w:val="00F61507"/>
    <w:rsid w:val="00F62453"/>
    <w:rsid w:val="00F65064"/>
    <w:rsid w:val="00F72BD4"/>
    <w:rsid w:val="00F77968"/>
    <w:rsid w:val="00F77D81"/>
    <w:rsid w:val="00F8005A"/>
    <w:rsid w:val="00F8101A"/>
    <w:rsid w:val="00F84212"/>
    <w:rsid w:val="00F8538B"/>
    <w:rsid w:val="00F907D4"/>
    <w:rsid w:val="00F92217"/>
    <w:rsid w:val="00F94D96"/>
    <w:rsid w:val="00FA32A3"/>
    <w:rsid w:val="00FA6F52"/>
    <w:rsid w:val="00FB295E"/>
    <w:rsid w:val="00FB29A5"/>
    <w:rsid w:val="00FB547D"/>
    <w:rsid w:val="00FB767F"/>
    <w:rsid w:val="00FB7692"/>
    <w:rsid w:val="00FC24BC"/>
    <w:rsid w:val="00FC385B"/>
    <w:rsid w:val="00FC3F2C"/>
    <w:rsid w:val="00FD001C"/>
    <w:rsid w:val="00FD26B1"/>
    <w:rsid w:val="00FD3323"/>
    <w:rsid w:val="00FD495D"/>
    <w:rsid w:val="00FE362F"/>
    <w:rsid w:val="00FE3728"/>
    <w:rsid w:val="00FE4262"/>
    <w:rsid w:val="00FE48A4"/>
    <w:rsid w:val="00FE4D33"/>
    <w:rsid w:val="00FE4D7C"/>
    <w:rsid w:val="00FE5825"/>
    <w:rsid w:val="00FE58F3"/>
    <w:rsid w:val="00FF14BE"/>
    <w:rsid w:val="00FF57D1"/>
    <w:rsid w:val="00FF5C28"/>
    <w:rsid w:val="00FF5F76"/>
    <w:rsid w:val="00FF6CE1"/>
    <w:rsid w:val="00FF76CD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98775"/>
  <w15:docId w15:val="{ABF47DD9-7BFD-427A-92B6-FD97CCE0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E8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406FA9"/>
    <w:pPr>
      <w:keepNext/>
      <w:outlineLvl w:val="0"/>
    </w:pPr>
    <w:rPr>
      <w:b/>
      <w:color w:val="000000"/>
      <w:sz w:val="20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locked/>
    <w:rsid w:val="00406FA9"/>
    <w:pPr>
      <w:keepNext/>
      <w:jc w:val="center"/>
      <w:outlineLvl w:val="4"/>
    </w:pPr>
    <w:rPr>
      <w:b/>
      <w:color w:val="000000"/>
      <w:sz w:val="3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">
    <w:name w:val="user"/>
    <w:basedOn w:val="a"/>
    <w:uiPriority w:val="99"/>
    <w:rsid w:val="001B3FFE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E6729E"/>
    <w:pPr>
      <w:tabs>
        <w:tab w:val="center" w:pos="4819"/>
        <w:tab w:val="right" w:pos="9639"/>
      </w:tabs>
    </w:pPr>
  </w:style>
  <w:style w:type="character" w:styleId="a5">
    <w:name w:val="page number"/>
    <w:basedOn w:val="a0"/>
    <w:uiPriority w:val="99"/>
    <w:rsid w:val="00E6729E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09E8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A3021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B94C2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E21DC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7"/>
    <w:uiPriority w:val="99"/>
    <w:locked/>
    <w:rsid w:val="00B94C29"/>
    <w:rPr>
      <w:rFonts w:ascii="Tahoma" w:hAnsi="Tahoma" w:cs="Tahoma"/>
      <w:sz w:val="16"/>
      <w:szCs w:val="16"/>
    </w:rPr>
  </w:style>
  <w:style w:type="paragraph" w:customStyle="1" w:styleId="txtj">
    <w:name w:val="txtj"/>
    <w:basedOn w:val="a"/>
    <w:uiPriority w:val="99"/>
    <w:rsid w:val="00C64A63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E21DC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12889"/>
    <w:pPr>
      <w:ind w:left="708"/>
    </w:pPr>
  </w:style>
  <w:style w:type="character" w:customStyle="1" w:styleId="10">
    <w:name w:val="Заголовок 1 Знак"/>
    <w:basedOn w:val="a0"/>
    <w:link w:val="1"/>
    <w:rsid w:val="00406FA9"/>
    <w:rPr>
      <w:b/>
      <w:color w:val="000000"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406FA9"/>
    <w:rPr>
      <w:b/>
      <w:color w:val="000000"/>
      <w:sz w:val="32"/>
      <w:lang w:val="uk-UA" w:eastAsia="uk-UA"/>
    </w:rPr>
  </w:style>
  <w:style w:type="paragraph" w:styleId="2">
    <w:name w:val="Body Text Indent 2"/>
    <w:basedOn w:val="a"/>
    <w:link w:val="20"/>
    <w:rsid w:val="00406FA9"/>
    <w:pPr>
      <w:ind w:firstLine="720"/>
      <w:jc w:val="both"/>
    </w:pPr>
    <w:rPr>
      <w:bCs/>
      <w:sz w:val="22"/>
      <w:szCs w:val="22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406FA9"/>
    <w:rPr>
      <w:bCs/>
      <w:lang w:val="uk-UA" w:eastAsia="uk-UA"/>
    </w:rPr>
  </w:style>
  <w:style w:type="paragraph" w:styleId="3">
    <w:name w:val="Body Text Indent 3"/>
    <w:basedOn w:val="a"/>
    <w:link w:val="30"/>
    <w:rsid w:val="00406FA9"/>
    <w:pPr>
      <w:ind w:left="720"/>
      <w:jc w:val="both"/>
    </w:pPr>
    <w:rPr>
      <w:bCs/>
      <w:sz w:val="22"/>
      <w:szCs w:val="22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406FA9"/>
    <w:rPr>
      <w:bCs/>
      <w:lang w:val="uk-UA" w:eastAsia="uk-UA"/>
    </w:rPr>
  </w:style>
  <w:style w:type="paragraph" w:styleId="31">
    <w:name w:val="Body Text 3"/>
    <w:basedOn w:val="a"/>
    <w:link w:val="32"/>
    <w:rsid w:val="00406FA9"/>
    <w:pPr>
      <w:jc w:val="both"/>
    </w:pPr>
    <w:rPr>
      <w:bCs/>
      <w:color w:val="000000"/>
      <w:sz w:val="22"/>
      <w:szCs w:val="22"/>
      <w:lang w:val="uk-UA" w:eastAsia="uk-UA"/>
    </w:rPr>
  </w:style>
  <w:style w:type="character" w:customStyle="1" w:styleId="32">
    <w:name w:val="Основной текст 3 Знак"/>
    <w:basedOn w:val="a0"/>
    <w:link w:val="31"/>
    <w:rsid w:val="00406FA9"/>
    <w:rPr>
      <w:bCs/>
      <w:color w:val="000000"/>
      <w:lang w:val="uk-UA" w:eastAsia="uk-UA"/>
    </w:rPr>
  </w:style>
  <w:style w:type="paragraph" w:styleId="ac">
    <w:name w:val="No Spacing"/>
    <w:uiPriority w:val="1"/>
    <w:qFormat/>
    <w:rsid w:val="00406FA9"/>
    <w:pPr>
      <w:spacing w:after="0" w:line="240" w:lineRule="auto"/>
    </w:pPr>
    <w:rPr>
      <w:rFonts w:ascii="Calibri" w:eastAsia="Calibri" w:hAnsi="Calibri"/>
      <w:lang w:val="ru-RU" w:eastAsia="en-US"/>
    </w:rPr>
  </w:style>
  <w:style w:type="character" w:customStyle="1" w:styleId="FontStyle11">
    <w:name w:val="Font Style11"/>
    <w:basedOn w:val="a0"/>
    <w:uiPriority w:val="99"/>
    <w:rsid w:val="00406FA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06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customStyle="1" w:styleId="hps">
    <w:name w:val="hps"/>
    <w:basedOn w:val="a0"/>
    <w:rsid w:val="00406FA9"/>
    <w:rPr>
      <w:rFonts w:cs="Times New Roman"/>
    </w:rPr>
  </w:style>
  <w:style w:type="character" w:customStyle="1" w:styleId="21">
    <w:name w:val="Основной текст (2)_"/>
    <w:basedOn w:val="a0"/>
    <w:link w:val="22"/>
    <w:rsid w:val="00406F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FA9"/>
    <w:pPr>
      <w:widowControl w:val="0"/>
      <w:shd w:val="clear" w:color="auto" w:fill="FFFFFF"/>
      <w:spacing w:line="418" w:lineRule="exact"/>
      <w:jc w:val="both"/>
    </w:pPr>
    <w:rPr>
      <w:sz w:val="22"/>
      <w:szCs w:val="22"/>
      <w:lang w:val="en-US" w:eastAsia="ja-JP"/>
    </w:rPr>
  </w:style>
  <w:style w:type="character" w:customStyle="1" w:styleId="6">
    <w:name w:val="Основной текст (6)_"/>
    <w:basedOn w:val="a0"/>
    <w:link w:val="60"/>
    <w:rsid w:val="0092198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rsid w:val="0092198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Колонтитул"/>
    <w:basedOn w:val="ad"/>
    <w:rsid w:val="009219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921986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1986"/>
    <w:pPr>
      <w:widowControl w:val="0"/>
      <w:shd w:val="clear" w:color="auto" w:fill="FFFFFF"/>
      <w:spacing w:before="60" w:after="300" w:line="322" w:lineRule="exact"/>
      <w:jc w:val="center"/>
    </w:pPr>
    <w:rPr>
      <w:rFonts w:ascii="Sylfaen" w:eastAsia="Sylfaen" w:hAnsi="Sylfaen" w:cs="Sylfaen"/>
      <w:b/>
      <w:bCs/>
      <w:sz w:val="28"/>
      <w:szCs w:val="28"/>
      <w:lang w:val="en-US" w:eastAsia="ja-JP"/>
    </w:rPr>
  </w:style>
  <w:style w:type="paragraph" w:customStyle="1" w:styleId="8">
    <w:name w:val="Основной текст (8)"/>
    <w:basedOn w:val="a"/>
    <w:link w:val="8Exact"/>
    <w:rsid w:val="00921986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1827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6554-C75B-49F9-9DB6-4A532AA6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7346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М Е Р Н Ы Й      У С Т А В</vt:lpstr>
    </vt:vector>
  </TitlesOfParts>
  <Company>505.ru</Company>
  <LinksUpToDate>false</LinksUpToDate>
  <CharactersWithSpaces>49121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М Е Р Н Ы Й      У С Т А В</dc:title>
  <dc:creator>user</dc:creator>
  <cp:lastModifiedBy>Protokol</cp:lastModifiedBy>
  <cp:revision>36</cp:revision>
  <cp:lastPrinted>2024-09-16T07:14:00Z</cp:lastPrinted>
  <dcterms:created xsi:type="dcterms:W3CDTF">2024-09-04T08:20:00Z</dcterms:created>
  <dcterms:modified xsi:type="dcterms:W3CDTF">2024-09-16T07:16:00Z</dcterms:modified>
</cp:coreProperties>
</file>